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AB0A07" w:rsidR="00AB0A07" w:rsidP="00AB0A07" w:rsidRDefault="00AB0A07" w14:paraId="4EEB4045" w14:textId="73D60935">
      <w:pPr>
        <w:tabs>
          <w:tab w:val="left" w:pos="8280"/>
        </w:tabs>
        <w:spacing w:before="144" w:after="144"/>
        <w:rPr>
          <w:rFonts w:ascii="Georgia" w:hAnsi="Georgia" w:cs="Arial"/>
          <w:b/>
          <w:sz w:val="32"/>
          <w:szCs w:val="28"/>
        </w:rPr>
      </w:pPr>
      <w:bookmarkStart w:name="_Hlk14938932" w:id="0"/>
      <w:r w:rsidRPr="00AB0A07">
        <w:rPr>
          <w:rFonts w:ascii="Georgia" w:hAnsi="Georgia"/>
          <w:noProof/>
          <w:sz w:val="24"/>
        </w:rPr>
        <w:drawing>
          <wp:anchor distT="0" distB="0" distL="114300" distR="114300" simplePos="0" relativeHeight="251658241" behindDoc="0" locked="0" layoutInCell="1" allowOverlap="1" wp14:anchorId="57E17D5F" wp14:editId="4966C6AF">
            <wp:simplePos x="0" y="0"/>
            <wp:positionH relativeFrom="column">
              <wp:posOffset>4581525</wp:posOffset>
            </wp:positionH>
            <wp:positionV relativeFrom="page">
              <wp:posOffset>831561</wp:posOffset>
            </wp:positionV>
            <wp:extent cx="1483977" cy="51178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Compact_Logo@2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977" cy="511786"/>
                    </a:xfrm>
                    <a:prstGeom prst="rect">
                      <a:avLst/>
                    </a:prstGeom>
                  </pic:spPr>
                </pic:pic>
              </a:graphicData>
            </a:graphic>
            <wp14:sizeRelH relativeFrom="page">
              <wp14:pctWidth>0</wp14:pctWidth>
            </wp14:sizeRelH>
            <wp14:sizeRelV relativeFrom="page">
              <wp14:pctHeight>0</wp14:pctHeight>
            </wp14:sizeRelV>
          </wp:anchor>
        </w:drawing>
      </w:r>
      <w:r w:rsidRPr="3C08A919" w:rsidR="00AB0A07">
        <w:rPr>
          <w:rFonts w:ascii="Georgia" w:hAnsi="Georgia" w:cs="Arial"/>
          <w:b w:val="1"/>
          <w:bCs w:val="1"/>
          <w:sz w:val="32"/>
          <w:szCs w:val="32"/>
        </w:rPr>
        <w:t xml:space="preserve">Template: Contract and Disclosure </w:t>
      </w:r>
      <w:r w:rsidRPr="00AB0A07">
        <w:rPr>
          <w:rFonts w:ascii="Georgia" w:hAnsi="Georgia" w:cs="Arial"/>
          <w:b/>
          <w:sz w:val="32"/>
          <w:szCs w:val="28"/>
        </w:rPr>
        <w:br/>
      </w:r>
      <w:r w:rsidRPr="3C08A919" w:rsidR="00AB0A07">
        <w:rPr>
          <w:rFonts w:ascii="Georgia" w:hAnsi="Georgia" w:cs="Arial"/>
          <w:b w:val="1"/>
          <w:bCs w:val="1"/>
          <w:sz w:val="32"/>
          <w:szCs w:val="32"/>
        </w:rPr>
        <w:t>Checklist for Low-</w:t>
      </w:r>
      <w:r w:rsidRPr="3C08A919" w:rsidR="00400DF9">
        <w:rPr>
          <w:rFonts w:ascii="Georgia" w:hAnsi="Georgia" w:cs="Arial"/>
          <w:b w:val="1"/>
          <w:bCs w:val="1"/>
          <w:sz w:val="32"/>
          <w:szCs w:val="32"/>
        </w:rPr>
        <w:t xml:space="preserve">Income </w:t>
      </w:r>
      <w:r w:rsidRPr="3C08A919" w:rsidR="00AB0A07">
        <w:rPr>
          <w:rFonts w:ascii="Georgia" w:hAnsi="Georgia" w:cs="Arial"/>
          <w:b w:val="1"/>
          <w:bCs w:val="1"/>
          <w:sz w:val="32"/>
          <w:szCs w:val="32"/>
        </w:rPr>
        <w:t>Participants</w:t>
      </w:r>
      <w:r w:rsidRPr="00AB0A07">
        <w:rPr>
          <w:rFonts w:ascii="Georgia" w:hAnsi="Georgia" w:cs="Arial"/>
          <w:b/>
          <w:sz w:val="32"/>
          <w:szCs w:val="28"/>
        </w:rPr>
        <w:tab/>
      </w:r>
    </w:p>
    <w:p w:rsidRPr="00C2361C" w:rsidR="00AB0A07" w:rsidP="00D06217" w:rsidRDefault="00AB0A07" w14:paraId="320D6C90" w14:textId="77777777">
      <w:pPr>
        <w:spacing w:after="240" w:line="264" w:lineRule="auto"/>
        <w:ind w:right="2970"/>
        <w:rPr>
          <w:rFonts w:ascii="Cambria" w:hAnsi="Cambria" w:cs="Arial"/>
          <w:sz w:val="20"/>
          <w:szCs w:val="20"/>
        </w:rPr>
      </w:pPr>
      <w:r w:rsidRPr="00C2361C">
        <w:rPr>
          <w:rFonts w:ascii="Cambria" w:hAnsi="Cambria" w:cs="Arial"/>
          <w:sz w:val="20"/>
          <w:szCs w:val="20"/>
        </w:rPr>
        <w:t xml:space="preserve">Registered Project Managers and subcontractors, partners or affiliates working as agents of Project Managers are authorized to use this Disclosure Checklist template. </w:t>
      </w:r>
    </w:p>
    <w:p w:rsidRPr="00C363B0" w:rsidR="00AB0A07" w:rsidP="00AB0A07" w:rsidRDefault="00AB0A07" w14:paraId="480A8D74" w14:textId="77777777">
      <w:pPr>
        <w:spacing w:before="144" w:after="144"/>
        <w:rPr>
          <w:rFonts w:ascii="Georgia" w:hAnsi="Georgia" w:cs="Arial"/>
          <w:b/>
          <w:szCs w:val="24"/>
        </w:rPr>
      </w:pPr>
      <w:r w:rsidRPr="00C363B0">
        <w:rPr>
          <w:rFonts w:ascii="Georgia" w:hAnsi="Georgia" w:cs="Arial"/>
          <w:b/>
          <w:szCs w:val="24"/>
        </w:rPr>
        <w:t>INSTRUCTIONS:</w:t>
      </w:r>
    </w:p>
    <w:p w:rsidRPr="00C2361C" w:rsidR="00B45A73" w:rsidP="00C2361C" w:rsidRDefault="006D2A1D" w14:paraId="7D3CAB9E" w14:textId="3B6C0DD7">
      <w:pPr>
        <w:spacing w:before="144" w:after="144" w:line="264" w:lineRule="auto"/>
        <w:rPr>
          <w:rFonts w:ascii="Cambria" w:hAnsi="Cambria" w:cs="Arial"/>
          <w:sz w:val="20"/>
          <w:szCs w:val="20"/>
        </w:rPr>
      </w:pPr>
      <w:r w:rsidRPr="00C2361C">
        <w:rPr>
          <w:rFonts w:ascii="Cambria" w:hAnsi="Cambria" w:cs="Arial"/>
          <w:sz w:val="20"/>
          <w:szCs w:val="20"/>
        </w:rPr>
        <w:t xml:space="preserve">Project Managers must use this </w:t>
      </w:r>
      <w:r w:rsidRPr="00C2361C" w:rsidR="00473728">
        <w:rPr>
          <w:rFonts w:ascii="Cambria" w:hAnsi="Cambria" w:cs="Arial"/>
          <w:sz w:val="20"/>
          <w:szCs w:val="20"/>
        </w:rPr>
        <w:t>participation</w:t>
      </w:r>
      <w:r w:rsidRPr="00C2361C">
        <w:rPr>
          <w:rFonts w:ascii="Cambria" w:hAnsi="Cambria" w:cs="Arial"/>
          <w:sz w:val="20"/>
          <w:szCs w:val="20"/>
        </w:rPr>
        <w:t xml:space="preserve"> contract template with all low-income residential </w:t>
      </w:r>
      <w:r w:rsidRPr="00C2361C" w:rsidR="00473728">
        <w:rPr>
          <w:rFonts w:ascii="Cambria" w:hAnsi="Cambria" w:cs="Arial"/>
          <w:sz w:val="20"/>
          <w:szCs w:val="20"/>
        </w:rPr>
        <w:t>participant</w:t>
      </w:r>
      <w:r w:rsidRPr="00C2361C">
        <w:rPr>
          <w:rFonts w:ascii="Cambria" w:hAnsi="Cambria" w:cs="Arial"/>
          <w:sz w:val="20"/>
          <w:szCs w:val="20"/>
        </w:rPr>
        <w:t xml:space="preserve">s. </w:t>
      </w:r>
      <w:bookmarkStart w:name="_Hlk14939804" w:id="1"/>
      <w:r w:rsidRPr="00C2361C" w:rsidR="00791C73">
        <w:rPr>
          <w:rFonts w:ascii="Cambria" w:hAnsi="Cambria" w:cs="Arial"/>
          <w:sz w:val="20"/>
          <w:szCs w:val="20"/>
        </w:rPr>
        <w:t xml:space="preserve">A </w:t>
      </w:r>
      <w:r w:rsidRPr="00C2361C" w:rsidR="008D4F0B">
        <w:rPr>
          <w:rFonts w:ascii="Cambria" w:hAnsi="Cambria" w:cs="Arial"/>
          <w:sz w:val="20"/>
          <w:szCs w:val="20"/>
        </w:rPr>
        <w:t xml:space="preserve">different contract template is available for use with residential </w:t>
      </w:r>
      <w:r w:rsidRPr="683B8C7C" w:rsidR="683B8C7C">
        <w:rPr>
          <w:rFonts w:ascii="Cambria" w:hAnsi="Cambria" w:cs="Arial"/>
          <w:sz w:val="20"/>
          <w:szCs w:val="20"/>
        </w:rPr>
        <w:t>participants</w:t>
      </w:r>
      <w:r w:rsidRPr="00C2361C" w:rsidR="008D4F0B">
        <w:rPr>
          <w:rFonts w:ascii="Cambria" w:hAnsi="Cambria" w:cs="Arial"/>
          <w:sz w:val="20"/>
          <w:szCs w:val="20"/>
        </w:rPr>
        <w:t>.</w:t>
      </w:r>
      <w:bookmarkEnd w:id="1"/>
      <w:r w:rsidRPr="00C2361C" w:rsidR="008D4F0B">
        <w:rPr>
          <w:rFonts w:ascii="Cambria" w:hAnsi="Cambria" w:cs="Arial"/>
          <w:sz w:val="20"/>
          <w:szCs w:val="20"/>
        </w:rPr>
        <w:t xml:space="preserve"> </w:t>
      </w:r>
      <w:r w:rsidRPr="00C2361C" w:rsidR="00B45A73">
        <w:rPr>
          <w:rFonts w:ascii="Cambria" w:hAnsi="Cambria" w:cs="Arial"/>
          <w:sz w:val="20"/>
          <w:szCs w:val="20"/>
        </w:rPr>
        <w:t xml:space="preserve"> </w:t>
      </w:r>
    </w:p>
    <w:p w:rsidRPr="00C2361C" w:rsidR="00B45A73" w:rsidP="00C2361C" w:rsidRDefault="008104A6" w14:paraId="397B8CFF" w14:textId="296C3267">
      <w:pPr>
        <w:spacing w:before="144" w:after="144" w:line="264" w:lineRule="auto"/>
        <w:rPr>
          <w:rFonts w:ascii="Cambria" w:hAnsi="Cambria" w:cs="Arial"/>
          <w:sz w:val="20"/>
          <w:szCs w:val="20"/>
        </w:rPr>
      </w:pPr>
      <w:r w:rsidRPr="00C2361C">
        <w:rPr>
          <w:rFonts w:ascii="Cambria" w:hAnsi="Cambria" w:cs="Arial"/>
          <w:sz w:val="20"/>
          <w:szCs w:val="20"/>
        </w:rPr>
        <w:t xml:space="preserve">Registered </w:t>
      </w:r>
      <w:r w:rsidRPr="00C2361C" w:rsidR="00B45A73">
        <w:rPr>
          <w:rFonts w:ascii="Cambria" w:hAnsi="Cambria" w:cs="Arial"/>
          <w:sz w:val="20"/>
          <w:szCs w:val="20"/>
        </w:rPr>
        <w:t>Project Manager</w:t>
      </w:r>
      <w:r w:rsidRPr="00C2361C" w:rsidR="008D2AA9">
        <w:rPr>
          <w:rFonts w:ascii="Cambria" w:hAnsi="Cambria" w:cs="Arial"/>
          <w:sz w:val="20"/>
          <w:szCs w:val="20"/>
        </w:rPr>
        <w:t>s and</w:t>
      </w:r>
      <w:r w:rsidRPr="00C2361C" w:rsidR="00B45A73">
        <w:rPr>
          <w:rFonts w:ascii="Cambria" w:hAnsi="Cambria" w:cs="Arial"/>
          <w:sz w:val="20"/>
          <w:szCs w:val="20"/>
        </w:rPr>
        <w:t xml:space="preserve"> subcontractor</w:t>
      </w:r>
      <w:r w:rsidRPr="00C2361C" w:rsidR="008D2AA9">
        <w:rPr>
          <w:rFonts w:ascii="Cambria" w:hAnsi="Cambria" w:cs="Arial"/>
          <w:sz w:val="20"/>
          <w:szCs w:val="20"/>
        </w:rPr>
        <w:t>s</w:t>
      </w:r>
      <w:r w:rsidRPr="00C2361C" w:rsidR="00B45A73">
        <w:rPr>
          <w:rFonts w:ascii="Cambria" w:hAnsi="Cambria" w:cs="Arial"/>
          <w:sz w:val="20"/>
          <w:szCs w:val="20"/>
        </w:rPr>
        <w:t>, partner</w:t>
      </w:r>
      <w:r w:rsidRPr="00C2361C" w:rsidR="008D2AA9">
        <w:rPr>
          <w:rFonts w:ascii="Cambria" w:hAnsi="Cambria" w:cs="Arial"/>
          <w:sz w:val="20"/>
          <w:szCs w:val="20"/>
        </w:rPr>
        <w:t>s</w:t>
      </w:r>
      <w:r w:rsidRPr="00C2361C" w:rsidR="00B45A73">
        <w:rPr>
          <w:rFonts w:ascii="Cambria" w:hAnsi="Cambria" w:cs="Arial"/>
          <w:sz w:val="20"/>
          <w:szCs w:val="20"/>
        </w:rPr>
        <w:t xml:space="preserve"> or affiliate</w:t>
      </w:r>
      <w:r w:rsidRPr="00C2361C" w:rsidR="008D2AA9">
        <w:rPr>
          <w:rFonts w:ascii="Cambria" w:hAnsi="Cambria" w:cs="Arial"/>
          <w:sz w:val="20"/>
          <w:szCs w:val="20"/>
        </w:rPr>
        <w:t>s</w:t>
      </w:r>
      <w:r w:rsidRPr="00C2361C" w:rsidR="00B45A73">
        <w:rPr>
          <w:rFonts w:ascii="Cambria" w:hAnsi="Cambria" w:cs="Arial"/>
          <w:sz w:val="20"/>
          <w:szCs w:val="20"/>
        </w:rPr>
        <w:t xml:space="preserve"> working </w:t>
      </w:r>
      <w:r w:rsidRPr="00C2361C" w:rsidR="008D2AA9">
        <w:rPr>
          <w:rFonts w:ascii="Cambria" w:hAnsi="Cambria" w:cs="Arial"/>
          <w:sz w:val="20"/>
          <w:szCs w:val="20"/>
        </w:rPr>
        <w:t>as agents of Project Manager</w:t>
      </w:r>
      <w:r w:rsidRPr="00C2361C">
        <w:rPr>
          <w:rFonts w:ascii="Cambria" w:hAnsi="Cambria" w:cs="Arial"/>
          <w:sz w:val="20"/>
          <w:szCs w:val="20"/>
        </w:rPr>
        <w:t>s</w:t>
      </w:r>
      <w:r w:rsidRPr="00C2361C" w:rsidR="00B45A73">
        <w:rPr>
          <w:rFonts w:ascii="Cambria" w:hAnsi="Cambria" w:cs="Arial"/>
          <w:sz w:val="20"/>
          <w:szCs w:val="20"/>
        </w:rPr>
        <w:t xml:space="preserve"> </w:t>
      </w:r>
      <w:r w:rsidRPr="00C2361C" w:rsidR="009332CF">
        <w:rPr>
          <w:rFonts w:ascii="Cambria" w:hAnsi="Cambria" w:cs="Arial"/>
          <w:sz w:val="20"/>
          <w:szCs w:val="20"/>
        </w:rPr>
        <w:t>are</w:t>
      </w:r>
      <w:r w:rsidRPr="00C2361C">
        <w:rPr>
          <w:rFonts w:ascii="Cambria" w:hAnsi="Cambria" w:cs="Arial"/>
          <w:sz w:val="20"/>
          <w:szCs w:val="20"/>
        </w:rPr>
        <w:t xml:space="preserve"> authorized to </w:t>
      </w:r>
      <w:r w:rsidRPr="00C2361C" w:rsidR="007D5B39">
        <w:rPr>
          <w:rFonts w:ascii="Cambria" w:hAnsi="Cambria" w:cs="Arial"/>
          <w:sz w:val="20"/>
          <w:szCs w:val="20"/>
        </w:rPr>
        <w:t xml:space="preserve">use this contract </w:t>
      </w:r>
      <w:r w:rsidRPr="00C2361C">
        <w:rPr>
          <w:rFonts w:ascii="Cambria" w:hAnsi="Cambria" w:cs="Arial"/>
          <w:sz w:val="20"/>
          <w:szCs w:val="20"/>
        </w:rPr>
        <w:t>template</w:t>
      </w:r>
      <w:r w:rsidRPr="00C2361C" w:rsidR="0084102D">
        <w:rPr>
          <w:rFonts w:ascii="Cambria" w:hAnsi="Cambria" w:cs="Arial"/>
          <w:sz w:val="20"/>
          <w:szCs w:val="20"/>
        </w:rPr>
        <w:t>.</w:t>
      </w:r>
      <w:r w:rsidRPr="00C2361C">
        <w:rPr>
          <w:rFonts w:ascii="Cambria" w:hAnsi="Cambria" w:cs="Arial"/>
          <w:sz w:val="20"/>
          <w:szCs w:val="20"/>
        </w:rPr>
        <w:t xml:space="preserve"> </w:t>
      </w:r>
    </w:p>
    <w:p w:rsidRPr="00C2361C" w:rsidR="00C4507F" w:rsidP="00C2361C" w:rsidRDefault="003049EE" w14:paraId="70EF5F1B" w14:textId="329EC40B">
      <w:pPr>
        <w:spacing w:before="144" w:after="144" w:line="264" w:lineRule="auto"/>
        <w:rPr>
          <w:rFonts w:ascii="Cambria" w:hAnsi="Cambria" w:cs="Arial"/>
          <w:sz w:val="20"/>
          <w:szCs w:val="20"/>
        </w:rPr>
      </w:pPr>
      <w:r w:rsidRPr="00C2361C">
        <w:rPr>
          <w:rFonts w:ascii="Cambria" w:hAnsi="Cambria" w:cs="Arial"/>
          <w:sz w:val="20"/>
          <w:szCs w:val="20"/>
        </w:rPr>
        <w:t>The basic formatting of this contract template must remain as-is and at least a 10-point font must be maintained. The Project Manager may add its logo, if desired.</w:t>
      </w:r>
    </w:p>
    <w:p w:rsidRPr="00C2361C" w:rsidR="00096E63" w:rsidP="00C2361C" w:rsidRDefault="00FE4042" w14:paraId="6A3F6128" w14:textId="3E1FF1E5">
      <w:pPr>
        <w:pStyle w:val="ListParagraph"/>
        <w:numPr>
          <w:ilvl w:val="0"/>
          <w:numId w:val="10"/>
        </w:numPr>
        <w:spacing w:before="144" w:after="144" w:line="264" w:lineRule="auto"/>
        <w:contextualSpacing w:val="0"/>
        <w:rPr>
          <w:rFonts w:ascii="Cambria" w:hAnsi="Cambria" w:cs="Arial"/>
          <w:sz w:val="20"/>
          <w:szCs w:val="20"/>
        </w:rPr>
      </w:pPr>
      <w:r w:rsidRPr="00C2361C">
        <w:rPr>
          <w:rFonts w:ascii="Cambria" w:hAnsi="Cambria" w:cs="Arial"/>
          <w:sz w:val="20"/>
          <w:szCs w:val="20"/>
        </w:rPr>
        <w:t xml:space="preserve">Text in plain font in this template is unalterable. </w:t>
      </w:r>
    </w:p>
    <w:p w:rsidRPr="00C2361C" w:rsidR="00096E63" w:rsidP="00C2361C" w:rsidRDefault="00FE4042" w14:paraId="550A10A9" w14:textId="77777777">
      <w:pPr>
        <w:pStyle w:val="ListParagraph"/>
        <w:numPr>
          <w:ilvl w:val="0"/>
          <w:numId w:val="10"/>
        </w:numPr>
        <w:spacing w:before="144" w:after="144" w:line="264" w:lineRule="auto"/>
        <w:contextualSpacing w:val="0"/>
        <w:rPr>
          <w:rFonts w:ascii="Cambria" w:hAnsi="Cambria" w:cs="Arial"/>
          <w:sz w:val="20"/>
          <w:szCs w:val="20"/>
        </w:rPr>
      </w:pPr>
      <w:r w:rsidRPr="00C2361C">
        <w:rPr>
          <w:rFonts w:ascii="Cambria" w:hAnsi="Cambria" w:cs="Arial"/>
          <w:sz w:val="20"/>
          <w:szCs w:val="20"/>
        </w:rPr>
        <w:t>Text in</w:t>
      </w:r>
      <w:r w:rsidRPr="00C2361C">
        <w:rPr>
          <w:rFonts w:ascii="Cambria" w:hAnsi="Cambria" w:cs="Arial"/>
          <w:b/>
          <w:sz w:val="20"/>
          <w:szCs w:val="20"/>
        </w:rPr>
        <w:t xml:space="preserve"> [ALL CAPS AND BOLD IN SQUARE BRACKETS] </w:t>
      </w:r>
      <w:r w:rsidRPr="00C2361C">
        <w:rPr>
          <w:rFonts w:ascii="Cambria" w:hAnsi="Cambria" w:cs="Arial"/>
          <w:sz w:val="20"/>
          <w:szCs w:val="20"/>
        </w:rPr>
        <w:t xml:space="preserve">indicates blanks to be filled in when finalizing the contract. </w:t>
      </w:r>
    </w:p>
    <w:p w:rsidRPr="00C2361C" w:rsidR="005475C1" w:rsidP="00C2361C" w:rsidRDefault="00FE4042" w14:paraId="00F6C701" w14:textId="1C7F270E">
      <w:pPr>
        <w:pStyle w:val="ListParagraph"/>
        <w:numPr>
          <w:ilvl w:val="0"/>
          <w:numId w:val="10"/>
        </w:numPr>
        <w:spacing w:before="144" w:after="144" w:line="264" w:lineRule="auto"/>
        <w:contextualSpacing w:val="0"/>
        <w:rPr>
          <w:rFonts w:ascii="Cambria" w:hAnsi="Cambria" w:cs="Arial"/>
          <w:sz w:val="20"/>
          <w:szCs w:val="20"/>
        </w:rPr>
      </w:pPr>
      <w:r w:rsidRPr="00C2361C">
        <w:rPr>
          <w:rFonts w:ascii="Cambria" w:hAnsi="Cambria" w:cs="Arial"/>
          <w:sz w:val="20"/>
          <w:szCs w:val="20"/>
        </w:rPr>
        <w:t xml:space="preserve">Text in </w:t>
      </w:r>
      <w:r w:rsidRPr="00C2361C">
        <w:rPr>
          <w:rFonts w:ascii="Cambria" w:hAnsi="Cambria" w:cs="Arial"/>
          <w:b/>
          <w:sz w:val="20"/>
          <w:szCs w:val="20"/>
        </w:rPr>
        <w:t xml:space="preserve">{bold in curly brackets} </w:t>
      </w:r>
      <w:r w:rsidRPr="00C2361C">
        <w:rPr>
          <w:rFonts w:ascii="Cambria" w:hAnsi="Cambria" w:cs="Arial"/>
          <w:sz w:val="20"/>
          <w:szCs w:val="20"/>
        </w:rPr>
        <w:t>accompanied by</w:t>
      </w:r>
      <w:r w:rsidRPr="00C2361C">
        <w:rPr>
          <w:rFonts w:ascii="Cambria" w:hAnsi="Cambria" w:cs="Arial"/>
          <w:b/>
          <w:sz w:val="20"/>
          <w:szCs w:val="20"/>
        </w:rPr>
        <w:t xml:space="preserve"> OR</w:t>
      </w:r>
      <w:r w:rsidRPr="00C2361C">
        <w:rPr>
          <w:rFonts w:ascii="Cambria" w:hAnsi="Cambria" w:cs="Arial"/>
          <w:sz w:val="20"/>
          <w:szCs w:val="20"/>
        </w:rPr>
        <w:t xml:space="preserve"> indicates a selection must be made from a set of options. After a selection has been made, the text in </w:t>
      </w:r>
      <w:r w:rsidRPr="00C2361C">
        <w:rPr>
          <w:rFonts w:ascii="Cambria" w:hAnsi="Cambria" w:cs="Arial"/>
          <w:b/>
          <w:sz w:val="20"/>
          <w:szCs w:val="20"/>
        </w:rPr>
        <w:t xml:space="preserve">{bold in curly brackets} </w:t>
      </w:r>
      <w:r w:rsidRPr="00C2361C">
        <w:rPr>
          <w:rFonts w:ascii="Cambria" w:hAnsi="Cambria" w:cs="Arial"/>
          <w:sz w:val="20"/>
          <w:szCs w:val="20"/>
        </w:rPr>
        <w:t xml:space="preserve">that does not apply may be deleted. </w:t>
      </w:r>
    </w:p>
    <w:p w:rsidRPr="00C2361C" w:rsidR="00436F68" w:rsidP="00C2361C" w:rsidRDefault="005475C1" w14:paraId="395084CE" w14:textId="4F106A79">
      <w:pPr>
        <w:pStyle w:val="ListParagraph"/>
        <w:numPr>
          <w:ilvl w:val="0"/>
          <w:numId w:val="10"/>
        </w:numPr>
        <w:spacing w:before="144" w:after="144" w:line="264" w:lineRule="auto"/>
        <w:contextualSpacing w:val="0"/>
        <w:rPr>
          <w:rFonts w:ascii="Cambria" w:hAnsi="Cambria" w:cs="Arial"/>
          <w:sz w:val="20"/>
          <w:szCs w:val="20"/>
        </w:rPr>
      </w:pPr>
      <w:r w:rsidRPr="00C2361C">
        <w:rPr>
          <w:rFonts w:ascii="Cambria" w:hAnsi="Cambria" w:cs="Arial"/>
          <w:sz w:val="20"/>
          <w:szCs w:val="20"/>
        </w:rPr>
        <w:t xml:space="preserve">Text in </w:t>
      </w:r>
      <w:r w:rsidRPr="00C2361C" w:rsidR="00436F68">
        <w:rPr>
          <w:rFonts w:ascii="Cambria" w:hAnsi="Cambria" w:cs="Arial"/>
          <w:b/>
          <w:i/>
          <w:sz w:val="20"/>
          <w:szCs w:val="20"/>
        </w:rPr>
        <w:t xml:space="preserve">bold </w:t>
      </w:r>
      <w:r w:rsidRPr="00C2361C">
        <w:rPr>
          <w:rFonts w:ascii="Cambria" w:hAnsi="Cambria" w:cs="Arial"/>
          <w:b/>
          <w:i/>
          <w:sz w:val="20"/>
          <w:szCs w:val="20"/>
        </w:rPr>
        <w:t>italics</w:t>
      </w:r>
      <w:r w:rsidRPr="00C2361C">
        <w:rPr>
          <w:rFonts w:ascii="Cambria" w:hAnsi="Cambria" w:cs="Arial"/>
          <w:sz w:val="20"/>
          <w:szCs w:val="20"/>
        </w:rPr>
        <w:t xml:space="preserve"> indicates a </w:t>
      </w:r>
      <w:r w:rsidRPr="00C2361C" w:rsidR="00436F68">
        <w:rPr>
          <w:rFonts w:ascii="Cambria" w:hAnsi="Cambria" w:cs="Arial"/>
          <w:sz w:val="20"/>
          <w:szCs w:val="20"/>
        </w:rPr>
        <w:t>mandatory provision</w:t>
      </w:r>
      <w:r w:rsidRPr="00C2361C" w:rsidR="008046A9">
        <w:rPr>
          <w:rFonts w:ascii="Cambria" w:hAnsi="Cambria" w:cs="Arial"/>
          <w:sz w:val="20"/>
          <w:szCs w:val="20"/>
        </w:rPr>
        <w:t xml:space="preserve"> the contract must meet or exceed. </w:t>
      </w:r>
      <w:r w:rsidRPr="00C2361C" w:rsidR="00C4507F">
        <w:rPr>
          <w:rFonts w:ascii="Cambria" w:hAnsi="Cambria" w:cs="Arial"/>
          <w:sz w:val="20"/>
          <w:szCs w:val="20"/>
        </w:rPr>
        <w:t xml:space="preserve">Guidelines are provided </w:t>
      </w:r>
      <w:r w:rsidRPr="00C2361C" w:rsidR="008046A9">
        <w:rPr>
          <w:rFonts w:ascii="Cambria" w:hAnsi="Cambria" w:cs="Arial"/>
          <w:sz w:val="20"/>
          <w:szCs w:val="20"/>
        </w:rPr>
        <w:t xml:space="preserve">on what must be </w:t>
      </w:r>
      <w:r w:rsidRPr="00C2361C" w:rsidR="00096E63">
        <w:rPr>
          <w:rFonts w:ascii="Cambria" w:hAnsi="Cambria" w:cs="Arial"/>
          <w:sz w:val="20"/>
          <w:szCs w:val="20"/>
        </w:rPr>
        <w:t xml:space="preserve">included. </w:t>
      </w:r>
      <w:r w:rsidRPr="00C2361C" w:rsidR="008046A9">
        <w:rPr>
          <w:rFonts w:ascii="Cambria" w:hAnsi="Cambria" w:cs="Arial"/>
          <w:sz w:val="20"/>
          <w:szCs w:val="20"/>
        </w:rPr>
        <w:t xml:space="preserve"> </w:t>
      </w:r>
    </w:p>
    <w:p w:rsidRPr="00C2361C" w:rsidR="00FE4042" w:rsidP="00C2361C" w:rsidRDefault="00FE4042" w14:paraId="55B59D0C" w14:textId="6A8FBB7A">
      <w:pPr>
        <w:pStyle w:val="ListParagraph"/>
        <w:numPr>
          <w:ilvl w:val="0"/>
          <w:numId w:val="10"/>
        </w:numPr>
        <w:spacing w:before="144" w:after="144" w:line="264" w:lineRule="auto"/>
        <w:contextualSpacing w:val="0"/>
        <w:rPr>
          <w:rFonts w:ascii="Cambria" w:hAnsi="Cambria" w:cs="Arial"/>
          <w:sz w:val="20"/>
          <w:szCs w:val="20"/>
        </w:rPr>
      </w:pPr>
      <w:r w:rsidRPr="00C2361C">
        <w:rPr>
          <w:rFonts w:ascii="Cambria" w:hAnsi="Cambria" w:cs="Arial"/>
          <w:sz w:val="20"/>
          <w:szCs w:val="20"/>
        </w:rPr>
        <w:t xml:space="preserve">Text in </w:t>
      </w:r>
      <w:r w:rsidRPr="00C2361C">
        <w:rPr>
          <w:rFonts w:ascii="Cambria" w:hAnsi="Cambria" w:cs="Arial"/>
          <w:i/>
          <w:sz w:val="20"/>
          <w:szCs w:val="20"/>
        </w:rPr>
        <w:t>italics</w:t>
      </w:r>
      <w:r w:rsidRPr="00C2361C">
        <w:rPr>
          <w:rFonts w:ascii="Cambria" w:hAnsi="Cambria" w:cs="Arial"/>
          <w:sz w:val="20"/>
          <w:szCs w:val="20"/>
        </w:rPr>
        <w:t xml:space="preserve"> is </w:t>
      </w:r>
      <w:r w:rsidRPr="00C2361C" w:rsidR="00096E63">
        <w:rPr>
          <w:rFonts w:ascii="Cambria" w:hAnsi="Cambria" w:cs="Arial"/>
          <w:sz w:val="20"/>
          <w:szCs w:val="20"/>
        </w:rPr>
        <w:t xml:space="preserve">purely </w:t>
      </w:r>
      <w:r w:rsidRPr="00C2361C">
        <w:rPr>
          <w:rFonts w:ascii="Cambria" w:hAnsi="Cambria" w:cs="Arial"/>
          <w:sz w:val="20"/>
          <w:szCs w:val="20"/>
        </w:rPr>
        <w:t>instruction</w:t>
      </w:r>
      <w:r w:rsidRPr="00C2361C" w:rsidR="00096E63">
        <w:rPr>
          <w:rFonts w:ascii="Cambria" w:hAnsi="Cambria" w:cs="Arial"/>
          <w:sz w:val="20"/>
          <w:szCs w:val="20"/>
        </w:rPr>
        <w:t>al</w:t>
      </w:r>
      <w:r w:rsidRPr="00C2361C">
        <w:rPr>
          <w:rFonts w:ascii="Cambria" w:hAnsi="Cambria" w:cs="Arial"/>
          <w:sz w:val="20"/>
          <w:szCs w:val="20"/>
        </w:rPr>
        <w:t xml:space="preserve"> and may be deleted. </w:t>
      </w:r>
    </w:p>
    <w:p w:rsidRPr="00D06217" w:rsidR="00FE4042" w:rsidP="00996CC8" w:rsidRDefault="00FE4042" w14:paraId="65F743DE" w14:textId="6986E276">
      <w:pPr>
        <w:pBdr>
          <w:bottom w:val="single" w:color="auto" w:sz="4" w:space="1"/>
        </w:pBdr>
        <w:spacing w:before="144" w:after="144"/>
        <w:rPr>
          <w:rFonts w:ascii="Cambria" w:hAnsi="Cambria" w:cs="Arial"/>
          <w:sz w:val="20"/>
          <w:szCs w:val="20"/>
        </w:rPr>
      </w:pPr>
      <w:r w:rsidRPr="00D06217">
        <w:rPr>
          <w:rFonts w:ascii="Cambria" w:hAnsi="Cambria" w:cs="Arial"/>
          <w:sz w:val="20"/>
          <w:szCs w:val="20"/>
        </w:rPr>
        <w:t xml:space="preserve">When preparing this form for a </w:t>
      </w:r>
      <w:r w:rsidRPr="00D06217" w:rsidR="00473728">
        <w:rPr>
          <w:rFonts w:ascii="Cambria" w:hAnsi="Cambria" w:cs="Arial"/>
          <w:sz w:val="20"/>
          <w:szCs w:val="20"/>
        </w:rPr>
        <w:t>Participant</w:t>
      </w:r>
      <w:r w:rsidRPr="00D06217">
        <w:rPr>
          <w:rFonts w:ascii="Cambria" w:hAnsi="Cambria" w:cs="Arial"/>
          <w:sz w:val="20"/>
          <w:szCs w:val="20"/>
        </w:rPr>
        <w:t xml:space="preserve">, these instructions should be deleted. </w:t>
      </w:r>
      <w:r w:rsidRPr="00D06217" w:rsidR="00AB4FB1">
        <w:rPr>
          <w:rFonts w:ascii="Cambria" w:hAnsi="Cambria" w:cs="Arial"/>
          <w:sz w:val="20"/>
          <w:szCs w:val="20"/>
        </w:rPr>
        <w:t>This</w:t>
      </w:r>
      <w:r w:rsidRPr="00D06217" w:rsidR="00AB4FB1">
        <w:rPr>
          <w:rFonts w:ascii="Cambria" w:hAnsi="Cambria"/>
          <w:sz w:val="20"/>
          <w:szCs w:val="20"/>
        </w:rPr>
        <w:t xml:space="preserve"> </w:t>
      </w:r>
      <w:r w:rsidRPr="00D06217" w:rsidR="00AB4FB1">
        <w:rPr>
          <w:rFonts w:ascii="Cambria" w:hAnsi="Cambria" w:cs="Arial"/>
          <w:sz w:val="20"/>
          <w:szCs w:val="20"/>
        </w:rPr>
        <w:t xml:space="preserve">Contract and Disclosure Checklist </w:t>
      </w:r>
      <w:r w:rsidRPr="00D06217">
        <w:rPr>
          <w:rFonts w:ascii="Cambria" w:hAnsi="Cambria" w:cs="Arial"/>
          <w:sz w:val="20"/>
          <w:szCs w:val="20"/>
        </w:rPr>
        <w:t xml:space="preserve">must be completed and provided to the </w:t>
      </w:r>
      <w:r w:rsidRPr="00D06217" w:rsidR="00AB4FB1">
        <w:rPr>
          <w:rFonts w:ascii="Cambria" w:hAnsi="Cambria" w:cs="Arial"/>
          <w:sz w:val="20"/>
          <w:szCs w:val="20"/>
        </w:rPr>
        <w:t>customer</w:t>
      </w:r>
      <w:r w:rsidRPr="00D06217">
        <w:rPr>
          <w:rFonts w:ascii="Cambria" w:hAnsi="Cambria" w:cs="Arial"/>
          <w:sz w:val="20"/>
          <w:szCs w:val="20"/>
        </w:rPr>
        <w:t xml:space="preserve"> in a language they can understand. </w:t>
      </w:r>
      <w:bookmarkEnd w:id="0"/>
      <w:r w:rsidRPr="00D06217">
        <w:rPr>
          <w:rFonts w:ascii="Cambria" w:hAnsi="Cambria" w:cs="Arial"/>
          <w:sz w:val="20"/>
          <w:szCs w:val="20"/>
        </w:rPr>
        <w:t xml:space="preserve"> </w:t>
      </w:r>
      <w:bookmarkStart w:name="_Hlk12981512" w:id="2"/>
      <w:r w:rsidRPr="00D06217" w:rsidR="00812B9D">
        <w:rPr>
          <w:rFonts w:ascii="Cambria" w:hAnsi="Cambria" w:cs="Arial"/>
          <w:sz w:val="20"/>
          <w:szCs w:val="20"/>
        </w:rPr>
        <w:t>Spanish and Russian</w:t>
      </w:r>
      <w:r w:rsidRPr="00D06217">
        <w:rPr>
          <w:rFonts w:ascii="Cambria" w:hAnsi="Cambria" w:cs="Arial"/>
          <w:sz w:val="20"/>
          <w:szCs w:val="20"/>
        </w:rPr>
        <w:t xml:space="preserve"> language version</w:t>
      </w:r>
      <w:r w:rsidRPr="00D06217" w:rsidR="00812B9D">
        <w:rPr>
          <w:rFonts w:ascii="Cambria" w:hAnsi="Cambria" w:cs="Arial"/>
          <w:sz w:val="20"/>
          <w:szCs w:val="20"/>
        </w:rPr>
        <w:t>s</w:t>
      </w:r>
      <w:r w:rsidRPr="00D06217">
        <w:rPr>
          <w:rFonts w:ascii="Cambria" w:hAnsi="Cambria" w:cs="Arial"/>
          <w:sz w:val="20"/>
          <w:szCs w:val="20"/>
        </w:rPr>
        <w:t xml:space="preserve"> of this </w:t>
      </w:r>
      <w:r w:rsidRPr="00D06217" w:rsidR="00812B9D">
        <w:rPr>
          <w:rFonts w:ascii="Cambria" w:hAnsi="Cambria" w:cs="Arial"/>
          <w:sz w:val="20"/>
          <w:szCs w:val="20"/>
        </w:rPr>
        <w:t>template are</w:t>
      </w:r>
      <w:r w:rsidRPr="00D06217">
        <w:rPr>
          <w:rFonts w:ascii="Cambria" w:hAnsi="Cambria" w:cs="Arial"/>
          <w:sz w:val="20"/>
          <w:szCs w:val="20"/>
        </w:rPr>
        <w:t xml:space="preserve"> available</w:t>
      </w:r>
      <w:r w:rsidRPr="00D06217" w:rsidR="004E1789">
        <w:rPr>
          <w:rFonts w:ascii="Cambria" w:hAnsi="Cambria" w:cs="Arial"/>
          <w:sz w:val="20"/>
          <w:szCs w:val="20"/>
        </w:rPr>
        <w:t xml:space="preserve"> in the Resources section of the Program website at </w:t>
      </w:r>
      <w:hyperlink w:history="1" r:id="rId12">
        <w:r w:rsidRPr="00D06217" w:rsidR="004E1789">
          <w:rPr>
            <w:rStyle w:val="Hyperlink"/>
            <w:rFonts w:ascii="Cambria" w:hAnsi="Cambria" w:cs="Arial"/>
            <w:sz w:val="20"/>
            <w:szCs w:val="20"/>
          </w:rPr>
          <w:t>oregoncsp.org.</w:t>
        </w:r>
      </w:hyperlink>
      <w:bookmarkEnd w:id="2"/>
    </w:p>
    <w:p w:rsidRPr="00C2361C" w:rsidR="00996CC8" w:rsidP="00996CC8" w:rsidRDefault="00996CC8" w14:paraId="11C6613B" w14:textId="77777777">
      <w:pPr>
        <w:pBdr>
          <w:bottom w:val="single" w:color="auto" w:sz="4" w:space="1"/>
        </w:pBdr>
        <w:spacing w:before="144" w:after="144"/>
        <w:rPr>
          <w:rFonts w:ascii="Georgia" w:hAnsi="Georgia" w:cs="Arial"/>
          <w:b/>
          <w:sz w:val="15"/>
          <w:szCs w:val="48"/>
        </w:rPr>
      </w:pPr>
    </w:p>
    <w:p w:rsidRPr="00C363B0" w:rsidR="00FE4042" w:rsidP="00C2361C" w:rsidRDefault="00FE4042" w14:paraId="5FA117C9" w14:textId="115FF6FC">
      <w:pPr>
        <w:spacing w:before="360" w:after="240"/>
        <w:jc w:val="center"/>
        <w:rPr>
          <w:rFonts w:ascii="Georgia" w:hAnsi="Georgia" w:cs="Arial"/>
          <w:b/>
          <w:sz w:val="24"/>
          <w:szCs w:val="28"/>
        </w:rPr>
      </w:pPr>
      <w:bookmarkStart w:name="_Hlk14940008" w:id="3"/>
      <w:r w:rsidRPr="00C363B0">
        <w:rPr>
          <w:rFonts w:ascii="Georgia" w:hAnsi="Georgia" w:cs="Arial"/>
          <w:b/>
          <w:sz w:val="28"/>
          <w:szCs w:val="32"/>
        </w:rPr>
        <w:t xml:space="preserve">Oregon Community Solar Program Contract </w:t>
      </w:r>
      <w:r w:rsidRPr="00C363B0" w:rsidR="003F027A">
        <w:rPr>
          <w:rFonts w:ascii="Georgia" w:hAnsi="Georgia" w:cs="Arial"/>
          <w:b/>
          <w:sz w:val="28"/>
          <w:szCs w:val="32"/>
        </w:rPr>
        <w:t xml:space="preserve">and </w:t>
      </w:r>
      <w:r w:rsidRPr="00C363B0" w:rsidR="00DA62AA">
        <w:rPr>
          <w:rFonts w:ascii="Georgia" w:hAnsi="Georgia" w:cs="Arial"/>
          <w:b/>
          <w:sz w:val="28"/>
          <w:szCs w:val="32"/>
        </w:rPr>
        <w:br/>
      </w:r>
      <w:r w:rsidRPr="00C363B0">
        <w:rPr>
          <w:rFonts w:ascii="Georgia" w:hAnsi="Georgia" w:cs="Arial"/>
          <w:b/>
          <w:sz w:val="28"/>
          <w:szCs w:val="32"/>
        </w:rPr>
        <w:t>Disclosure Checklist</w:t>
      </w:r>
      <w:r w:rsidRPr="00C363B0" w:rsidR="003F027A">
        <w:rPr>
          <w:rFonts w:ascii="Georgia" w:hAnsi="Georgia" w:cs="Arial"/>
          <w:b/>
          <w:sz w:val="28"/>
          <w:szCs w:val="32"/>
        </w:rPr>
        <w:t xml:space="preserve"> for Low-income </w:t>
      </w:r>
      <w:r w:rsidRPr="00C363B0" w:rsidR="00473728">
        <w:rPr>
          <w:rFonts w:ascii="Georgia" w:hAnsi="Georgia" w:cs="Arial"/>
          <w:b/>
          <w:sz w:val="28"/>
          <w:szCs w:val="32"/>
        </w:rPr>
        <w:t>Participant</w:t>
      </w:r>
      <w:r w:rsidRPr="00C363B0" w:rsidR="003F027A">
        <w:rPr>
          <w:rFonts w:ascii="Georgia" w:hAnsi="Georgia" w:cs="Arial"/>
          <w:b/>
          <w:sz w:val="28"/>
          <w:szCs w:val="32"/>
        </w:rPr>
        <w:t>s</w:t>
      </w:r>
    </w:p>
    <w:p w:rsidRPr="00C2361C" w:rsidR="00000700" w:rsidP="002F6037" w:rsidRDefault="005374CD" w14:paraId="7397C626" w14:textId="0F5DADAA">
      <w:pPr>
        <w:spacing w:before="144" w:after="144" w:line="264" w:lineRule="auto"/>
        <w:rPr>
          <w:rFonts w:ascii="Cambria" w:hAnsi="Cambria" w:cs="Arial"/>
          <w:sz w:val="20"/>
          <w:szCs w:val="20"/>
        </w:rPr>
      </w:pPr>
      <w:r w:rsidRPr="00C2361C">
        <w:rPr>
          <w:rFonts w:ascii="Cambria" w:hAnsi="Cambria" w:cs="Arial"/>
          <w:sz w:val="20"/>
          <w:szCs w:val="20"/>
        </w:rPr>
        <w:t xml:space="preserve">The first few pages of this </w:t>
      </w:r>
      <w:r w:rsidRPr="00C2361C" w:rsidR="00C95105">
        <w:rPr>
          <w:rFonts w:ascii="Cambria" w:hAnsi="Cambria" w:cs="Arial"/>
          <w:sz w:val="20"/>
          <w:szCs w:val="20"/>
        </w:rPr>
        <w:t>contract document are referred to as a Disclosure Checklist</w:t>
      </w:r>
      <w:r w:rsidRPr="00C2361C" w:rsidR="00363105">
        <w:rPr>
          <w:rFonts w:ascii="Cambria" w:hAnsi="Cambria" w:cs="Arial"/>
          <w:sz w:val="20"/>
          <w:szCs w:val="20"/>
        </w:rPr>
        <w:t>.</w:t>
      </w:r>
      <w:r w:rsidRPr="00C2361C" w:rsidR="00934888">
        <w:rPr>
          <w:rFonts w:ascii="Cambria" w:hAnsi="Cambria" w:cs="Arial"/>
          <w:sz w:val="20"/>
          <w:szCs w:val="20"/>
        </w:rPr>
        <w:t xml:space="preserve"> This Disclosure Checklist </w:t>
      </w:r>
      <w:r w:rsidRPr="00C2361C" w:rsidR="00FE4042">
        <w:rPr>
          <w:rFonts w:ascii="Cambria" w:hAnsi="Cambria" w:cs="Arial"/>
          <w:sz w:val="20"/>
          <w:szCs w:val="20"/>
        </w:rPr>
        <w:t>describe</w:t>
      </w:r>
      <w:r w:rsidRPr="00C2361C" w:rsidR="00934888">
        <w:rPr>
          <w:rFonts w:ascii="Cambria" w:hAnsi="Cambria" w:cs="Arial"/>
          <w:sz w:val="20"/>
          <w:szCs w:val="20"/>
        </w:rPr>
        <w:t>s</w:t>
      </w:r>
      <w:r w:rsidRPr="00C2361C" w:rsidR="00FE4042">
        <w:rPr>
          <w:rFonts w:ascii="Cambria" w:hAnsi="Cambria" w:cs="Arial"/>
          <w:sz w:val="20"/>
          <w:szCs w:val="20"/>
        </w:rPr>
        <w:t xml:space="preserve"> key </w:t>
      </w:r>
      <w:r w:rsidRPr="00C2361C" w:rsidR="00934888">
        <w:rPr>
          <w:rFonts w:ascii="Cambria" w:hAnsi="Cambria" w:cs="Arial"/>
          <w:sz w:val="20"/>
          <w:szCs w:val="20"/>
        </w:rPr>
        <w:t>information about</w:t>
      </w:r>
      <w:r w:rsidRPr="00C2361C" w:rsidR="00000700">
        <w:rPr>
          <w:rFonts w:ascii="Cambria" w:hAnsi="Cambria" w:cs="Arial"/>
          <w:sz w:val="20"/>
          <w:szCs w:val="20"/>
        </w:rPr>
        <w:t xml:space="preserve"> </w:t>
      </w:r>
      <w:r w:rsidRPr="00C2361C" w:rsidR="00FE4042">
        <w:rPr>
          <w:rFonts w:ascii="Cambria" w:hAnsi="Cambria" w:cs="Arial"/>
          <w:sz w:val="20"/>
          <w:szCs w:val="20"/>
        </w:rPr>
        <w:t xml:space="preserve">your </w:t>
      </w:r>
      <w:r w:rsidRPr="00C2361C" w:rsidR="00FE4042">
        <w:rPr>
          <w:rFonts w:ascii="Cambria" w:hAnsi="Cambria" w:cs="Arial"/>
          <w:b/>
          <w:sz w:val="20"/>
          <w:szCs w:val="20"/>
        </w:rPr>
        <w:t xml:space="preserve">{subscription} OR {ownership interest} </w:t>
      </w:r>
      <w:r w:rsidRPr="00C2361C" w:rsidR="00FE4042">
        <w:rPr>
          <w:rFonts w:ascii="Cambria" w:hAnsi="Cambria" w:cs="Arial"/>
          <w:sz w:val="20"/>
          <w:szCs w:val="20"/>
        </w:rPr>
        <w:t xml:space="preserve">in a community solar project. </w:t>
      </w:r>
      <w:r w:rsidRPr="00C2361C" w:rsidR="00934888">
        <w:rPr>
          <w:rFonts w:ascii="Cambria" w:hAnsi="Cambria" w:cs="Arial"/>
          <w:sz w:val="20"/>
          <w:szCs w:val="20"/>
        </w:rPr>
        <w:t xml:space="preserve">The checklist </w:t>
      </w:r>
      <w:r w:rsidR="006D12AD">
        <w:rPr>
          <w:rFonts w:ascii="Cambria" w:hAnsi="Cambria" w:cs="Arial"/>
          <w:sz w:val="20"/>
          <w:szCs w:val="20"/>
        </w:rPr>
        <w:t>refers to</w:t>
      </w:r>
      <w:r w:rsidRPr="00C2361C" w:rsidR="00000700">
        <w:rPr>
          <w:rFonts w:ascii="Cambria" w:hAnsi="Cambria" w:cs="Arial"/>
          <w:sz w:val="20"/>
          <w:szCs w:val="20"/>
        </w:rPr>
        <w:t xml:space="preserve"> key contract terms that Project Managers </w:t>
      </w:r>
      <w:r w:rsidR="006D12AD">
        <w:rPr>
          <w:rFonts w:ascii="Cambria" w:hAnsi="Cambria" w:cs="Arial"/>
          <w:sz w:val="20"/>
          <w:szCs w:val="20"/>
        </w:rPr>
        <w:t>must</w:t>
      </w:r>
      <w:r w:rsidRPr="00C2361C" w:rsidR="00000700">
        <w:rPr>
          <w:rFonts w:ascii="Cambria" w:hAnsi="Cambria" w:cs="Arial"/>
          <w:sz w:val="20"/>
          <w:szCs w:val="20"/>
        </w:rPr>
        <w:t xml:space="preserve"> disclose </w:t>
      </w:r>
      <w:r w:rsidR="006D12AD">
        <w:rPr>
          <w:rFonts w:ascii="Cambria" w:hAnsi="Cambria" w:cs="Arial"/>
          <w:sz w:val="20"/>
          <w:szCs w:val="20"/>
        </w:rPr>
        <w:t xml:space="preserve">in their contract with </w:t>
      </w:r>
      <w:r w:rsidRPr="00C2361C" w:rsidR="00000700">
        <w:rPr>
          <w:rFonts w:ascii="Cambria" w:hAnsi="Cambria" w:cs="Arial"/>
          <w:sz w:val="20"/>
          <w:szCs w:val="20"/>
        </w:rPr>
        <w:t xml:space="preserve">you. You can use the checkboxes to indicate you have reviewed each term, and you or your Project Manager can note on which pages an item is addressed. </w:t>
      </w:r>
    </w:p>
    <w:p w:rsidRPr="00C2361C" w:rsidR="00FE4042" w:rsidP="002F6037" w:rsidRDefault="00FE4042" w14:paraId="421A6D09" w14:textId="1EFF5324">
      <w:pPr>
        <w:spacing w:before="144" w:after="144" w:line="264" w:lineRule="auto"/>
        <w:rPr>
          <w:rFonts w:ascii="Cambria" w:hAnsi="Cambria" w:cs="Arial"/>
          <w:sz w:val="20"/>
          <w:szCs w:val="20"/>
        </w:rPr>
      </w:pPr>
      <w:r w:rsidRPr="00C2361C">
        <w:rPr>
          <w:rFonts w:ascii="Cambria" w:hAnsi="Cambria" w:cs="Arial"/>
          <w:sz w:val="20"/>
          <w:szCs w:val="20"/>
        </w:rPr>
        <w:t xml:space="preserve">Read this </w:t>
      </w:r>
      <w:r w:rsidRPr="00C2361C" w:rsidR="00000700">
        <w:rPr>
          <w:rFonts w:ascii="Cambria" w:hAnsi="Cambria" w:cs="Arial"/>
          <w:sz w:val="20"/>
          <w:szCs w:val="20"/>
        </w:rPr>
        <w:t xml:space="preserve">Disclosure Checklist </w:t>
      </w:r>
      <w:r w:rsidRPr="00C2361C">
        <w:rPr>
          <w:rFonts w:ascii="Cambria" w:hAnsi="Cambria" w:cs="Arial"/>
          <w:sz w:val="20"/>
          <w:szCs w:val="20"/>
        </w:rPr>
        <w:t xml:space="preserve">and the rest of your Contract carefully so that you fully understand the costs, benefits and risks of participation. </w:t>
      </w:r>
    </w:p>
    <w:p w:rsidRPr="00C2361C" w:rsidR="00F83583" w:rsidP="002F6037" w:rsidRDefault="00256B4D" w14:paraId="5DE76663" w14:textId="6E8FB946">
      <w:pPr>
        <w:spacing w:before="144" w:after="144" w:line="264" w:lineRule="auto"/>
        <w:rPr>
          <w:rFonts w:ascii="Cambria" w:hAnsi="Cambria" w:cs="Arial"/>
          <w:sz w:val="20"/>
          <w:szCs w:val="20"/>
        </w:rPr>
      </w:pPr>
      <w:r w:rsidRPr="00C2361C">
        <w:rPr>
          <w:rFonts w:ascii="Cambria" w:hAnsi="Cambria" w:cs="Arial"/>
          <w:sz w:val="20"/>
          <w:szCs w:val="20"/>
        </w:rPr>
        <w:lastRenderedPageBreak/>
        <w:t xml:space="preserve">For information about the Oregon Community Solar Program, including customer eligibility criteria, low-income participation resources and the Project Manager Code of Conduct, visit the Program website at </w:t>
      </w:r>
      <w:hyperlink w:history="1" r:id="rId13">
        <w:r w:rsidRPr="00C2361C">
          <w:rPr>
            <w:rStyle w:val="Hyperlink"/>
            <w:rFonts w:ascii="Cambria" w:hAnsi="Cambria" w:cs="Arial"/>
            <w:sz w:val="20"/>
            <w:szCs w:val="20"/>
          </w:rPr>
          <w:t>oregoncsp.org</w:t>
        </w:r>
      </w:hyperlink>
      <w:r w:rsidRPr="00C2361C">
        <w:rPr>
          <w:rFonts w:ascii="Cambria" w:hAnsi="Cambria" w:cs="Arial"/>
          <w:sz w:val="20"/>
          <w:szCs w:val="20"/>
        </w:rPr>
        <w:t>.</w:t>
      </w:r>
      <w:r w:rsidRPr="00C2361C" w:rsidR="00F83583">
        <w:rPr>
          <w:rFonts w:ascii="Cambria" w:hAnsi="Cambria" w:cs="Arial"/>
          <w:sz w:val="20"/>
          <w:szCs w:val="20"/>
        </w:rPr>
        <w:t xml:space="preserve"> </w:t>
      </w:r>
    </w:p>
    <w:p w:rsidR="00235885" w:rsidP="002F6037" w:rsidRDefault="00532AD3" w14:paraId="4A3A8EB3" w14:textId="7C8D2299">
      <w:pPr>
        <w:spacing w:before="144" w:after="144" w:line="264" w:lineRule="auto"/>
        <w:rPr>
          <w:rFonts w:ascii="Cambria" w:hAnsi="Cambria" w:cs="Arial"/>
          <w:sz w:val="20"/>
          <w:szCs w:val="20"/>
        </w:rPr>
      </w:pPr>
      <w:r w:rsidRPr="00C2361C">
        <w:rPr>
          <w:rFonts w:ascii="Cambria" w:hAnsi="Cambria" w:cs="Arial"/>
          <w:noProof/>
          <w:sz w:val="20"/>
          <w:szCs w:val="20"/>
        </w:rPr>
        <mc:AlternateContent>
          <mc:Choice Requires="wps">
            <w:drawing>
              <wp:anchor distT="45720" distB="45720" distL="114300" distR="114300" simplePos="0" relativeHeight="251658240" behindDoc="0" locked="0" layoutInCell="1" allowOverlap="1" wp14:anchorId="62237FA5" wp14:editId="537E13DC">
                <wp:simplePos x="0" y="0"/>
                <wp:positionH relativeFrom="column">
                  <wp:posOffset>9525</wp:posOffset>
                </wp:positionH>
                <wp:positionV relativeFrom="paragraph">
                  <wp:posOffset>811530</wp:posOffset>
                </wp:positionV>
                <wp:extent cx="5943600" cy="9906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0600"/>
                        </a:xfrm>
                        <a:prstGeom prst="rect">
                          <a:avLst/>
                        </a:prstGeom>
                        <a:solidFill>
                          <a:srgbClr val="FFFFFF"/>
                        </a:solidFill>
                        <a:ln w="9525">
                          <a:solidFill>
                            <a:srgbClr val="000000"/>
                          </a:solidFill>
                          <a:miter lim="800000"/>
                          <a:headEnd/>
                          <a:tailEnd/>
                        </a:ln>
                      </wps:spPr>
                      <wps:txbx>
                        <w:txbxContent>
                          <w:p w:rsidR="007B5186" w:rsidP="00A319FE" w:rsidRDefault="007B5186" w14:paraId="6AAC5AF2" w14:textId="0C45044D">
                            <w:pPr>
                              <w:spacing w:before="120" w:after="120"/>
                              <w:jc w:val="center"/>
                              <w:rPr>
                                <w:rFonts w:ascii="Georgia" w:hAnsi="Georgia" w:cs="Arial"/>
                                <w:iCs/>
                                <w:sz w:val="21"/>
                                <w:szCs w:val="21"/>
                              </w:rPr>
                            </w:pPr>
                            <w:r w:rsidRPr="00C363B0">
                              <w:rPr>
                                <w:rFonts w:ascii="Georgia" w:hAnsi="Georgia" w:cs="Arial"/>
                                <w:b/>
                                <w:iCs/>
                                <w:szCs w:val="24"/>
                              </w:rPr>
                              <w:t xml:space="preserve">Questions or </w:t>
                            </w:r>
                            <w:r>
                              <w:rPr>
                                <w:rFonts w:ascii="Georgia" w:hAnsi="Georgia" w:cs="Arial"/>
                                <w:b/>
                                <w:iCs/>
                                <w:szCs w:val="24"/>
                              </w:rPr>
                              <w:t>C</w:t>
                            </w:r>
                            <w:r w:rsidRPr="00C363B0">
                              <w:rPr>
                                <w:rFonts w:ascii="Georgia" w:hAnsi="Georgia" w:cs="Arial"/>
                                <w:b/>
                                <w:iCs/>
                                <w:szCs w:val="24"/>
                              </w:rPr>
                              <w:t>oncerns?</w:t>
                            </w:r>
                          </w:p>
                          <w:p w:rsidRPr="00C2361C" w:rsidR="007B5186" w:rsidP="00A319FE" w:rsidRDefault="007B5186" w14:paraId="23586535" w14:textId="4EC2C1DB">
                            <w:pPr>
                              <w:spacing w:before="120" w:after="120"/>
                              <w:jc w:val="center"/>
                              <w:rPr>
                                <w:rFonts w:ascii="Cambria" w:hAnsi="Cambria" w:cs="Arial"/>
                                <w:b/>
                                <w:iCs/>
                                <w:sz w:val="20"/>
                                <w:szCs w:val="20"/>
                              </w:rPr>
                            </w:pPr>
                            <w:r w:rsidRPr="00C2361C">
                              <w:rPr>
                                <w:rFonts w:ascii="Cambria" w:hAnsi="Cambria" w:cs="Arial"/>
                                <w:iCs/>
                                <w:sz w:val="20"/>
                                <w:szCs w:val="20"/>
                              </w:rPr>
                              <w:t xml:space="preserve">Contact your Project Manager by calling </w:t>
                            </w:r>
                            <w:r w:rsidRPr="00C2361C">
                              <w:rPr>
                                <w:rFonts w:ascii="Cambria" w:hAnsi="Cambria" w:cs="Arial"/>
                                <w:b/>
                                <w:iCs/>
                                <w:sz w:val="20"/>
                                <w:szCs w:val="20"/>
                              </w:rPr>
                              <w:t>[PROJECT MANAGER CUSTOMER SERVICE NUMBER]</w:t>
                            </w:r>
                            <w:r w:rsidRPr="00C2361C">
                              <w:rPr>
                                <w:rFonts w:ascii="Cambria" w:hAnsi="Cambria" w:cs="Arial"/>
                                <w:iCs/>
                                <w:sz w:val="20"/>
                                <w:szCs w:val="20"/>
                              </w:rPr>
                              <w:t xml:space="preserve">, emailing </w:t>
                            </w:r>
                            <w:r w:rsidRPr="00C2361C">
                              <w:rPr>
                                <w:rFonts w:ascii="Cambria" w:hAnsi="Cambria" w:cs="Arial"/>
                                <w:b/>
                                <w:iCs/>
                                <w:sz w:val="20"/>
                                <w:szCs w:val="20"/>
                              </w:rPr>
                              <w:t>[PROJECT MANAGER CUSTOMER SERVICE EMAIL]</w:t>
                            </w:r>
                            <w:r w:rsidRPr="00C2361C">
                              <w:rPr>
                                <w:rFonts w:ascii="Cambria" w:hAnsi="Cambria" w:cs="Arial"/>
                                <w:iCs/>
                                <w:sz w:val="20"/>
                                <w:szCs w:val="20"/>
                              </w:rPr>
                              <w:t xml:space="preserve"> or writing to</w:t>
                            </w:r>
                            <w:r w:rsidRPr="00C2361C">
                              <w:rPr>
                                <w:rFonts w:ascii="Cambria" w:hAnsi="Cambria" w:cs="Arial"/>
                                <w:b/>
                                <w:iCs/>
                                <w:sz w:val="20"/>
                                <w:szCs w:val="20"/>
                              </w:rPr>
                              <w:t xml:space="preserve"> [PROJECT MANAGER CUSTOMER SERVICE MAILING ADDRESS]</w:t>
                            </w:r>
                            <w:r w:rsidRPr="00C2361C">
                              <w:rPr>
                                <w:rFonts w:ascii="Cambria" w:hAnsi="Cambria" w:cs="Arial"/>
                                <w:iCs/>
                                <w:sz w:val="20"/>
                                <w:szCs w:val="20"/>
                              </w:rPr>
                              <w:t>.</w:t>
                            </w:r>
                          </w:p>
                        </w:txbxContent>
                      </wps:txbx>
                      <wps:bodyPr rot="0" vert="horz" wrap="square" lIns="182880" tIns="45720" rIns="18288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2237FA5">
                <v:stroke joinstyle="miter"/>
                <v:path gradientshapeok="t" o:connecttype="rect"/>
              </v:shapetype>
              <v:shape id="Text Box 2" style="position:absolute;margin-left:.75pt;margin-top:63.9pt;width:468pt;height: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">
                <v:textbox inset="14.4pt,,14.4pt">
                  <w:txbxContent>
                    <w:p w:rsidR="007B5186" w:rsidP="00A319FE" w:rsidRDefault="007B5186" w14:paraId="6AAC5AF2" w14:textId="0C45044D">
                      <w:pPr>
                        <w:spacing w:before="120" w:after="120"/>
                        <w:jc w:val="center"/>
                        <w:rPr>
                          <w:rFonts w:ascii="Georgia" w:hAnsi="Georgia" w:cs="Arial"/>
                          <w:iCs/>
                          <w:sz w:val="21"/>
                          <w:szCs w:val="21"/>
                        </w:rPr>
                      </w:pPr>
                      <w:r w:rsidRPr="00C363B0">
                        <w:rPr>
                          <w:rFonts w:ascii="Georgia" w:hAnsi="Georgia" w:cs="Arial"/>
                          <w:b/>
                          <w:iCs/>
                          <w:szCs w:val="24"/>
                        </w:rPr>
                        <w:t xml:space="preserve">Questions or </w:t>
                      </w:r>
                      <w:r>
                        <w:rPr>
                          <w:rFonts w:ascii="Georgia" w:hAnsi="Georgia" w:cs="Arial"/>
                          <w:b/>
                          <w:iCs/>
                          <w:szCs w:val="24"/>
                        </w:rPr>
                        <w:t>C</w:t>
                      </w:r>
                      <w:r w:rsidRPr="00C363B0">
                        <w:rPr>
                          <w:rFonts w:ascii="Georgia" w:hAnsi="Georgia" w:cs="Arial"/>
                          <w:b/>
                          <w:iCs/>
                          <w:szCs w:val="24"/>
                        </w:rPr>
                        <w:t>oncerns?</w:t>
                      </w:r>
                    </w:p>
                    <w:p w:rsidRPr="00C2361C" w:rsidR="007B5186" w:rsidP="00A319FE" w:rsidRDefault="007B5186" w14:paraId="23586535" w14:textId="4EC2C1DB">
                      <w:pPr>
                        <w:spacing w:before="120" w:after="120"/>
                        <w:jc w:val="center"/>
                        <w:rPr>
                          <w:rFonts w:ascii="Cambria" w:hAnsi="Cambria" w:cs="Arial"/>
                          <w:b/>
                          <w:iCs/>
                          <w:sz w:val="20"/>
                          <w:szCs w:val="20"/>
                        </w:rPr>
                      </w:pPr>
                      <w:r w:rsidRPr="00C2361C">
                        <w:rPr>
                          <w:rFonts w:ascii="Cambria" w:hAnsi="Cambria" w:cs="Arial"/>
                          <w:iCs/>
                          <w:sz w:val="20"/>
                          <w:szCs w:val="20"/>
                        </w:rPr>
                        <w:t xml:space="preserve">Contact your Project Manager by calling </w:t>
                      </w:r>
                      <w:r w:rsidRPr="00C2361C">
                        <w:rPr>
                          <w:rFonts w:ascii="Cambria" w:hAnsi="Cambria" w:cs="Arial"/>
                          <w:b/>
                          <w:iCs/>
                          <w:sz w:val="20"/>
                          <w:szCs w:val="20"/>
                        </w:rPr>
                        <w:t>[PROJECT MANAGER CUSTOMER SERVICE NUMBER]</w:t>
                      </w:r>
                      <w:r w:rsidRPr="00C2361C">
                        <w:rPr>
                          <w:rFonts w:ascii="Cambria" w:hAnsi="Cambria" w:cs="Arial"/>
                          <w:iCs/>
                          <w:sz w:val="20"/>
                          <w:szCs w:val="20"/>
                        </w:rPr>
                        <w:t xml:space="preserve">, emailing </w:t>
                      </w:r>
                      <w:r w:rsidRPr="00C2361C">
                        <w:rPr>
                          <w:rFonts w:ascii="Cambria" w:hAnsi="Cambria" w:cs="Arial"/>
                          <w:b/>
                          <w:iCs/>
                          <w:sz w:val="20"/>
                          <w:szCs w:val="20"/>
                        </w:rPr>
                        <w:t>[PROJECT MANAGER CUSTOMER SERVICE EMAIL]</w:t>
                      </w:r>
                      <w:r w:rsidRPr="00C2361C">
                        <w:rPr>
                          <w:rFonts w:ascii="Cambria" w:hAnsi="Cambria" w:cs="Arial"/>
                          <w:iCs/>
                          <w:sz w:val="20"/>
                          <w:szCs w:val="20"/>
                        </w:rPr>
                        <w:t xml:space="preserve"> or writing to</w:t>
                      </w:r>
                      <w:r w:rsidRPr="00C2361C">
                        <w:rPr>
                          <w:rFonts w:ascii="Cambria" w:hAnsi="Cambria" w:cs="Arial"/>
                          <w:b/>
                          <w:iCs/>
                          <w:sz w:val="20"/>
                          <w:szCs w:val="20"/>
                        </w:rPr>
                        <w:t xml:space="preserve"> [PROJECT MANAGER CUSTOMER SERVICE MAILING ADDRESS]</w:t>
                      </w:r>
                      <w:r w:rsidRPr="00C2361C">
                        <w:rPr>
                          <w:rFonts w:ascii="Cambria" w:hAnsi="Cambria" w:cs="Arial"/>
                          <w:iCs/>
                          <w:sz w:val="20"/>
                          <w:szCs w:val="20"/>
                        </w:rPr>
                        <w:t>.</w:t>
                      </w:r>
                    </w:p>
                  </w:txbxContent>
                </v:textbox>
                <w10:wrap type="square"/>
              </v:shape>
            </w:pict>
          </mc:Fallback>
        </mc:AlternateContent>
      </w:r>
      <w:r w:rsidRPr="00C2361C" w:rsidR="00235885">
        <w:rPr>
          <w:rFonts w:ascii="Cambria" w:hAnsi="Cambria" w:cs="Arial"/>
          <w:sz w:val="20"/>
          <w:szCs w:val="20"/>
        </w:rPr>
        <w:t>If you have questions or complaints related to your community solar contracting experience, you should work with your Project Manager to resolve your concerns.</w:t>
      </w:r>
      <w:r w:rsidRPr="00C2361C">
        <w:rPr>
          <w:rFonts w:ascii="Cambria" w:hAnsi="Cambria" w:cs="Arial"/>
          <w:sz w:val="20"/>
          <w:szCs w:val="20"/>
        </w:rPr>
        <w:t xml:space="preserve"> </w:t>
      </w:r>
      <w:r w:rsidRPr="00C2361C" w:rsidR="00235885">
        <w:rPr>
          <w:rFonts w:ascii="Cambria" w:hAnsi="Cambria" w:cs="Arial"/>
          <w:sz w:val="20"/>
          <w:szCs w:val="20"/>
        </w:rPr>
        <w:t xml:space="preserve">If you are unable to resolve </w:t>
      </w:r>
      <w:r w:rsidRPr="00C2361C" w:rsidR="005B6AD4">
        <w:rPr>
          <w:rFonts w:ascii="Cambria" w:hAnsi="Cambria" w:cs="Arial"/>
          <w:sz w:val="20"/>
          <w:szCs w:val="20"/>
        </w:rPr>
        <w:t>a</w:t>
      </w:r>
      <w:r w:rsidRPr="00C2361C" w:rsidR="00235885">
        <w:rPr>
          <w:rFonts w:ascii="Cambria" w:hAnsi="Cambria" w:cs="Arial"/>
          <w:sz w:val="20"/>
          <w:szCs w:val="20"/>
        </w:rPr>
        <w:t xml:space="preserve"> problem with your Project Manager, you may contact the Community Solar Program Administrator by emailing </w:t>
      </w:r>
      <w:hyperlink w:history="1" r:id="rId14">
        <w:r w:rsidRPr="00C2361C" w:rsidR="00865EA8">
          <w:rPr>
            <w:rStyle w:val="Hyperlink"/>
            <w:rFonts w:ascii="Cambria" w:hAnsi="Cambria" w:cs="Arial"/>
            <w:sz w:val="20"/>
            <w:szCs w:val="20"/>
          </w:rPr>
          <w:t>info@oregoncsp.org</w:t>
        </w:r>
      </w:hyperlink>
      <w:r w:rsidRPr="00C2361C" w:rsidR="00865EA8">
        <w:rPr>
          <w:rFonts w:ascii="Cambria" w:hAnsi="Cambria" w:cs="Arial"/>
          <w:sz w:val="20"/>
          <w:szCs w:val="20"/>
        </w:rPr>
        <w:t xml:space="preserve"> or by calling 1-800-481-0510.</w:t>
      </w:r>
    </w:p>
    <w:p w:rsidRPr="00D06217" w:rsidR="006D3BFC" w:rsidP="00C2361C" w:rsidRDefault="006D3BFC" w14:paraId="4D754EE7" w14:textId="7991A42E">
      <w:pPr>
        <w:spacing w:before="144" w:after="144" w:line="264" w:lineRule="auto"/>
        <w:jc w:val="both"/>
        <w:rPr>
          <w:rFonts w:ascii="Cambria" w:hAnsi="Cambria" w:cs="Arial"/>
          <w:b/>
          <w:sz w:val="20"/>
          <w:szCs w:val="20"/>
        </w:rPr>
      </w:pPr>
      <w:r w:rsidRPr="00D06217">
        <w:rPr>
          <w:rFonts w:ascii="Cambria" w:hAnsi="Cambria" w:cs="Arial"/>
          <w:b/>
          <w:sz w:val="20"/>
          <w:szCs w:val="20"/>
        </w:rPr>
        <w:t>Notice of translated contract availability:</w:t>
      </w:r>
    </w:p>
    <w:bookmarkEnd w:id="3"/>
    <w:p w:rsidRPr="00C2361C" w:rsidR="00977902" w:rsidP="00C2361C" w:rsidRDefault="00977902" w14:paraId="30311F46" w14:textId="2A5867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4" w:lineRule="auto"/>
        <w:rPr>
          <w:rFonts w:ascii="Cambria" w:hAnsi="Cambria" w:eastAsia="Times New Roman" w:cs="Arial"/>
          <w:sz w:val="20"/>
          <w:szCs w:val="20"/>
          <w:lang w:val="es-ES"/>
        </w:rPr>
      </w:pPr>
      <w:r w:rsidRPr="00C2361C">
        <w:rPr>
          <w:rFonts w:ascii="Cambria" w:hAnsi="Cambria" w:eastAsia="Times New Roman" w:cs="Arial"/>
          <w:sz w:val="20"/>
          <w:szCs w:val="20"/>
          <w:lang w:val="es-ES"/>
        </w:rPr>
        <w:t>Una versi</w:t>
      </w:r>
      <w:r w:rsidRPr="00C2361C">
        <w:rPr>
          <w:rFonts w:hint="eastAsia" w:ascii="Cambria" w:hAnsi="Cambria" w:eastAsia="Times New Roman" w:cs="Arial"/>
          <w:sz w:val="20"/>
          <w:szCs w:val="20"/>
          <w:lang w:val="es-ES"/>
        </w:rPr>
        <w:t>ó</w:t>
      </w:r>
      <w:r w:rsidRPr="00C2361C">
        <w:rPr>
          <w:rFonts w:ascii="Cambria" w:hAnsi="Cambria" w:eastAsia="Times New Roman" w:cs="Arial"/>
          <w:sz w:val="20"/>
          <w:szCs w:val="20"/>
          <w:lang w:val="es-ES"/>
        </w:rPr>
        <w:t>n de este contrato est</w:t>
      </w:r>
      <w:r w:rsidRPr="00C2361C">
        <w:rPr>
          <w:rFonts w:hint="eastAsia" w:ascii="Cambria" w:hAnsi="Cambria" w:eastAsia="Times New Roman" w:cs="Arial"/>
          <w:sz w:val="20"/>
          <w:szCs w:val="20"/>
          <w:lang w:val="es-ES"/>
        </w:rPr>
        <w:t>á</w:t>
      </w:r>
      <w:r w:rsidRPr="00C2361C">
        <w:rPr>
          <w:rFonts w:ascii="Cambria" w:hAnsi="Cambria" w:eastAsia="Times New Roman" w:cs="Arial"/>
          <w:sz w:val="20"/>
          <w:szCs w:val="20"/>
          <w:lang w:val="es-ES"/>
        </w:rPr>
        <w:t xml:space="preserve"> disponible en espa</w:t>
      </w:r>
      <w:r w:rsidRPr="00C2361C">
        <w:rPr>
          <w:rFonts w:hint="eastAsia" w:ascii="Cambria" w:hAnsi="Cambria" w:eastAsia="Times New Roman" w:cs="Arial"/>
          <w:sz w:val="20"/>
          <w:szCs w:val="20"/>
          <w:lang w:val="es-ES"/>
        </w:rPr>
        <w:t>ñ</w:t>
      </w:r>
      <w:r w:rsidRPr="00C2361C">
        <w:rPr>
          <w:rFonts w:ascii="Cambria" w:hAnsi="Cambria" w:eastAsia="Times New Roman" w:cs="Arial"/>
          <w:sz w:val="20"/>
          <w:szCs w:val="20"/>
          <w:lang w:val="es-ES"/>
        </w:rPr>
        <w:t>ol y se puede solicitar a su Gerente de Proyecto.</w:t>
      </w:r>
    </w:p>
    <w:p w:rsidRPr="00C2361C" w:rsidR="00996CC8" w:rsidP="00C2361C" w:rsidRDefault="00EB2A4D" w14:paraId="336433C0" w14:textId="58F8B5F4">
      <w:pPr>
        <w:spacing w:line="264" w:lineRule="auto"/>
        <w:rPr>
          <w:rFonts w:ascii="Cambria" w:hAnsi="Cambria"/>
          <w:sz w:val="20"/>
          <w:szCs w:val="20"/>
        </w:rPr>
      </w:pPr>
      <w:proofErr w:type="spellStart"/>
      <w:r w:rsidRPr="00C2361C">
        <w:rPr>
          <w:rFonts w:ascii="Cambria" w:hAnsi="Cambria" w:cs="Arial"/>
          <w:sz w:val="20"/>
          <w:szCs w:val="20"/>
          <w:shd w:val="clear" w:color="auto" w:fill="F8F9FA"/>
        </w:rPr>
        <w:t>Версия</w:t>
      </w:r>
      <w:proofErr w:type="spellEnd"/>
      <w:r w:rsidRPr="00C2361C">
        <w:rPr>
          <w:rFonts w:ascii="Cambria" w:hAnsi="Cambria" w:cs="Arial"/>
          <w:sz w:val="20"/>
          <w:szCs w:val="20"/>
          <w:shd w:val="clear" w:color="auto" w:fill="F8F9FA"/>
        </w:rPr>
        <w:t xml:space="preserve"> </w:t>
      </w:r>
      <w:proofErr w:type="spellStart"/>
      <w:r w:rsidRPr="00C2361C">
        <w:rPr>
          <w:rFonts w:ascii="Cambria" w:hAnsi="Cambria" w:cs="Arial"/>
          <w:sz w:val="20"/>
          <w:szCs w:val="20"/>
          <w:shd w:val="clear" w:color="auto" w:fill="F8F9FA"/>
        </w:rPr>
        <w:t>этого</w:t>
      </w:r>
      <w:proofErr w:type="spellEnd"/>
      <w:r w:rsidRPr="00C2361C">
        <w:rPr>
          <w:rFonts w:ascii="Cambria" w:hAnsi="Cambria" w:cs="Arial"/>
          <w:sz w:val="20"/>
          <w:szCs w:val="20"/>
          <w:shd w:val="clear" w:color="auto" w:fill="F8F9FA"/>
        </w:rPr>
        <w:t xml:space="preserve"> </w:t>
      </w:r>
      <w:proofErr w:type="spellStart"/>
      <w:r w:rsidRPr="00C2361C">
        <w:rPr>
          <w:rFonts w:ascii="Cambria" w:hAnsi="Cambria" w:cs="Arial"/>
          <w:sz w:val="20"/>
          <w:szCs w:val="20"/>
          <w:shd w:val="clear" w:color="auto" w:fill="F8F9FA"/>
        </w:rPr>
        <w:t>контракта</w:t>
      </w:r>
      <w:proofErr w:type="spellEnd"/>
      <w:r w:rsidRPr="00C2361C">
        <w:rPr>
          <w:rFonts w:ascii="Cambria" w:hAnsi="Cambria" w:cs="Arial"/>
          <w:sz w:val="20"/>
          <w:szCs w:val="20"/>
          <w:shd w:val="clear" w:color="auto" w:fill="F8F9FA"/>
        </w:rPr>
        <w:t xml:space="preserve"> </w:t>
      </w:r>
      <w:proofErr w:type="spellStart"/>
      <w:r w:rsidRPr="00C2361C">
        <w:rPr>
          <w:rFonts w:ascii="Cambria" w:hAnsi="Cambria" w:cs="Arial"/>
          <w:sz w:val="20"/>
          <w:szCs w:val="20"/>
          <w:shd w:val="clear" w:color="auto" w:fill="F8F9FA"/>
        </w:rPr>
        <w:t>доступна</w:t>
      </w:r>
      <w:proofErr w:type="spellEnd"/>
      <w:r w:rsidRPr="00C2361C">
        <w:rPr>
          <w:rFonts w:ascii="Cambria" w:hAnsi="Cambria" w:cs="Arial"/>
          <w:sz w:val="20"/>
          <w:szCs w:val="20"/>
          <w:shd w:val="clear" w:color="auto" w:fill="F8F9FA"/>
        </w:rPr>
        <w:t xml:space="preserve"> </w:t>
      </w:r>
      <w:proofErr w:type="spellStart"/>
      <w:r w:rsidRPr="00C2361C">
        <w:rPr>
          <w:rFonts w:ascii="Cambria" w:hAnsi="Cambria" w:cs="Arial"/>
          <w:sz w:val="20"/>
          <w:szCs w:val="20"/>
          <w:shd w:val="clear" w:color="auto" w:fill="F8F9FA"/>
        </w:rPr>
        <w:t>на</w:t>
      </w:r>
      <w:proofErr w:type="spellEnd"/>
      <w:r w:rsidRPr="00C2361C">
        <w:rPr>
          <w:rFonts w:ascii="Cambria" w:hAnsi="Cambria" w:cs="Arial"/>
          <w:sz w:val="20"/>
          <w:szCs w:val="20"/>
          <w:shd w:val="clear" w:color="auto" w:fill="F8F9FA"/>
        </w:rPr>
        <w:t xml:space="preserve"> </w:t>
      </w:r>
      <w:proofErr w:type="spellStart"/>
      <w:r w:rsidRPr="00C2361C">
        <w:rPr>
          <w:rFonts w:ascii="Cambria" w:hAnsi="Cambria" w:cs="Arial"/>
          <w:sz w:val="20"/>
          <w:szCs w:val="20"/>
          <w:shd w:val="clear" w:color="auto" w:fill="F8F9FA"/>
        </w:rPr>
        <w:t>русском</w:t>
      </w:r>
      <w:proofErr w:type="spellEnd"/>
      <w:r w:rsidRPr="00C2361C">
        <w:rPr>
          <w:rFonts w:ascii="Cambria" w:hAnsi="Cambria" w:cs="Arial"/>
          <w:sz w:val="20"/>
          <w:szCs w:val="20"/>
          <w:shd w:val="clear" w:color="auto" w:fill="F8F9FA"/>
        </w:rPr>
        <w:t xml:space="preserve"> </w:t>
      </w:r>
      <w:proofErr w:type="spellStart"/>
      <w:r w:rsidRPr="00C2361C">
        <w:rPr>
          <w:rFonts w:ascii="Cambria" w:hAnsi="Cambria" w:cs="Arial"/>
          <w:sz w:val="20"/>
          <w:szCs w:val="20"/>
          <w:shd w:val="clear" w:color="auto" w:fill="F8F9FA"/>
        </w:rPr>
        <w:t>языке</w:t>
      </w:r>
      <w:proofErr w:type="spellEnd"/>
      <w:r w:rsidRPr="00C2361C">
        <w:rPr>
          <w:rFonts w:ascii="Cambria" w:hAnsi="Cambria" w:cs="Arial"/>
          <w:sz w:val="20"/>
          <w:szCs w:val="20"/>
          <w:shd w:val="clear" w:color="auto" w:fill="F8F9FA"/>
        </w:rPr>
        <w:t xml:space="preserve"> и </w:t>
      </w:r>
      <w:proofErr w:type="spellStart"/>
      <w:r w:rsidRPr="00C2361C">
        <w:rPr>
          <w:rFonts w:ascii="Cambria" w:hAnsi="Cambria" w:cs="Arial"/>
          <w:sz w:val="20"/>
          <w:szCs w:val="20"/>
          <w:shd w:val="clear" w:color="auto" w:fill="F8F9FA"/>
        </w:rPr>
        <w:t>может</w:t>
      </w:r>
      <w:proofErr w:type="spellEnd"/>
      <w:r w:rsidRPr="00C2361C">
        <w:rPr>
          <w:rFonts w:ascii="Cambria" w:hAnsi="Cambria" w:cs="Arial"/>
          <w:sz w:val="20"/>
          <w:szCs w:val="20"/>
          <w:shd w:val="clear" w:color="auto" w:fill="F8F9FA"/>
        </w:rPr>
        <w:t xml:space="preserve"> </w:t>
      </w:r>
      <w:proofErr w:type="spellStart"/>
      <w:r w:rsidRPr="00C2361C">
        <w:rPr>
          <w:rFonts w:ascii="Cambria" w:hAnsi="Cambria" w:cs="Arial"/>
          <w:sz w:val="20"/>
          <w:szCs w:val="20"/>
          <w:shd w:val="clear" w:color="auto" w:fill="F8F9FA"/>
        </w:rPr>
        <w:t>быть</w:t>
      </w:r>
      <w:proofErr w:type="spellEnd"/>
      <w:r w:rsidRPr="00C2361C">
        <w:rPr>
          <w:rFonts w:ascii="Cambria" w:hAnsi="Cambria" w:cs="Arial"/>
          <w:sz w:val="20"/>
          <w:szCs w:val="20"/>
          <w:shd w:val="clear" w:color="auto" w:fill="F8F9FA"/>
        </w:rPr>
        <w:t xml:space="preserve"> </w:t>
      </w:r>
      <w:proofErr w:type="spellStart"/>
      <w:r w:rsidRPr="00C2361C">
        <w:rPr>
          <w:rFonts w:ascii="Cambria" w:hAnsi="Cambria" w:cs="Arial"/>
          <w:sz w:val="20"/>
          <w:szCs w:val="20"/>
          <w:shd w:val="clear" w:color="auto" w:fill="F8F9FA"/>
        </w:rPr>
        <w:t>получена</w:t>
      </w:r>
      <w:proofErr w:type="spellEnd"/>
      <w:r w:rsidRPr="00C2361C">
        <w:rPr>
          <w:rFonts w:ascii="Cambria" w:hAnsi="Cambria" w:cs="Arial"/>
          <w:sz w:val="20"/>
          <w:szCs w:val="20"/>
          <w:shd w:val="clear" w:color="auto" w:fill="F8F9FA"/>
        </w:rPr>
        <w:t xml:space="preserve"> (</w:t>
      </w:r>
      <w:proofErr w:type="spellStart"/>
      <w:r w:rsidRPr="00C2361C">
        <w:rPr>
          <w:rFonts w:ascii="Cambria" w:hAnsi="Cambria" w:cs="Arial"/>
          <w:sz w:val="20"/>
          <w:szCs w:val="20"/>
          <w:shd w:val="clear" w:color="auto" w:fill="F8F9FA"/>
        </w:rPr>
        <w:t>доступна</w:t>
      </w:r>
      <w:proofErr w:type="spellEnd"/>
      <w:r w:rsidRPr="00C2361C">
        <w:rPr>
          <w:rFonts w:ascii="Cambria" w:hAnsi="Cambria" w:cs="Arial"/>
          <w:sz w:val="20"/>
          <w:szCs w:val="20"/>
          <w:shd w:val="clear" w:color="auto" w:fill="F8F9FA"/>
        </w:rPr>
        <w:t xml:space="preserve">) у </w:t>
      </w:r>
      <w:proofErr w:type="spellStart"/>
      <w:r w:rsidRPr="00C2361C">
        <w:rPr>
          <w:rFonts w:ascii="Cambria" w:hAnsi="Cambria" w:cs="Arial"/>
          <w:sz w:val="20"/>
          <w:szCs w:val="20"/>
          <w:shd w:val="clear" w:color="auto" w:fill="F8F9FA"/>
        </w:rPr>
        <w:t>вашего</w:t>
      </w:r>
      <w:proofErr w:type="spellEnd"/>
      <w:r w:rsidRPr="00C2361C">
        <w:rPr>
          <w:rFonts w:ascii="Cambria" w:hAnsi="Cambria" w:cs="Arial"/>
          <w:sz w:val="20"/>
          <w:szCs w:val="20"/>
          <w:shd w:val="clear" w:color="auto" w:fill="F8F9FA"/>
        </w:rPr>
        <w:t xml:space="preserve"> </w:t>
      </w:r>
      <w:proofErr w:type="spellStart"/>
      <w:r w:rsidRPr="00C2361C">
        <w:rPr>
          <w:rFonts w:ascii="Cambria" w:hAnsi="Cambria" w:cs="Arial"/>
          <w:sz w:val="20"/>
          <w:szCs w:val="20"/>
          <w:shd w:val="clear" w:color="auto" w:fill="F8F9FA"/>
        </w:rPr>
        <w:t>менеджера</w:t>
      </w:r>
      <w:proofErr w:type="spellEnd"/>
      <w:r w:rsidRPr="00C2361C">
        <w:rPr>
          <w:rFonts w:ascii="Cambria" w:hAnsi="Cambria" w:cs="Arial"/>
          <w:sz w:val="20"/>
          <w:szCs w:val="20"/>
          <w:shd w:val="clear" w:color="auto" w:fill="F8F9FA"/>
        </w:rPr>
        <w:t xml:space="preserve"> </w:t>
      </w:r>
      <w:proofErr w:type="spellStart"/>
      <w:r w:rsidRPr="00C2361C">
        <w:rPr>
          <w:rFonts w:ascii="Cambria" w:hAnsi="Cambria" w:cs="Arial"/>
          <w:sz w:val="20"/>
          <w:szCs w:val="20"/>
          <w:shd w:val="clear" w:color="auto" w:fill="F8F9FA"/>
        </w:rPr>
        <w:t>проекта</w:t>
      </w:r>
      <w:proofErr w:type="spellEnd"/>
    </w:p>
    <w:tbl>
      <w:tblPr>
        <w:tblStyle w:val="TableGrid"/>
        <w:tblW w:w="9445" w:type="dxa"/>
        <w:tblLook w:val="04A0" w:firstRow="1" w:lastRow="0" w:firstColumn="1" w:lastColumn="0" w:noHBand="0" w:noVBand="1"/>
      </w:tblPr>
      <w:tblGrid>
        <w:gridCol w:w="690"/>
        <w:gridCol w:w="4027"/>
        <w:gridCol w:w="314"/>
        <w:gridCol w:w="2102"/>
        <w:gridCol w:w="1156"/>
        <w:gridCol w:w="1156"/>
      </w:tblGrid>
      <w:tr w:rsidRPr="00AB0A07" w:rsidR="00000700" w:rsidTr="44AB529C" w14:paraId="74D025B2" w14:textId="77777777">
        <w:tc>
          <w:tcPr>
            <w:tcW w:w="9445" w:type="dxa"/>
            <w:gridSpan w:val="6"/>
            <w:shd w:val="clear" w:color="auto" w:fill="D9D9D9" w:themeFill="background1" w:themeFillShade="D9"/>
            <w:tcMar/>
          </w:tcPr>
          <w:p w:rsidRPr="00C2361C" w:rsidR="00000700" w:rsidP="0038330F" w:rsidRDefault="00400DF9" w14:paraId="4C8065D9" w14:textId="47BAA0ED">
            <w:pPr>
              <w:spacing w:before="144" w:after="144"/>
              <w:jc w:val="center"/>
              <w:rPr>
                <w:rFonts w:ascii="Cambria" w:hAnsi="Cambria" w:cs="Arial"/>
                <w:b/>
                <w:spacing w:val="2"/>
              </w:rPr>
            </w:pPr>
            <w:bookmarkStart w:name="_Hlk14940073" w:id="4"/>
            <w:r w:rsidRPr="00C2361C">
              <w:rPr>
                <w:rFonts w:ascii="Cambria" w:hAnsi="Cambria" w:cs="Arial"/>
                <w:b/>
                <w:spacing w:val="2"/>
                <w:sz w:val="24"/>
              </w:rPr>
              <w:t>Disclos</w:t>
            </w:r>
            <w:r w:rsidR="005538D3">
              <w:rPr>
                <w:rFonts w:ascii="Cambria" w:hAnsi="Cambria" w:cs="Arial"/>
                <w:b/>
                <w:spacing w:val="2"/>
                <w:sz w:val="24"/>
              </w:rPr>
              <w:t>ure</w:t>
            </w:r>
            <w:r w:rsidRPr="00C2361C">
              <w:rPr>
                <w:rFonts w:ascii="Cambria" w:hAnsi="Cambria" w:cs="Arial"/>
                <w:b/>
                <w:spacing w:val="2"/>
                <w:sz w:val="24"/>
              </w:rPr>
              <w:t xml:space="preserve"> Checklist</w:t>
            </w:r>
          </w:p>
        </w:tc>
      </w:tr>
      <w:tr w:rsidRPr="00AB0A07" w:rsidR="00000700" w:rsidTr="44AB529C" w14:paraId="6A8F78BF" w14:textId="77777777">
        <w:tc>
          <w:tcPr>
            <w:tcW w:w="4722" w:type="dxa"/>
            <w:gridSpan w:val="2"/>
            <w:shd w:val="clear" w:color="auto" w:fill="D9D9D9" w:themeFill="background1" w:themeFillShade="D9"/>
            <w:tcMar/>
          </w:tcPr>
          <w:p w:rsidRPr="00C2361C" w:rsidR="00000700" w:rsidP="0038330F" w:rsidRDefault="0038330F" w14:paraId="64281D4B" w14:textId="3A6D53F3">
            <w:pPr>
              <w:spacing w:before="144" w:after="144"/>
              <w:jc w:val="center"/>
              <w:rPr>
                <w:rFonts w:ascii="Cambria" w:hAnsi="Cambria" w:cs="Arial"/>
                <w:b/>
                <w:sz w:val="21"/>
                <w:szCs w:val="21"/>
              </w:rPr>
            </w:pPr>
            <w:r w:rsidRPr="00C2361C">
              <w:rPr>
                <w:rFonts w:ascii="Cambria" w:hAnsi="Cambria" w:cs="Arial"/>
                <w:b/>
                <w:sz w:val="21"/>
                <w:szCs w:val="21"/>
              </w:rPr>
              <w:t>PARTICIPANT INFORMATION</w:t>
            </w:r>
          </w:p>
        </w:tc>
        <w:tc>
          <w:tcPr>
            <w:tcW w:w="4723" w:type="dxa"/>
            <w:gridSpan w:val="4"/>
            <w:shd w:val="clear" w:color="auto" w:fill="D9D9D9" w:themeFill="background1" w:themeFillShade="D9"/>
            <w:tcMar/>
          </w:tcPr>
          <w:p w:rsidRPr="00C2361C" w:rsidR="00000700" w:rsidP="0038330F" w:rsidRDefault="00000700" w14:paraId="71F8A2EE" w14:textId="77777777">
            <w:pPr>
              <w:spacing w:before="144" w:after="144"/>
              <w:jc w:val="center"/>
              <w:rPr>
                <w:rFonts w:ascii="Cambria" w:hAnsi="Cambria" w:cs="Arial"/>
                <w:b/>
                <w:sz w:val="21"/>
                <w:szCs w:val="21"/>
              </w:rPr>
            </w:pPr>
            <w:r w:rsidRPr="00C2361C">
              <w:rPr>
                <w:rFonts w:ascii="Cambria" w:hAnsi="Cambria" w:cs="Arial"/>
                <w:b/>
                <w:sz w:val="21"/>
                <w:szCs w:val="21"/>
              </w:rPr>
              <w:t>PROJECT MANAGER INFORMATION</w:t>
            </w:r>
          </w:p>
        </w:tc>
      </w:tr>
      <w:tr w:rsidRPr="00AB0A07" w:rsidR="00000700" w:rsidTr="44AB529C" w14:paraId="641461F2" w14:textId="77777777">
        <w:tc>
          <w:tcPr>
            <w:tcW w:w="4722" w:type="dxa"/>
            <w:gridSpan w:val="2"/>
            <w:tcMar/>
          </w:tcPr>
          <w:p w:rsidRPr="00C2361C" w:rsidR="00000700" w:rsidP="0038330F" w:rsidRDefault="00000700" w14:paraId="1D1833FF" w14:textId="44151D0F">
            <w:pPr>
              <w:spacing w:before="144" w:after="144"/>
              <w:rPr>
                <w:rFonts w:ascii="Cambria" w:hAnsi="Cambria" w:cs="Arial"/>
                <w:sz w:val="20"/>
                <w:szCs w:val="20"/>
              </w:rPr>
            </w:pPr>
            <w:r w:rsidRPr="3C08A919">
              <w:rPr>
                <w:rFonts w:ascii="Cambria" w:hAnsi="Cambria" w:cs="Arial"/>
                <w:sz w:val="20"/>
                <w:szCs w:val="20"/>
              </w:rPr>
              <w:t xml:space="preserve">Name: </w:t>
            </w:r>
            <w:r w:rsidRPr="3C08A919">
              <w:rPr>
                <w:rFonts w:ascii="Cambria" w:hAnsi="Cambria" w:cs="Arial"/>
                <w:b/>
                <w:bCs/>
                <w:sz w:val="20"/>
                <w:szCs w:val="20"/>
              </w:rPr>
              <w:t>[NAME]</w:t>
            </w:r>
            <w:r w:rsidRPr="3C08A919" w:rsidR="1594B517">
              <w:rPr>
                <w:rFonts w:ascii="Cambria" w:hAnsi="Cambria" w:cs="Arial"/>
                <w:b/>
                <w:bCs/>
                <w:sz w:val="20"/>
                <w:szCs w:val="20"/>
              </w:rPr>
              <w:t>*</w:t>
            </w:r>
          </w:p>
          <w:p w:rsidRPr="00C2361C" w:rsidR="00000700" w:rsidP="0038330F" w:rsidRDefault="00000700" w14:paraId="448F73BC" w14:textId="77777777">
            <w:pPr>
              <w:spacing w:before="144" w:after="144"/>
              <w:rPr>
                <w:rFonts w:ascii="Cambria" w:hAnsi="Cambria" w:cs="Arial"/>
                <w:sz w:val="20"/>
                <w:szCs w:val="20"/>
              </w:rPr>
            </w:pPr>
            <w:r w:rsidRPr="00C2361C">
              <w:rPr>
                <w:rFonts w:ascii="Cambria" w:hAnsi="Cambria" w:cs="Arial"/>
                <w:sz w:val="20"/>
                <w:szCs w:val="20"/>
              </w:rPr>
              <w:t xml:space="preserve">Site Address: </w:t>
            </w:r>
            <w:r w:rsidRPr="00C2361C">
              <w:rPr>
                <w:rFonts w:ascii="Cambria" w:hAnsi="Cambria" w:cs="Arial"/>
                <w:b/>
                <w:sz w:val="20"/>
                <w:szCs w:val="20"/>
              </w:rPr>
              <w:t>[SITE ADDRESS ASSOCIATED WITH SUBSCRIPTION]</w:t>
            </w:r>
          </w:p>
          <w:p w:rsidRPr="00C2361C" w:rsidR="00000700" w:rsidP="0038330F" w:rsidRDefault="00000700" w14:paraId="4E57D2AE" w14:textId="3E6303EC">
            <w:pPr>
              <w:spacing w:before="144" w:after="144"/>
              <w:rPr>
                <w:rFonts w:ascii="Cambria" w:hAnsi="Cambria" w:cs="Arial"/>
                <w:b/>
                <w:sz w:val="20"/>
                <w:szCs w:val="20"/>
              </w:rPr>
            </w:pPr>
            <w:r w:rsidRPr="00C2361C">
              <w:rPr>
                <w:rFonts w:ascii="Cambria" w:hAnsi="Cambria" w:cs="Arial"/>
                <w:sz w:val="20"/>
                <w:szCs w:val="20"/>
              </w:rPr>
              <w:t>Phone: [</w:t>
            </w:r>
            <w:proofErr w:type="gramStart"/>
            <w:r w:rsidRPr="00C2361C">
              <w:rPr>
                <w:rFonts w:ascii="Cambria" w:hAnsi="Cambria" w:cs="Arial"/>
                <w:b/>
                <w:sz w:val="20"/>
                <w:szCs w:val="20"/>
              </w:rPr>
              <w:t>PHONE]</w:t>
            </w:r>
            <w:r w:rsidRPr="00C2361C" w:rsidR="00BD20EB">
              <w:rPr>
                <w:rFonts w:ascii="Cambria" w:hAnsi="Cambria" w:cs="Arial"/>
                <w:b/>
                <w:sz w:val="20"/>
                <w:szCs w:val="20"/>
              </w:rPr>
              <w:t xml:space="preserve">   </w:t>
            </w:r>
            <w:proofErr w:type="gramEnd"/>
            <w:r w:rsidRPr="00C2361C" w:rsidR="00BD20EB">
              <w:rPr>
                <w:rFonts w:ascii="Cambria" w:hAnsi="Cambria" w:cs="Arial"/>
                <w:b/>
                <w:sz w:val="20"/>
                <w:szCs w:val="20"/>
              </w:rPr>
              <w:t xml:space="preserve">         </w:t>
            </w:r>
            <w:r w:rsidRPr="00C2361C" w:rsidR="00BD20EB">
              <w:rPr>
                <w:rFonts w:ascii="Times New Roman" w:hAnsi="Times New Roman" w:cs="Times New Roman"/>
                <w:b/>
                <w:sz w:val="20"/>
                <w:szCs w:val="20"/>
              </w:rPr>
              <w:t>□</w:t>
            </w:r>
            <w:r w:rsidRPr="00C2361C" w:rsidR="00BD20EB">
              <w:rPr>
                <w:rFonts w:ascii="Cambria" w:hAnsi="Cambria" w:cs="Arial"/>
                <w:b/>
                <w:sz w:val="20"/>
                <w:szCs w:val="20"/>
              </w:rPr>
              <w:t xml:space="preserve"> cell </w:t>
            </w:r>
            <w:r w:rsidRPr="00C2361C" w:rsidR="00BD20EB">
              <w:rPr>
                <w:rFonts w:ascii="Times New Roman" w:hAnsi="Times New Roman" w:cs="Times New Roman"/>
                <w:b/>
                <w:sz w:val="20"/>
                <w:szCs w:val="20"/>
              </w:rPr>
              <w:t>□</w:t>
            </w:r>
            <w:r w:rsidRPr="00C2361C" w:rsidR="00BD20EB">
              <w:rPr>
                <w:rFonts w:ascii="Cambria" w:hAnsi="Cambria" w:cs="Arial"/>
                <w:b/>
                <w:sz w:val="20"/>
                <w:szCs w:val="20"/>
              </w:rPr>
              <w:t xml:space="preserve"> home</w:t>
            </w:r>
          </w:p>
          <w:p w:rsidRPr="00C2361C" w:rsidR="00000700" w:rsidP="0038330F" w:rsidRDefault="00000700" w14:paraId="1A3A3FD2" w14:textId="77777777">
            <w:pPr>
              <w:spacing w:before="144" w:after="144"/>
              <w:rPr>
                <w:rFonts w:ascii="Cambria" w:hAnsi="Cambria" w:cs="Arial"/>
                <w:sz w:val="20"/>
                <w:szCs w:val="20"/>
              </w:rPr>
            </w:pPr>
            <w:r w:rsidRPr="00C2361C">
              <w:rPr>
                <w:rFonts w:ascii="Cambria" w:hAnsi="Cambria" w:cs="Arial"/>
                <w:sz w:val="20"/>
                <w:szCs w:val="20"/>
              </w:rPr>
              <w:t xml:space="preserve">Email address: </w:t>
            </w:r>
            <w:r w:rsidRPr="00C2361C">
              <w:rPr>
                <w:rFonts w:ascii="Cambria" w:hAnsi="Cambria" w:cs="Arial"/>
                <w:b/>
                <w:sz w:val="20"/>
                <w:szCs w:val="20"/>
              </w:rPr>
              <w:t>[EMAIL]</w:t>
            </w:r>
          </w:p>
          <w:p w:rsidRPr="00C2361C" w:rsidR="00000700" w:rsidP="0038330F" w:rsidRDefault="00000700" w14:paraId="47AF1043" w14:textId="77777777">
            <w:pPr>
              <w:tabs>
                <w:tab w:val="center" w:pos="2410"/>
              </w:tabs>
              <w:spacing w:before="144" w:after="144"/>
              <w:rPr>
                <w:rFonts w:ascii="Cambria" w:hAnsi="Cambria" w:cs="Arial"/>
                <w:sz w:val="20"/>
                <w:szCs w:val="20"/>
              </w:rPr>
            </w:pPr>
            <w:r w:rsidRPr="00C2361C">
              <w:rPr>
                <w:rFonts w:ascii="Cambria" w:hAnsi="Cambria" w:cs="Arial"/>
                <w:sz w:val="20"/>
                <w:szCs w:val="20"/>
              </w:rPr>
              <w:t xml:space="preserve">Utility: </w:t>
            </w:r>
            <w:r w:rsidRPr="00C2361C">
              <w:rPr>
                <w:rFonts w:ascii="Cambria" w:hAnsi="Cambria" w:cs="Arial"/>
                <w:b/>
                <w:sz w:val="20"/>
                <w:szCs w:val="20"/>
              </w:rPr>
              <w:t>{PGE, PAC OR IDP}</w:t>
            </w:r>
          </w:p>
          <w:p w:rsidRPr="00C2361C" w:rsidR="00000700" w:rsidP="0038330F" w:rsidRDefault="00000700" w14:paraId="7469C0E1" w14:textId="77777777">
            <w:pPr>
              <w:spacing w:before="144" w:after="144"/>
              <w:rPr>
                <w:rFonts w:ascii="Cambria" w:hAnsi="Cambria" w:cs="Arial"/>
                <w:b/>
                <w:sz w:val="20"/>
                <w:szCs w:val="20"/>
              </w:rPr>
            </w:pPr>
            <w:r w:rsidRPr="00C2361C">
              <w:rPr>
                <w:rFonts w:ascii="Cambria" w:hAnsi="Cambria" w:cs="Arial"/>
                <w:sz w:val="20"/>
                <w:szCs w:val="20"/>
              </w:rPr>
              <w:t xml:space="preserve">Account Number: </w:t>
            </w:r>
            <w:r w:rsidRPr="00C2361C">
              <w:rPr>
                <w:rFonts w:ascii="Cambria" w:hAnsi="Cambria" w:cs="Arial"/>
                <w:b/>
                <w:sz w:val="20"/>
                <w:szCs w:val="20"/>
              </w:rPr>
              <w:t>[UTILITY ACCOUNT #]</w:t>
            </w:r>
          </w:p>
          <w:p w:rsidRPr="00C2361C" w:rsidR="000A138E" w:rsidP="00A319FE" w:rsidRDefault="000A138E" w14:paraId="75B0980D" w14:textId="77777777">
            <w:pPr>
              <w:spacing w:before="144" w:after="60"/>
              <w:rPr>
                <w:rFonts w:ascii="Cambria" w:hAnsi="Cambria" w:cs="Arial"/>
                <w:sz w:val="20"/>
                <w:szCs w:val="20"/>
              </w:rPr>
            </w:pPr>
            <w:r w:rsidRPr="00C2361C">
              <w:rPr>
                <w:rFonts w:ascii="Cambria" w:hAnsi="Cambria" w:cs="Arial"/>
                <w:sz w:val="20"/>
                <w:szCs w:val="20"/>
              </w:rPr>
              <w:t>Preferred method of contact for notifications:</w:t>
            </w:r>
          </w:p>
          <w:p w:rsidRPr="00121C7B" w:rsidR="00B848FA" w:rsidP="3C08A919" w:rsidRDefault="000A138E" w14:paraId="220FC44A" w14:textId="2916ABA1">
            <w:pPr>
              <w:spacing w:after="144" w:line="259" w:lineRule="auto"/>
              <w:rPr>
                <w:rFonts w:ascii="Cambria" w:hAnsi="Cambria" w:eastAsia="Cambria" w:cs="Cambria"/>
                <w:sz w:val="20"/>
                <w:szCs w:val="20"/>
              </w:rPr>
            </w:pPr>
            <w:r w:rsidRPr="3C08A919">
              <w:rPr>
                <w:rFonts w:ascii="Times New Roman" w:hAnsi="Times New Roman" w:cs="Times New Roman"/>
                <w:b/>
                <w:bCs/>
                <w:sz w:val="20"/>
                <w:szCs w:val="20"/>
              </w:rPr>
              <w:t>□</w:t>
            </w:r>
            <w:r w:rsidRPr="3C08A919">
              <w:rPr>
                <w:rFonts w:ascii="Cambria" w:hAnsi="Cambria" w:cs="Arial"/>
                <w:b/>
                <w:bCs/>
                <w:sz w:val="20"/>
                <w:szCs w:val="20"/>
              </w:rPr>
              <w:t xml:space="preserve"> phone       </w:t>
            </w:r>
            <w:r w:rsidRPr="3C08A919">
              <w:rPr>
                <w:rFonts w:ascii="Times New Roman" w:hAnsi="Times New Roman" w:cs="Times New Roman"/>
                <w:b/>
                <w:bCs/>
                <w:sz w:val="20"/>
                <w:szCs w:val="20"/>
              </w:rPr>
              <w:t>□</w:t>
            </w:r>
            <w:r w:rsidRPr="3C08A919">
              <w:rPr>
                <w:rFonts w:ascii="Cambria" w:hAnsi="Cambria" w:cs="Arial"/>
                <w:b/>
                <w:bCs/>
                <w:sz w:val="20"/>
                <w:szCs w:val="20"/>
              </w:rPr>
              <w:t xml:space="preserve"> email       </w:t>
            </w:r>
            <w:r w:rsidRPr="3C08A919">
              <w:rPr>
                <w:rFonts w:ascii="Times New Roman" w:hAnsi="Times New Roman" w:cs="Times New Roman"/>
                <w:b/>
                <w:bCs/>
                <w:sz w:val="20"/>
                <w:szCs w:val="20"/>
              </w:rPr>
              <w:t>□</w:t>
            </w:r>
            <w:r w:rsidRPr="3C08A919">
              <w:rPr>
                <w:rFonts w:ascii="Cambria" w:hAnsi="Cambria" w:cs="Arial"/>
                <w:b/>
                <w:bCs/>
                <w:sz w:val="20"/>
                <w:szCs w:val="20"/>
              </w:rPr>
              <w:t xml:space="preserve"> mail       </w:t>
            </w:r>
            <w:r w:rsidRPr="3C08A919">
              <w:rPr>
                <w:rFonts w:ascii="Times New Roman" w:hAnsi="Times New Roman" w:cs="Times New Roman"/>
                <w:b/>
                <w:bCs/>
                <w:sz w:val="20"/>
                <w:szCs w:val="20"/>
              </w:rPr>
              <w:t>□</w:t>
            </w:r>
            <w:r w:rsidRPr="3C08A919">
              <w:rPr>
                <w:rFonts w:ascii="Cambria" w:hAnsi="Cambria" w:cs="Arial"/>
                <w:b/>
                <w:bCs/>
                <w:sz w:val="20"/>
                <w:szCs w:val="20"/>
              </w:rPr>
              <w:t xml:space="preserve"> text</w:t>
            </w:r>
          </w:p>
        </w:tc>
        <w:tc>
          <w:tcPr>
            <w:tcW w:w="4723" w:type="dxa"/>
            <w:gridSpan w:val="4"/>
            <w:tcMar/>
          </w:tcPr>
          <w:p w:rsidRPr="00C2361C" w:rsidR="00000700" w:rsidP="0038330F" w:rsidRDefault="00000700" w14:paraId="51EA1E94" w14:textId="77777777">
            <w:pPr>
              <w:spacing w:before="144" w:after="144"/>
              <w:rPr>
                <w:rFonts w:ascii="Cambria" w:hAnsi="Cambria" w:cs="Arial"/>
                <w:sz w:val="20"/>
                <w:szCs w:val="20"/>
              </w:rPr>
            </w:pPr>
            <w:r w:rsidRPr="00C2361C">
              <w:rPr>
                <w:rFonts w:ascii="Cambria" w:hAnsi="Cambria" w:cs="Arial"/>
                <w:sz w:val="20"/>
                <w:szCs w:val="20"/>
              </w:rPr>
              <w:t>Project Manager:</w:t>
            </w:r>
            <w:r w:rsidRPr="00C2361C">
              <w:rPr>
                <w:rFonts w:ascii="Cambria" w:hAnsi="Cambria" w:cs="Arial"/>
                <w:b/>
                <w:sz w:val="20"/>
                <w:szCs w:val="20"/>
              </w:rPr>
              <w:t xml:space="preserve"> [PROJECT MANAGER BUSINESS NAME]</w:t>
            </w:r>
          </w:p>
          <w:p w:rsidRPr="00997A90" w:rsidR="00000700" w:rsidP="0038330F" w:rsidRDefault="00000700" w14:paraId="1DA3E97C" w14:textId="77777777">
            <w:pPr>
              <w:spacing w:before="144" w:after="144"/>
              <w:rPr>
                <w:rFonts w:ascii="Cambria" w:hAnsi="Cambria"/>
                <w:b/>
                <w:sz w:val="20"/>
              </w:rPr>
            </w:pPr>
            <w:r w:rsidRPr="00C2361C">
              <w:rPr>
                <w:rFonts w:ascii="Cambria" w:hAnsi="Cambria" w:cs="Arial"/>
                <w:sz w:val="20"/>
                <w:szCs w:val="20"/>
              </w:rPr>
              <w:t>Address:</w:t>
            </w:r>
            <w:r w:rsidRPr="00C2361C">
              <w:rPr>
                <w:rFonts w:ascii="Cambria" w:hAnsi="Cambria" w:cs="Arial"/>
                <w:b/>
                <w:sz w:val="20"/>
                <w:szCs w:val="20"/>
              </w:rPr>
              <w:t xml:space="preserve"> [BUSINESS ADDRESS]</w:t>
            </w:r>
          </w:p>
          <w:p w:rsidRPr="00C2361C" w:rsidR="000D397E" w:rsidP="0038330F" w:rsidRDefault="000D397E" w14:paraId="487B48F3" w14:textId="2B98A965">
            <w:pPr>
              <w:spacing w:before="144" w:after="144"/>
              <w:rPr>
                <w:rFonts w:ascii="Cambria" w:hAnsi="Cambria" w:cs="Arial"/>
                <w:sz w:val="20"/>
                <w:szCs w:val="20"/>
              </w:rPr>
            </w:pPr>
            <w:r w:rsidRPr="00C2361C">
              <w:rPr>
                <w:rFonts w:ascii="Cambria" w:hAnsi="Cambria" w:cs="Arial"/>
                <w:sz w:val="20"/>
                <w:szCs w:val="20"/>
              </w:rPr>
              <w:t>Form prepared by:</w:t>
            </w:r>
            <w:r w:rsidRPr="00C2361C">
              <w:rPr>
                <w:rFonts w:ascii="Cambria" w:hAnsi="Cambria" w:cs="Arial"/>
                <w:b/>
                <w:sz w:val="20"/>
                <w:szCs w:val="20"/>
              </w:rPr>
              <w:t xml:space="preserve"> [FIRST AND LAST NAME AND, IF AN AGENT</w:t>
            </w:r>
            <w:r w:rsidR="00B315F8">
              <w:rPr>
                <w:rFonts w:ascii="Cambria" w:hAnsi="Cambria" w:cs="Arial"/>
                <w:b/>
                <w:bCs/>
                <w:sz w:val="20"/>
                <w:szCs w:val="20"/>
              </w:rPr>
              <w:t>/PARTNER</w:t>
            </w:r>
            <w:r w:rsidRPr="00C2361C">
              <w:rPr>
                <w:rFonts w:ascii="Cambria" w:hAnsi="Cambria" w:cs="Arial"/>
                <w:b/>
                <w:sz w:val="20"/>
                <w:szCs w:val="20"/>
              </w:rPr>
              <w:t xml:space="preserve"> OF PROJECT MANAGER, BUSINESS NAME]</w:t>
            </w:r>
          </w:p>
          <w:p w:rsidRPr="00C2361C" w:rsidR="00000700" w:rsidP="0038330F" w:rsidRDefault="00000700" w14:paraId="34410C18" w14:textId="77777777">
            <w:pPr>
              <w:spacing w:before="144" w:after="144"/>
              <w:rPr>
                <w:rFonts w:ascii="Cambria" w:hAnsi="Cambria" w:cs="Arial"/>
                <w:sz w:val="20"/>
                <w:szCs w:val="20"/>
              </w:rPr>
            </w:pPr>
            <w:r w:rsidRPr="00C2361C">
              <w:rPr>
                <w:rFonts w:ascii="Cambria" w:hAnsi="Cambria" w:cs="Arial"/>
                <w:sz w:val="20"/>
                <w:szCs w:val="20"/>
              </w:rPr>
              <w:t>Phone:</w:t>
            </w:r>
            <w:r w:rsidRPr="00C2361C">
              <w:rPr>
                <w:rFonts w:ascii="Cambria" w:hAnsi="Cambria" w:cs="Arial"/>
                <w:b/>
                <w:sz w:val="20"/>
                <w:szCs w:val="20"/>
              </w:rPr>
              <w:t xml:space="preserve"> [CUSTOMER SERVICE PHONE]</w:t>
            </w:r>
          </w:p>
          <w:p w:rsidRPr="00C2361C" w:rsidR="00000700" w:rsidP="0038330F" w:rsidRDefault="00000700" w14:paraId="3E79CA96" w14:textId="77777777">
            <w:pPr>
              <w:spacing w:before="144" w:after="144"/>
              <w:rPr>
                <w:rFonts w:ascii="Cambria" w:hAnsi="Cambria" w:cs="Arial"/>
                <w:sz w:val="20"/>
                <w:szCs w:val="20"/>
              </w:rPr>
            </w:pPr>
            <w:r w:rsidRPr="00C2361C">
              <w:rPr>
                <w:rFonts w:ascii="Cambria" w:hAnsi="Cambria" w:cs="Arial"/>
                <w:sz w:val="20"/>
                <w:szCs w:val="20"/>
              </w:rPr>
              <w:t>Email:</w:t>
            </w:r>
            <w:r w:rsidRPr="00C2361C">
              <w:rPr>
                <w:rFonts w:ascii="Cambria" w:hAnsi="Cambria" w:cs="Arial"/>
                <w:b/>
                <w:sz w:val="20"/>
                <w:szCs w:val="20"/>
              </w:rPr>
              <w:t xml:space="preserve"> [CUSTOMER SERVICE EMAIL]</w:t>
            </w:r>
          </w:p>
          <w:p w:rsidRPr="00C2361C" w:rsidR="00000700" w:rsidP="0038330F" w:rsidRDefault="000226AB" w14:paraId="615DBC79" w14:textId="2F33CC23">
            <w:pPr>
              <w:spacing w:before="144" w:after="144"/>
              <w:rPr>
                <w:rFonts w:ascii="Cambria" w:hAnsi="Cambria" w:cs="Arial"/>
                <w:sz w:val="20"/>
                <w:szCs w:val="20"/>
              </w:rPr>
            </w:pPr>
            <w:r>
              <w:rPr>
                <w:rFonts w:ascii="Cambria" w:hAnsi="Cambria" w:cs="Arial"/>
                <w:b/>
                <w:sz w:val="20"/>
                <w:szCs w:val="20"/>
              </w:rPr>
              <w:t>{Website: [WEBSITE IF AVAILABLE]}</w:t>
            </w:r>
          </w:p>
        </w:tc>
      </w:tr>
      <w:tr w:rsidRPr="00AB0A07" w:rsidR="00DA62AA" w:rsidTr="44AB529C" w14:paraId="25067DC4" w14:textId="77777777">
        <w:tc>
          <w:tcPr>
            <w:tcW w:w="9445" w:type="dxa"/>
            <w:gridSpan w:val="6"/>
            <w:shd w:val="clear" w:color="auto" w:fill="D9D9D9" w:themeFill="background1" w:themeFillShade="D9"/>
            <w:tcMar/>
          </w:tcPr>
          <w:p w:rsidRPr="00C2361C" w:rsidR="00DA62AA" w:rsidP="00DA62AA" w:rsidRDefault="00DA62AA" w14:paraId="749220F0" w14:textId="7077A767">
            <w:pPr>
              <w:spacing w:before="144" w:after="144"/>
              <w:jc w:val="center"/>
              <w:rPr>
                <w:rFonts w:ascii="Cambria" w:hAnsi="Cambria" w:cs="Arial"/>
                <w:b/>
              </w:rPr>
            </w:pPr>
            <w:r w:rsidRPr="00C2361C">
              <w:rPr>
                <w:rFonts w:ascii="Cambria" w:hAnsi="Cambria" w:cs="Arial"/>
                <w:b/>
                <w:sz w:val="21"/>
                <w:szCs w:val="21"/>
              </w:rPr>
              <w:t xml:space="preserve">COMMUNITY SOLAR PROJECT INFORMATION </w:t>
            </w:r>
          </w:p>
        </w:tc>
      </w:tr>
      <w:tr w:rsidRPr="00AB0A07" w:rsidR="00DA62AA" w:rsidTr="44AB529C" w14:paraId="7C3D2F42" w14:textId="77777777">
        <w:tc>
          <w:tcPr>
            <w:tcW w:w="9445" w:type="dxa"/>
            <w:gridSpan w:val="6"/>
            <w:tcMar/>
          </w:tcPr>
          <w:p w:rsidR="004503EE" w:rsidP="00DA62AA" w:rsidRDefault="004503EE" w14:paraId="328E985F" w14:textId="1D4E5C82">
            <w:pPr>
              <w:spacing w:before="144" w:after="144"/>
              <w:rPr>
                <w:rFonts w:ascii="Cambria" w:hAnsi="Cambria" w:cs="Arial"/>
                <w:sz w:val="20"/>
                <w:szCs w:val="20"/>
              </w:rPr>
            </w:pPr>
            <w:r>
              <w:rPr>
                <w:rStyle w:val="normaltextrun"/>
                <w:rFonts w:ascii="Cambria" w:hAnsi="Cambria"/>
                <w:color w:val="000000"/>
                <w:sz w:val="20"/>
                <w:szCs w:val="20"/>
                <w:shd w:val="clear" w:color="auto" w:fill="FFFFFF"/>
              </w:rPr>
              <w:t>Project Name: </w:t>
            </w:r>
            <w:r>
              <w:rPr>
                <w:rStyle w:val="normaltextrun"/>
                <w:rFonts w:ascii="Cambria" w:hAnsi="Cambria"/>
                <w:b/>
                <w:bCs/>
                <w:color w:val="000000"/>
                <w:sz w:val="20"/>
                <w:szCs w:val="20"/>
                <w:shd w:val="clear" w:color="auto" w:fill="FFFFFF"/>
              </w:rPr>
              <w:t>[</w:t>
            </w:r>
            <w:r>
              <w:rPr>
                <w:rStyle w:val="normaltextrun"/>
                <w:rFonts w:ascii="Cambria" w:hAnsi="Cambria"/>
                <w:b/>
                <w:bCs/>
                <w:caps/>
                <w:color w:val="000000"/>
                <w:sz w:val="20"/>
                <w:szCs w:val="20"/>
                <w:shd w:val="clear" w:color="auto" w:fill="FFFFFF"/>
              </w:rPr>
              <w:t>LIST PROJECT NAME]</w:t>
            </w:r>
            <w:r>
              <w:rPr>
                <w:rStyle w:val="eop"/>
                <w:rFonts w:ascii="Cambria" w:hAnsi="Cambria"/>
                <w:color w:val="000000"/>
                <w:shd w:val="clear" w:color="auto" w:fill="FFFFFF"/>
              </w:rPr>
              <w:t> </w:t>
            </w:r>
          </w:p>
          <w:p w:rsidRPr="00C2361C" w:rsidR="00DA62AA" w:rsidP="00DA62AA" w:rsidRDefault="00DA62AA" w14:paraId="12B3CB99" w14:textId="7D9F59A9">
            <w:pPr>
              <w:spacing w:before="144" w:after="144"/>
              <w:rPr>
                <w:rFonts w:ascii="Cambria" w:hAnsi="Cambria" w:cs="Arial"/>
                <w:sz w:val="20"/>
                <w:szCs w:val="20"/>
              </w:rPr>
            </w:pPr>
            <w:r w:rsidRPr="00C2361C">
              <w:rPr>
                <w:rFonts w:ascii="Cambria" w:hAnsi="Cambria" w:cs="Arial"/>
                <w:sz w:val="20"/>
                <w:szCs w:val="20"/>
              </w:rPr>
              <w:t xml:space="preserve">Project location(s): </w:t>
            </w:r>
            <w:r w:rsidRPr="00C2361C">
              <w:rPr>
                <w:rFonts w:ascii="Cambria" w:hAnsi="Cambria" w:cs="Arial"/>
                <w:b/>
                <w:sz w:val="20"/>
                <w:szCs w:val="20"/>
              </w:rPr>
              <w:t>[</w:t>
            </w:r>
            <w:r w:rsidRPr="00C2361C">
              <w:rPr>
                <w:rFonts w:ascii="Cambria" w:hAnsi="Cambria" w:cs="Arial"/>
                <w:b/>
                <w:caps/>
                <w:sz w:val="20"/>
                <w:szCs w:val="20"/>
              </w:rPr>
              <w:t xml:space="preserve">list addresses of all systems </w:t>
            </w:r>
            <w:r w:rsidRPr="00C2361C" w:rsidR="0064334A">
              <w:rPr>
                <w:rFonts w:ascii="Cambria" w:hAnsi="Cambria" w:cs="Arial"/>
                <w:b/>
                <w:caps/>
                <w:sz w:val="20"/>
                <w:szCs w:val="20"/>
              </w:rPr>
              <w:t xml:space="preserve">THAT ARE </w:t>
            </w:r>
            <w:r w:rsidRPr="00C2361C">
              <w:rPr>
                <w:rFonts w:ascii="Cambria" w:hAnsi="Cambria" w:cs="Arial"/>
                <w:b/>
                <w:caps/>
                <w:sz w:val="20"/>
                <w:szCs w:val="20"/>
              </w:rPr>
              <w:t>part of this project]</w:t>
            </w:r>
          </w:p>
          <w:p w:rsidRPr="00C2361C" w:rsidR="00DA62AA" w:rsidP="00DA62AA" w:rsidRDefault="00DA62AA" w14:paraId="16966A2D" w14:textId="7CCA43AD">
            <w:pPr>
              <w:spacing w:before="144" w:after="144"/>
              <w:rPr>
                <w:rFonts w:ascii="Cambria" w:hAnsi="Cambria" w:cs="Arial"/>
                <w:sz w:val="20"/>
                <w:szCs w:val="20"/>
              </w:rPr>
            </w:pPr>
            <w:r w:rsidRPr="00C2361C">
              <w:rPr>
                <w:rFonts w:ascii="Cambria" w:hAnsi="Cambria" w:cs="Arial"/>
                <w:sz w:val="20"/>
                <w:szCs w:val="20"/>
              </w:rPr>
              <w:t xml:space="preserve">Estimated total size of the project is </w:t>
            </w:r>
            <w:r w:rsidRPr="00C2361C">
              <w:rPr>
                <w:rFonts w:ascii="Cambria" w:hAnsi="Cambria" w:cs="Arial"/>
                <w:b/>
                <w:sz w:val="20"/>
                <w:szCs w:val="20"/>
              </w:rPr>
              <w:t xml:space="preserve">[KW] </w:t>
            </w:r>
            <w:r w:rsidRPr="00C2361C">
              <w:rPr>
                <w:rFonts w:ascii="Cambria" w:hAnsi="Cambria" w:cs="Arial"/>
                <w:sz w:val="20"/>
                <w:szCs w:val="20"/>
              </w:rPr>
              <w:t>kW-</w:t>
            </w:r>
            <w:r w:rsidR="00196FF6">
              <w:rPr>
                <w:rFonts w:ascii="Cambria" w:hAnsi="Cambria" w:cs="Arial"/>
                <w:sz w:val="20"/>
                <w:szCs w:val="20"/>
              </w:rPr>
              <w:t>A</w:t>
            </w:r>
            <w:r w:rsidRPr="00C2361C">
              <w:rPr>
                <w:rFonts w:ascii="Cambria" w:hAnsi="Cambria" w:cs="Arial"/>
                <w:sz w:val="20"/>
                <w:szCs w:val="20"/>
              </w:rPr>
              <w:t xml:space="preserve">C </w:t>
            </w:r>
          </w:p>
          <w:p w:rsidRPr="00C2361C" w:rsidR="00DA62AA" w:rsidP="00DA62AA" w:rsidRDefault="00DA62AA" w14:paraId="2373FFAA" w14:textId="77777777">
            <w:pPr>
              <w:spacing w:before="144" w:after="144"/>
              <w:rPr>
                <w:rFonts w:ascii="Cambria" w:hAnsi="Cambria" w:cs="Arial"/>
                <w:sz w:val="20"/>
                <w:szCs w:val="20"/>
              </w:rPr>
            </w:pPr>
            <w:r w:rsidRPr="00C2361C">
              <w:rPr>
                <w:rFonts w:ascii="Cambria" w:hAnsi="Cambria" w:cs="Arial"/>
                <w:sz w:val="20"/>
                <w:szCs w:val="20"/>
              </w:rPr>
              <w:t xml:space="preserve">Estimated total production of the project in the first year: </w:t>
            </w:r>
            <w:r w:rsidRPr="00C2361C">
              <w:rPr>
                <w:rFonts w:ascii="Cambria" w:hAnsi="Cambria" w:cs="Arial"/>
                <w:b/>
                <w:sz w:val="20"/>
                <w:szCs w:val="20"/>
              </w:rPr>
              <w:t xml:space="preserve">[KWH] </w:t>
            </w:r>
            <w:r w:rsidRPr="00C2361C">
              <w:rPr>
                <w:rFonts w:ascii="Cambria" w:hAnsi="Cambria" w:cs="Arial"/>
                <w:sz w:val="20"/>
                <w:szCs w:val="20"/>
              </w:rPr>
              <w:t>kWh</w:t>
            </w:r>
          </w:p>
          <w:p w:rsidRPr="00C2361C" w:rsidR="00DA62AA" w:rsidP="00DA62AA" w:rsidRDefault="00DA62AA" w14:paraId="3423E2E4" w14:textId="77777777">
            <w:pPr>
              <w:spacing w:before="144" w:after="144"/>
              <w:rPr>
                <w:rFonts w:ascii="Cambria" w:hAnsi="Cambria" w:cs="Arial"/>
                <w:sz w:val="20"/>
                <w:szCs w:val="20"/>
              </w:rPr>
            </w:pPr>
            <w:r w:rsidRPr="00C2361C">
              <w:rPr>
                <w:rFonts w:ascii="Cambria" w:hAnsi="Cambria" w:cs="Arial"/>
                <w:sz w:val="20"/>
                <w:szCs w:val="20"/>
              </w:rPr>
              <w:t>Estimated annual decrease in the production of the project due to aging:</w:t>
            </w:r>
            <w:r w:rsidRPr="00C2361C">
              <w:rPr>
                <w:rFonts w:ascii="Cambria" w:hAnsi="Cambria" w:cs="Arial"/>
                <w:b/>
                <w:sz w:val="20"/>
                <w:szCs w:val="20"/>
              </w:rPr>
              <w:t xml:space="preserve"> [</w:t>
            </w:r>
            <w:r w:rsidRPr="00C2361C">
              <w:rPr>
                <w:rFonts w:ascii="Cambria" w:hAnsi="Cambria" w:cs="Arial"/>
                <w:b/>
                <w:caps/>
                <w:sz w:val="20"/>
                <w:szCs w:val="20"/>
              </w:rPr>
              <w:t>degredation]</w:t>
            </w:r>
            <w:r w:rsidRPr="00C2361C">
              <w:rPr>
                <w:rFonts w:ascii="Cambria" w:hAnsi="Cambria" w:cs="Arial"/>
                <w:b/>
                <w:sz w:val="20"/>
                <w:szCs w:val="20"/>
              </w:rPr>
              <w:t xml:space="preserve"> </w:t>
            </w:r>
            <w:r w:rsidRPr="00C2361C">
              <w:rPr>
                <w:rFonts w:ascii="Cambria" w:hAnsi="Cambria" w:cs="Arial"/>
                <w:sz w:val="20"/>
                <w:szCs w:val="20"/>
              </w:rPr>
              <w:t>% per year</w:t>
            </w:r>
          </w:p>
          <w:p w:rsidRPr="00C2361C" w:rsidR="00DA62AA" w:rsidP="00DA62AA" w:rsidRDefault="00DA62AA" w14:paraId="5FC41F44" w14:textId="77777777">
            <w:pPr>
              <w:spacing w:before="144" w:after="144"/>
              <w:rPr>
                <w:rFonts w:ascii="Cambria" w:hAnsi="Cambria" w:cs="Arial"/>
                <w:sz w:val="20"/>
                <w:szCs w:val="20"/>
              </w:rPr>
            </w:pPr>
            <w:r w:rsidRPr="00C2361C">
              <w:rPr>
                <w:rFonts w:ascii="Cambria" w:hAnsi="Cambria" w:cs="Arial"/>
                <w:b/>
                <w:sz w:val="20"/>
                <w:szCs w:val="20"/>
              </w:rPr>
              <w:lastRenderedPageBreak/>
              <w:t>{Estimated}</w:t>
            </w:r>
            <w:r w:rsidRPr="00C2361C">
              <w:rPr>
                <w:rFonts w:ascii="Cambria" w:hAnsi="Cambria" w:cs="Arial"/>
                <w:sz w:val="20"/>
                <w:szCs w:val="20"/>
              </w:rPr>
              <w:t xml:space="preserve"> date the project </w:t>
            </w:r>
            <w:r w:rsidRPr="00C2361C">
              <w:rPr>
                <w:rFonts w:ascii="Cambria" w:hAnsi="Cambria" w:cs="Arial"/>
                <w:b/>
                <w:sz w:val="20"/>
                <w:szCs w:val="20"/>
              </w:rPr>
              <w:t>{will begin} OR {started}</w:t>
            </w:r>
            <w:r w:rsidRPr="00C2361C">
              <w:rPr>
                <w:rFonts w:ascii="Cambria" w:hAnsi="Cambria" w:cs="Arial"/>
                <w:sz w:val="20"/>
                <w:szCs w:val="20"/>
              </w:rPr>
              <w:t xml:space="preserve"> operation:</w:t>
            </w:r>
            <w:r w:rsidRPr="00C2361C">
              <w:rPr>
                <w:rFonts w:ascii="Cambria" w:hAnsi="Cambria" w:cs="Arial"/>
                <w:b/>
                <w:sz w:val="20"/>
                <w:szCs w:val="20"/>
              </w:rPr>
              <w:t xml:space="preserve"> [MM/DD/YYYY]</w:t>
            </w:r>
          </w:p>
          <w:p w:rsidRPr="00C2361C" w:rsidR="00DA62AA" w:rsidP="00DA62AA" w:rsidRDefault="00DA62AA" w14:paraId="01F056C3" w14:textId="77777777">
            <w:pPr>
              <w:spacing w:before="144" w:after="144"/>
              <w:rPr>
                <w:rFonts w:ascii="Cambria" w:hAnsi="Cambria" w:cs="Arial"/>
              </w:rPr>
            </w:pPr>
            <w:r w:rsidRPr="00C2361C">
              <w:rPr>
                <w:rFonts w:ascii="Cambria" w:hAnsi="Cambria" w:cs="Arial"/>
                <w:sz w:val="20"/>
                <w:szCs w:val="20"/>
              </w:rPr>
              <w:t xml:space="preserve">Estimated project lifetime: </w:t>
            </w:r>
            <w:r w:rsidRPr="00C2361C">
              <w:rPr>
                <w:rFonts w:ascii="Cambria" w:hAnsi="Cambria" w:cs="Arial"/>
                <w:b/>
                <w:sz w:val="20"/>
                <w:szCs w:val="20"/>
              </w:rPr>
              <w:t xml:space="preserve">[LIFE IN YEARS] </w:t>
            </w:r>
            <w:r w:rsidRPr="00C2361C">
              <w:rPr>
                <w:rFonts w:ascii="Cambria" w:hAnsi="Cambria" w:cs="Arial"/>
                <w:sz w:val="20"/>
                <w:szCs w:val="20"/>
              </w:rPr>
              <w:t>years</w:t>
            </w:r>
          </w:p>
        </w:tc>
      </w:tr>
      <w:tr w:rsidRPr="00AB0A07" w:rsidR="00DA62AA" w:rsidTr="44AB529C" w14:paraId="1FAEF756" w14:textId="77777777">
        <w:tc>
          <w:tcPr>
            <w:tcW w:w="9445" w:type="dxa"/>
            <w:gridSpan w:val="6"/>
            <w:shd w:val="clear" w:color="auto" w:fill="D9D9D9" w:themeFill="background1" w:themeFillShade="D9"/>
            <w:tcMar/>
          </w:tcPr>
          <w:p w:rsidRPr="00C2361C" w:rsidR="00DA62AA" w:rsidP="00DA62AA" w:rsidRDefault="00DA62AA" w14:paraId="524AEE90" w14:textId="77777777">
            <w:pPr>
              <w:spacing w:before="144" w:after="144"/>
              <w:jc w:val="center"/>
              <w:rPr>
                <w:rFonts w:ascii="Cambria" w:hAnsi="Cambria" w:cs="Arial"/>
                <w:sz w:val="21"/>
                <w:szCs w:val="21"/>
              </w:rPr>
            </w:pPr>
            <w:r w:rsidRPr="00C2361C">
              <w:rPr>
                <w:rFonts w:ascii="Cambria" w:hAnsi="Cambria" w:cs="Arial"/>
                <w:b/>
                <w:sz w:val="21"/>
                <w:szCs w:val="21"/>
              </w:rPr>
              <w:lastRenderedPageBreak/>
              <w:t>YOUR SUBSCRIPTION</w:t>
            </w:r>
          </w:p>
        </w:tc>
      </w:tr>
      <w:tr w:rsidRPr="00AB0A07" w:rsidR="00DA62AA" w:rsidTr="44AB529C" w14:paraId="0196B92A" w14:textId="77777777">
        <w:tc>
          <w:tcPr>
            <w:tcW w:w="9445" w:type="dxa"/>
            <w:gridSpan w:val="6"/>
            <w:tcMar/>
          </w:tcPr>
          <w:p w:rsidRPr="00C2361C" w:rsidR="00DA62AA" w:rsidP="00DA62AA" w:rsidRDefault="00DA62AA" w14:paraId="16535CBC" w14:textId="7693470B">
            <w:pPr>
              <w:spacing w:before="144" w:after="144"/>
              <w:rPr>
                <w:rFonts w:ascii="Cambria" w:hAnsi="Cambria" w:cs="Arial"/>
                <w:sz w:val="20"/>
                <w:szCs w:val="20"/>
              </w:rPr>
            </w:pPr>
            <w:r w:rsidRPr="00C2361C">
              <w:rPr>
                <w:rFonts w:ascii="Cambria" w:hAnsi="Cambria" w:cs="Arial"/>
                <w:sz w:val="20"/>
                <w:szCs w:val="20"/>
              </w:rPr>
              <w:t xml:space="preserve">You </w:t>
            </w:r>
            <w:r w:rsidRPr="00C2361C" w:rsidR="000746EA">
              <w:rPr>
                <w:rFonts w:ascii="Cambria" w:hAnsi="Cambria" w:cs="Arial"/>
                <w:b/>
                <w:sz w:val="20"/>
                <w:szCs w:val="20"/>
              </w:rPr>
              <w:t xml:space="preserve">{own} </w:t>
            </w:r>
            <w:r w:rsidRPr="00C2361C">
              <w:rPr>
                <w:rFonts w:ascii="Cambria" w:hAnsi="Cambria" w:cs="Arial"/>
                <w:b/>
                <w:sz w:val="20"/>
                <w:szCs w:val="20"/>
              </w:rPr>
              <w:t>OR {lease}</w:t>
            </w:r>
            <w:r w:rsidRPr="00C2361C">
              <w:rPr>
                <w:rFonts w:ascii="Cambria" w:hAnsi="Cambria" w:cs="Arial"/>
                <w:sz w:val="20"/>
                <w:szCs w:val="20"/>
              </w:rPr>
              <w:t xml:space="preserve"> part of the </w:t>
            </w:r>
            <w:r w:rsidRPr="00C2361C" w:rsidR="007521F9">
              <w:rPr>
                <w:rFonts w:ascii="Cambria" w:hAnsi="Cambria" w:cs="Arial"/>
                <w:sz w:val="20"/>
                <w:szCs w:val="20"/>
              </w:rPr>
              <w:t xml:space="preserve">Community Solar </w:t>
            </w:r>
            <w:r w:rsidRPr="00C2361C">
              <w:rPr>
                <w:rFonts w:ascii="Cambria" w:hAnsi="Cambria" w:cs="Arial"/>
                <w:sz w:val="20"/>
                <w:szCs w:val="20"/>
              </w:rPr>
              <w:t xml:space="preserve">Project for the term of the Contract (your “Subscription”). </w:t>
            </w:r>
          </w:p>
          <w:p w:rsidRPr="00C2361C" w:rsidR="00DA62AA" w:rsidP="00DA62AA" w:rsidRDefault="00DA62AA" w14:paraId="17195E82" w14:textId="0B19734D">
            <w:pPr>
              <w:spacing w:before="144" w:after="144"/>
              <w:rPr>
                <w:rFonts w:ascii="Cambria" w:hAnsi="Cambria" w:cs="Arial"/>
                <w:sz w:val="20"/>
                <w:szCs w:val="20"/>
              </w:rPr>
            </w:pPr>
            <w:r w:rsidRPr="00C2361C">
              <w:rPr>
                <w:rFonts w:ascii="Cambria" w:hAnsi="Cambria" w:cs="Arial"/>
                <w:sz w:val="20"/>
                <w:szCs w:val="20"/>
              </w:rPr>
              <w:t xml:space="preserve">Size of your Subscription: </w:t>
            </w:r>
            <w:r w:rsidRPr="00C2361C">
              <w:rPr>
                <w:rFonts w:ascii="Cambria" w:hAnsi="Cambria" w:cs="Arial"/>
                <w:b/>
                <w:sz w:val="20"/>
                <w:szCs w:val="20"/>
              </w:rPr>
              <w:t xml:space="preserve">[KW] </w:t>
            </w:r>
            <w:r w:rsidRPr="00C2361C">
              <w:rPr>
                <w:rFonts w:ascii="Cambria" w:hAnsi="Cambria" w:cs="Arial"/>
                <w:sz w:val="20"/>
                <w:szCs w:val="20"/>
              </w:rPr>
              <w:t>kW-</w:t>
            </w:r>
            <w:r w:rsidR="00350FD7">
              <w:rPr>
                <w:rFonts w:ascii="Cambria" w:hAnsi="Cambria" w:cs="Arial"/>
                <w:sz w:val="20"/>
                <w:szCs w:val="20"/>
              </w:rPr>
              <w:t>A</w:t>
            </w:r>
            <w:r w:rsidRPr="00C2361C">
              <w:rPr>
                <w:rFonts w:ascii="Cambria" w:hAnsi="Cambria" w:cs="Arial"/>
                <w:sz w:val="20"/>
                <w:szCs w:val="20"/>
              </w:rPr>
              <w:t>C</w:t>
            </w:r>
          </w:p>
          <w:p w:rsidRPr="00C2361C" w:rsidR="00DA62AA" w:rsidP="00DA62AA" w:rsidRDefault="00DA62AA" w14:paraId="434B5C45" w14:textId="77777777">
            <w:pPr>
              <w:spacing w:before="144" w:after="144"/>
              <w:rPr>
                <w:rFonts w:ascii="Cambria" w:hAnsi="Cambria" w:cs="Arial"/>
                <w:sz w:val="20"/>
                <w:szCs w:val="20"/>
              </w:rPr>
            </w:pPr>
            <w:bookmarkStart w:name="YR1Production" w:id="5"/>
            <w:r w:rsidRPr="00C2361C">
              <w:rPr>
                <w:rFonts w:ascii="Cambria" w:hAnsi="Cambria" w:cs="Arial"/>
                <w:sz w:val="20"/>
                <w:szCs w:val="20"/>
              </w:rPr>
              <w:t xml:space="preserve">Estimated production of your Subscription in the first year: </w:t>
            </w:r>
            <w:r w:rsidRPr="00C2361C">
              <w:rPr>
                <w:rFonts w:ascii="Cambria" w:hAnsi="Cambria" w:cs="Arial"/>
                <w:b/>
                <w:sz w:val="20"/>
                <w:szCs w:val="20"/>
              </w:rPr>
              <w:t xml:space="preserve">[KWH] </w:t>
            </w:r>
            <w:r w:rsidRPr="00C2361C">
              <w:rPr>
                <w:rFonts w:ascii="Cambria" w:hAnsi="Cambria" w:cs="Arial"/>
                <w:sz w:val="20"/>
                <w:szCs w:val="20"/>
              </w:rPr>
              <w:t>kWh</w:t>
            </w:r>
            <w:bookmarkEnd w:id="5"/>
          </w:p>
          <w:p w:rsidRPr="00C2361C" w:rsidR="00DA62AA" w:rsidP="00DA62AA" w:rsidRDefault="00DA62AA" w14:paraId="3D1FA200" w14:textId="77777777">
            <w:pPr>
              <w:spacing w:before="144" w:after="144"/>
              <w:rPr>
                <w:rFonts w:ascii="Cambria" w:hAnsi="Cambria" w:cs="Arial"/>
                <w:sz w:val="20"/>
                <w:szCs w:val="20"/>
              </w:rPr>
            </w:pPr>
            <w:r w:rsidRPr="00C2361C">
              <w:rPr>
                <w:rFonts w:ascii="Cambria" w:hAnsi="Cambria" w:cs="Arial"/>
                <w:sz w:val="20"/>
                <w:szCs w:val="20"/>
              </w:rPr>
              <w:t xml:space="preserve">Estimated total production of your Subscription over the term of the contract: </w:t>
            </w:r>
            <w:r w:rsidRPr="00C2361C">
              <w:rPr>
                <w:rFonts w:ascii="Cambria" w:hAnsi="Cambria" w:cs="Arial"/>
                <w:b/>
                <w:sz w:val="20"/>
                <w:szCs w:val="20"/>
              </w:rPr>
              <w:t xml:space="preserve">[KWH] </w:t>
            </w:r>
            <w:r w:rsidRPr="00C2361C">
              <w:rPr>
                <w:rFonts w:ascii="Cambria" w:hAnsi="Cambria" w:cs="Arial"/>
                <w:sz w:val="20"/>
                <w:szCs w:val="20"/>
              </w:rPr>
              <w:t>kWh</w:t>
            </w:r>
          </w:p>
        </w:tc>
      </w:tr>
      <w:tr w:rsidRPr="00AB0A07" w:rsidR="00DA62AA" w:rsidTr="44AB529C" w14:paraId="52FE00B2" w14:textId="77777777">
        <w:tc>
          <w:tcPr>
            <w:tcW w:w="5037" w:type="dxa"/>
            <w:gridSpan w:val="3"/>
            <w:shd w:val="clear" w:color="auto" w:fill="D9D9D9" w:themeFill="background1" w:themeFillShade="D9"/>
            <w:tcMar/>
          </w:tcPr>
          <w:p w:rsidRPr="00C2361C" w:rsidR="00DA62AA" w:rsidP="00DA62AA" w:rsidRDefault="00DA62AA" w14:paraId="0E4A2799" w14:textId="5E7A3198">
            <w:pPr>
              <w:spacing w:before="144" w:after="144"/>
              <w:jc w:val="center"/>
              <w:rPr>
                <w:rFonts w:ascii="Cambria" w:hAnsi="Cambria" w:cs="Arial"/>
                <w:b/>
                <w:sz w:val="21"/>
                <w:szCs w:val="21"/>
              </w:rPr>
            </w:pPr>
            <w:r w:rsidRPr="00C2361C">
              <w:rPr>
                <w:rFonts w:ascii="Cambria" w:hAnsi="Cambria" w:cs="Arial"/>
                <w:b/>
                <w:sz w:val="21"/>
                <w:szCs w:val="21"/>
              </w:rPr>
              <w:t xml:space="preserve">ONGOING </w:t>
            </w:r>
            <w:r w:rsidRPr="00C2361C" w:rsidR="00473728">
              <w:rPr>
                <w:rFonts w:ascii="Cambria" w:hAnsi="Cambria" w:cs="Arial"/>
                <w:b/>
                <w:sz w:val="21"/>
                <w:szCs w:val="21"/>
              </w:rPr>
              <w:t xml:space="preserve">PARTICIPATION </w:t>
            </w:r>
            <w:r w:rsidRPr="00C2361C">
              <w:rPr>
                <w:rFonts w:ascii="Cambria" w:hAnsi="Cambria" w:cs="Arial"/>
                <w:b/>
                <w:sz w:val="21"/>
                <w:szCs w:val="21"/>
              </w:rPr>
              <w:t>PAYMENTS</w:t>
            </w:r>
          </w:p>
        </w:tc>
        <w:tc>
          <w:tcPr>
            <w:tcW w:w="4408" w:type="dxa"/>
            <w:gridSpan w:val="3"/>
            <w:shd w:val="clear" w:color="auto" w:fill="D9D9D9" w:themeFill="background1" w:themeFillShade="D9"/>
            <w:tcMar/>
          </w:tcPr>
          <w:p w:rsidRPr="00C2361C" w:rsidR="00DA62AA" w:rsidP="00DA62AA" w:rsidRDefault="00DA62AA" w14:paraId="4DDDD9EC" w14:textId="77777777">
            <w:pPr>
              <w:spacing w:before="144" w:after="144"/>
              <w:jc w:val="center"/>
              <w:rPr>
                <w:rFonts w:ascii="Cambria" w:hAnsi="Cambria" w:cs="Arial"/>
                <w:b/>
                <w:sz w:val="21"/>
                <w:szCs w:val="21"/>
              </w:rPr>
            </w:pPr>
            <w:r w:rsidRPr="00C2361C">
              <w:rPr>
                <w:rFonts w:ascii="Cambria" w:hAnsi="Cambria" w:cs="Arial"/>
                <w:b/>
                <w:sz w:val="21"/>
                <w:szCs w:val="21"/>
              </w:rPr>
              <w:t>UP-FRONT PAYMENTS</w:t>
            </w:r>
          </w:p>
        </w:tc>
      </w:tr>
      <w:tr w:rsidRPr="00AB0A07" w:rsidR="00DA62AA" w:rsidTr="44AB529C" w14:paraId="07B7B325" w14:textId="77777777">
        <w:tc>
          <w:tcPr>
            <w:tcW w:w="5037" w:type="dxa"/>
            <w:gridSpan w:val="3"/>
            <w:tcMar/>
          </w:tcPr>
          <w:p w:rsidRPr="00C2361C" w:rsidR="00DA62AA" w:rsidP="00DA62AA" w:rsidRDefault="00D42287" w14:paraId="08AAD390" w14:textId="7E940002">
            <w:pPr>
              <w:spacing w:before="144" w:after="144"/>
              <w:rPr>
                <w:rFonts w:ascii="Cambria" w:hAnsi="Cambria" w:cs="Arial"/>
                <w:i/>
                <w:sz w:val="20"/>
                <w:szCs w:val="20"/>
              </w:rPr>
            </w:pPr>
            <w:r w:rsidRPr="00C2361C">
              <w:rPr>
                <w:rFonts w:ascii="Cambria" w:hAnsi="Cambria" w:cs="Arial"/>
                <w:i/>
                <w:sz w:val="20"/>
                <w:szCs w:val="20"/>
              </w:rPr>
              <w:t>Write “Does not ap</w:t>
            </w:r>
            <w:r w:rsidRPr="00C2361C" w:rsidR="008E117B">
              <w:rPr>
                <w:rFonts w:ascii="Cambria" w:hAnsi="Cambria" w:cs="Arial"/>
                <w:i/>
                <w:sz w:val="20"/>
                <w:szCs w:val="20"/>
              </w:rPr>
              <w:t xml:space="preserve">ply” </w:t>
            </w:r>
            <w:r w:rsidRPr="00C2361C" w:rsidR="00DA62AA">
              <w:rPr>
                <w:rFonts w:ascii="Cambria" w:hAnsi="Cambria" w:cs="Arial"/>
                <w:i/>
                <w:sz w:val="20"/>
                <w:szCs w:val="20"/>
              </w:rPr>
              <w:t>if there are no ongoing payments.</w:t>
            </w:r>
          </w:p>
          <w:p w:rsidRPr="00C2361C" w:rsidR="00DA62AA" w:rsidP="00DA62AA" w:rsidRDefault="00DA62AA" w14:paraId="1C82DF5B" w14:textId="5A2DADB6">
            <w:pPr>
              <w:spacing w:before="144" w:after="144"/>
              <w:rPr>
                <w:rFonts w:ascii="Cambria" w:hAnsi="Cambria" w:cs="Arial"/>
                <w:b/>
                <w:sz w:val="20"/>
                <w:szCs w:val="20"/>
                <w:u w:val="single"/>
              </w:rPr>
            </w:pPr>
            <w:r w:rsidRPr="00C2361C">
              <w:rPr>
                <w:rFonts w:ascii="Cambria" w:hAnsi="Cambria" w:cs="Arial"/>
                <w:b/>
                <w:sz w:val="20"/>
                <w:szCs w:val="20"/>
              </w:rPr>
              <w:t>{Price per kWh generated: [KWH RATE] /kWh</w:t>
            </w:r>
          </w:p>
          <w:p w:rsidRPr="00C2361C" w:rsidR="00DA62AA" w:rsidP="00DA62AA" w:rsidRDefault="00DA62AA" w14:paraId="63BF67B2" w14:textId="77777777">
            <w:pPr>
              <w:spacing w:before="144" w:after="144"/>
              <w:rPr>
                <w:rFonts w:ascii="Cambria" w:hAnsi="Cambria" w:cs="Arial"/>
                <w:b/>
                <w:sz w:val="20"/>
                <w:szCs w:val="20"/>
              </w:rPr>
            </w:pPr>
            <w:r w:rsidRPr="00C2361C">
              <w:rPr>
                <w:rFonts w:ascii="Cambria" w:hAnsi="Cambria" w:cs="Arial"/>
                <w:b/>
                <w:sz w:val="20"/>
                <w:szCs w:val="20"/>
              </w:rPr>
              <w:t>Your payment each month will be this price multiplied by the amount of electricity generated by your Subscription}</w:t>
            </w:r>
          </w:p>
          <w:p w:rsidRPr="00C2361C" w:rsidR="00DA62AA" w:rsidP="00DA62AA" w:rsidRDefault="00DA62AA" w14:paraId="40F9F600" w14:textId="77777777">
            <w:pPr>
              <w:spacing w:before="144" w:after="144"/>
              <w:rPr>
                <w:rFonts w:ascii="Cambria" w:hAnsi="Cambria" w:cs="Arial"/>
                <w:b/>
                <w:sz w:val="20"/>
                <w:szCs w:val="20"/>
              </w:rPr>
            </w:pPr>
            <w:r w:rsidRPr="00C2361C">
              <w:rPr>
                <w:rFonts w:ascii="Cambria" w:hAnsi="Cambria" w:cs="Arial"/>
                <w:b/>
                <w:sz w:val="20"/>
                <w:szCs w:val="20"/>
              </w:rPr>
              <w:t>OR</w:t>
            </w:r>
          </w:p>
          <w:p w:rsidRPr="00C2361C" w:rsidR="00DA62AA" w:rsidP="00DA62AA" w:rsidRDefault="00DA62AA" w14:paraId="505F2BC6" w14:textId="77777777">
            <w:pPr>
              <w:spacing w:before="144" w:after="144"/>
              <w:rPr>
                <w:rFonts w:ascii="Cambria" w:hAnsi="Cambria" w:cs="Arial"/>
                <w:b/>
                <w:sz w:val="20"/>
                <w:szCs w:val="20"/>
              </w:rPr>
            </w:pPr>
            <w:r w:rsidRPr="00C2361C">
              <w:rPr>
                <w:rFonts w:ascii="Cambria" w:hAnsi="Cambria" w:cs="Arial"/>
                <w:b/>
                <w:sz w:val="20"/>
                <w:szCs w:val="20"/>
              </w:rPr>
              <w:t>{Fixed monthly payments of $[MONTHLY PRICE]}</w:t>
            </w:r>
          </w:p>
          <w:p w:rsidRPr="00C2361C" w:rsidR="00DA62AA" w:rsidP="00DA62AA" w:rsidRDefault="00DA62AA" w14:paraId="6E1F3999" w14:textId="77777777">
            <w:pPr>
              <w:spacing w:before="144" w:after="144"/>
              <w:rPr>
                <w:rFonts w:ascii="Cambria" w:hAnsi="Cambria" w:cs="Arial"/>
                <w:b/>
                <w:sz w:val="20"/>
                <w:szCs w:val="20"/>
              </w:rPr>
            </w:pPr>
            <w:r w:rsidRPr="00C2361C">
              <w:rPr>
                <w:rFonts w:ascii="Cambria" w:hAnsi="Cambria" w:cs="Arial"/>
                <w:b/>
                <w:sz w:val="20"/>
                <w:szCs w:val="20"/>
              </w:rPr>
              <w:t>OR</w:t>
            </w:r>
          </w:p>
          <w:p w:rsidRPr="00C2361C" w:rsidR="00DA62AA" w:rsidP="00DA62AA" w:rsidRDefault="00DA62AA" w14:paraId="3EF18749" w14:textId="77777777">
            <w:pPr>
              <w:spacing w:before="144" w:after="144"/>
              <w:rPr>
                <w:rFonts w:ascii="Cambria" w:hAnsi="Cambria" w:cs="Arial"/>
                <w:b/>
                <w:sz w:val="20"/>
                <w:szCs w:val="20"/>
              </w:rPr>
            </w:pPr>
            <w:r w:rsidRPr="00C2361C">
              <w:rPr>
                <w:rFonts w:ascii="Cambria" w:hAnsi="Cambria" w:cs="Arial"/>
                <w:b/>
                <w:sz w:val="20"/>
                <w:szCs w:val="20"/>
              </w:rPr>
              <w:t>{</w:t>
            </w:r>
            <w:r w:rsidRPr="00C2361C">
              <w:rPr>
                <w:rFonts w:ascii="Cambria" w:hAnsi="Cambria" w:cs="Arial"/>
                <w:b/>
                <w:i/>
                <w:sz w:val="20"/>
                <w:szCs w:val="20"/>
              </w:rPr>
              <w:t>Describe monthly amount and factors that determine that payment</w:t>
            </w:r>
            <w:r w:rsidRPr="00C2361C">
              <w:rPr>
                <w:rFonts w:ascii="Cambria" w:hAnsi="Cambria" w:cs="Arial"/>
                <w:b/>
                <w:sz w:val="20"/>
                <w:szCs w:val="20"/>
              </w:rPr>
              <w:t>}</w:t>
            </w:r>
          </w:p>
          <w:p w:rsidRPr="00C2361C" w:rsidR="00DA62AA" w:rsidP="00DA62AA" w:rsidRDefault="00DA62AA" w14:paraId="52DFDA27" w14:textId="7F4D26F8">
            <w:pPr>
              <w:spacing w:before="144" w:after="144"/>
              <w:rPr>
                <w:rFonts w:ascii="Cambria" w:hAnsi="Cambria" w:cs="Arial"/>
                <w:sz w:val="20"/>
                <w:szCs w:val="20"/>
              </w:rPr>
            </w:pPr>
            <w:r w:rsidRPr="00C2361C">
              <w:rPr>
                <w:rFonts w:ascii="Cambria" w:hAnsi="Cambria" w:cs="Arial"/>
                <w:sz w:val="20"/>
                <w:szCs w:val="20"/>
              </w:rPr>
              <w:t xml:space="preserve">Your first monthly payment is due on </w:t>
            </w:r>
            <w:r w:rsidRPr="00C2361C">
              <w:rPr>
                <w:rFonts w:ascii="Cambria" w:hAnsi="Cambria" w:cs="Arial"/>
                <w:b/>
                <w:sz w:val="20"/>
                <w:szCs w:val="20"/>
              </w:rPr>
              <w:t>{MONTH OR the first billing month after the</w:t>
            </w:r>
            <w:r w:rsidRPr="00C2361C" w:rsidR="00E639C9">
              <w:rPr>
                <w:rFonts w:ascii="Cambria" w:hAnsi="Cambria" w:cs="Arial"/>
                <w:b/>
                <w:sz w:val="20"/>
                <w:szCs w:val="20"/>
              </w:rPr>
              <w:t xml:space="preserve"> Community Solar</w:t>
            </w:r>
            <w:r w:rsidRPr="00C2361C">
              <w:rPr>
                <w:rFonts w:ascii="Cambria" w:hAnsi="Cambria" w:cs="Arial"/>
                <w:b/>
                <w:sz w:val="20"/>
                <w:szCs w:val="20"/>
              </w:rPr>
              <w:t xml:space="preserve"> Project begins operating}.</w:t>
            </w:r>
          </w:p>
          <w:p w:rsidRPr="00C2361C" w:rsidR="00DA62AA" w:rsidP="00DA62AA" w:rsidRDefault="00DA62AA" w14:paraId="176E89A0" w14:textId="226951C9">
            <w:pPr>
              <w:spacing w:before="144" w:after="144"/>
              <w:rPr>
                <w:rFonts w:ascii="Cambria" w:hAnsi="Cambria" w:cs="Arial"/>
                <w:b/>
                <w:sz w:val="20"/>
                <w:szCs w:val="20"/>
              </w:rPr>
            </w:pPr>
            <w:r w:rsidRPr="00C2361C">
              <w:rPr>
                <w:rFonts w:ascii="Cambria" w:hAnsi="Cambria" w:cs="Arial"/>
                <w:sz w:val="20"/>
                <w:szCs w:val="20"/>
              </w:rPr>
              <w:t xml:space="preserve">Your </w:t>
            </w:r>
            <w:r w:rsidRPr="00C2361C">
              <w:rPr>
                <w:rFonts w:ascii="Cambria" w:hAnsi="Cambria" w:cs="Arial"/>
                <w:b/>
                <w:sz w:val="20"/>
                <w:szCs w:val="20"/>
              </w:rPr>
              <w:t>{Price per kWh OR monthly payment}</w:t>
            </w:r>
            <w:r w:rsidRPr="00C2361C">
              <w:rPr>
                <w:rFonts w:ascii="Cambria" w:hAnsi="Cambria" w:cs="Arial"/>
                <w:sz w:val="20"/>
                <w:szCs w:val="20"/>
              </w:rPr>
              <w:t xml:space="preserve"> will </w:t>
            </w:r>
            <w:r w:rsidRPr="00C2361C">
              <w:rPr>
                <w:rFonts w:ascii="Cambria" w:hAnsi="Cambria" w:cs="Arial"/>
                <w:b/>
                <w:sz w:val="20"/>
                <w:szCs w:val="20"/>
              </w:rPr>
              <w:t>{remain the same for the term of this Contract</w:t>
            </w:r>
            <w:r w:rsidRPr="00C2361C" w:rsidR="0038330F">
              <w:rPr>
                <w:rFonts w:ascii="Cambria" w:hAnsi="Cambria" w:cs="Arial"/>
                <w:b/>
                <w:sz w:val="20"/>
                <w:szCs w:val="20"/>
              </w:rPr>
              <w:t>}</w:t>
            </w:r>
            <w:r w:rsidRPr="00C2361C">
              <w:rPr>
                <w:rFonts w:ascii="Cambria" w:hAnsi="Cambria" w:cs="Arial"/>
                <w:b/>
                <w:sz w:val="20"/>
                <w:szCs w:val="20"/>
              </w:rPr>
              <w:t xml:space="preserve"> OR </w:t>
            </w:r>
            <w:r w:rsidRPr="00C2361C" w:rsidR="0038330F">
              <w:rPr>
                <w:rFonts w:ascii="Cambria" w:hAnsi="Cambria" w:cs="Arial"/>
                <w:b/>
                <w:sz w:val="20"/>
                <w:szCs w:val="20"/>
              </w:rPr>
              <w:t>{</w:t>
            </w:r>
            <w:r w:rsidRPr="00C2361C">
              <w:rPr>
                <w:rFonts w:ascii="Cambria" w:hAnsi="Cambria" w:cs="Arial"/>
                <w:b/>
                <w:sz w:val="20"/>
                <w:szCs w:val="20"/>
              </w:rPr>
              <w:t xml:space="preserve">increase each year by [ANNUAL </w:t>
            </w:r>
            <w:proofErr w:type="gramStart"/>
            <w:r w:rsidRPr="00C2361C">
              <w:rPr>
                <w:rFonts w:ascii="Cambria" w:hAnsi="Cambria" w:cs="Arial"/>
                <w:b/>
                <w:sz w:val="20"/>
                <w:szCs w:val="20"/>
              </w:rPr>
              <w:t>INCREASE]%</w:t>
            </w:r>
            <w:proofErr w:type="gramEnd"/>
            <w:r w:rsidRPr="00C2361C">
              <w:rPr>
                <w:rFonts w:ascii="Cambria" w:hAnsi="Cambria" w:cs="Arial"/>
                <w:b/>
                <w:sz w:val="20"/>
                <w:szCs w:val="20"/>
              </w:rPr>
              <w:t>}.</w:t>
            </w:r>
          </w:p>
          <w:p w:rsidRPr="00C2361C" w:rsidR="00DA62AA" w:rsidP="00DA62AA" w:rsidRDefault="00DA62AA" w14:paraId="3556771D" w14:textId="49FC6051">
            <w:pPr>
              <w:spacing w:before="144" w:after="144"/>
              <w:rPr>
                <w:rFonts w:ascii="Cambria" w:hAnsi="Cambria" w:cs="Arial"/>
                <w:i/>
                <w:sz w:val="20"/>
                <w:szCs w:val="20"/>
              </w:rPr>
            </w:pPr>
            <w:r w:rsidRPr="00C2361C">
              <w:rPr>
                <w:rFonts w:ascii="Cambria" w:hAnsi="Cambria" w:cs="Arial"/>
                <w:sz w:val="20"/>
                <w:szCs w:val="20"/>
              </w:rPr>
              <w:t xml:space="preserve">These payments will be collected </w:t>
            </w:r>
            <w:r w:rsidRPr="00C2361C">
              <w:rPr>
                <w:rFonts w:ascii="Cambria" w:hAnsi="Cambria" w:cs="Arial"/>
                <w:b/>
                <w:sz w:val="20"/>
                <w:szCs w:val="20"/>
              </w:rPr>
              <w:t xml:space="preserve">{on your utility bill OR </w:t>
            </w:r>
            <w:r w:rsidRPr="00C2361C">
              <w:rPr>
                <w:rFonts w:ascii="Cambria" w:hAnsi="Cambria" w:cs="Arial"/>
                <w:b/>
                <w:i/>
                <w:sz w:val="20"/>
                <w:szCs w:val="20"/>
              </w:rPr>
              <w:t>describe approved alternative collection method}.</w:t>
            </w:r>
          </w:p>
        </w:tc>
        <w:tc>
          <w:tcPr>
            <w:tcW w:w="4408" w:type="dxa"/>
            <w:gridSpan w:val="3"/>
            <w:tcMar/>
          </w:tcPr>
          <w:p w:rsidRPr="00C2361C" w:rsidR="00DA62AA" w:rsidP="00DA62AA" w:rsidRDefault="008E117B" w14:paraId="79A23A4A" w14:textId="6A68FFA7">
            <w:pPr>
              <w:spacing w:before="144" w:after="144"/>
              <w:rPr>
                <w:rFonts w:ascii="Cambria" w:hAnsi="Cambria" w:cs="Arial"/>
                <w:i/>
                <w:sz w:val="20"/>
                <w:szCs w:val="20"/>
              </w:rPr>
            </w:pPr>
            <w:r w:rsidRPr="00C2361C">
              <w:rPr>
                <w:rFonts w:ascii="Cambria" w:hAnsi="Cambria" w:cs="Arial"/>
                <w:i/>
                <w:sz w:val="20"/>
                <w:szCs w:val="20"/>
              </w:rPr>
              <w:t xml:space="preserve">Write “Does not apply” </w:t>
            </w:r>
            <w:r w:rsidRPr="00C2361C" w:rsidR="00647774">
              <w:rPr>
                <w:rFonts w:ascii="Cambria" w:hAnsi="Cambria" w:cs="Arial"/>
                <w:i/>
                <w:sz w:val="20"/>
                <w:szCs w:val="20"/>
              </w:rPr>
              <w:t xml:space="preserve">if </w:t>
            </w:r>
            <w:r w:rsidRPr="00C2361C" w:rsidR="00DA62AA">
              <w:rPr>
                <w:rFonts w:ascii="Cambria" w:hAnsi="Cambria" w:cs="Arial"/>
                <w:i/>
                <w:sz w:val="20"/>
                <w:szCs w:val="20"/>
              </w:rPr>
              <w:t>there are no up-front payments.</w:t>
            </w:r>
          </w:p>
          <w:p w:rsidRPr="00C2361C" w:rsidR="00DA62AA" w:rsidP="00DA62AA" w:rsidRDefault="00DA62AA" w14:paraId="5FA32F14" w14:textId="7C99958B">
            <w:pPr>
              <w:spacing w:before="144" w:after="144"/>
              <w:rPr>
                <w:rFonts w:ascii="Cambria" w:hAnsi="Cambria" w:cs="Arial"/>
                <w:sz w:val="20"/>
                <w:szCs w:val="20"/>
              </w:rPr>
            </w:pPr>
            <w:r w:rsidRPr="00C2361C">
              <w:rPr>
                <w:rFonts w:ascii="Cambria" w:hAnsi="Cambria" w:cs="Arial"/>
                <w:sz w:val="20"/>
                <w:szCs w:val="20"/>
              </w:rPr>
              <w:t xml:space="preserve">Amount due at </w:t>
            </w:r>
            <w:r w:rsidRPr="00C2361C">
              <w:rPr>
                <w:rFonts w:ascii="Cambria" w:hAnsi="Cambria" w:cs="Arial"/>
                <w:b/>
                <w:sz w:val="20"/>
                <w:szCs w:val="20"/>
              </w:rPr>
              <w:t>{[DATE]</w:t>
            </w:r>
            <w:r w:rsidRPr="00C2361C" w:rsidR="00412092">
              <w:rPr>
                <w:rFonts w:ascii="Cambria" w:hAnsi="Cambria" w:cs="Arial"/>
                <w:b/>
                <w:sz w:val="20"/>
                <w:szCs w:val="20"/>
              </w:rPr>
              <w:t>}</w:t>
            </w:r>
            <w:r w:rsidRPr="00C2361C">
              <w:rPr>
                <w:rFonts w:ascii="Cambria" w:hAnsi="Cambria" w:cs="Arial"/>
                <w:b/>
                <w:sz w:val="20"/>
                <w:szCs w:val="20"/>
              </w:rPr>
              <w:t xml:space="preserve"> OR </w:t>
            </w:r>
            <w:r w:rsidRPr="00C2361C" w:rsidR="00412092">
              <w:rPr>
                <w:rFonts w:ascii="Cambria" w:hAnsi="Cambria" w:cs="Arial"/>
                <w:b/>
                <w:sz w:val="20"/>
                <w:szCs w:val="20"/>
              </w:rPr>
              <w:t>{</w:t>
            </w:r>
            <w:r w:rsidRPr="00C2361C">
              <w:rPr>
                <w:rFonts w:ascii="Cambria" w:hAnsi="Cambria" w:cs="Arial"/>
                <w:b/>
                <w:i/>
                <w:sz w:val="20"/>
                <w:szCs w:val="20"/>
              </w:rPr>
              <w:t>milestone</w:t>
            </w:r>
            <w:r w:rsidRPr="00C2361C">
              <w:rPr>
                <w:rFonts w:ascii="Cambria" w:hAnsi="Cambria" w:cs="Arial"/>
                <w:b/>
                <w:sz w:val="20"/>
                <w:szCs w:val="20"/>
              </w:rPr>
              <w:t>}</w:t>
            </w:r>
            <w:r w:rsidRPr="00C2361C">
              <w:rPr>
                <w:rFonts w:ascii="Cambria" w:hAnsi="Cambria" w:cs="Arial"/>
                <w:sz w:val="20"/>
                <w:szCs w:val="20"/>
              </w:rPr>
              <w:t>: $</w:t>
            </w:r>
            <w:r w:rsidRPr="00C2361C">
              <w:rPr>
                <w:rFonts w:ascii="Cambria" w:hAnsi="Cambria" w:cs="Arial"/>
                <w:b/>
                <w:sz w:val="20"/>
                <w:szCs w:val="20"/>
              </w:rPr>
              <w:t>[$]</w:t>
            </w:r>
          </w:p>
          <w:p w:rsidRPr="00C2361C" w:rsidR="00DA62AA" w:rsidRDefault="004F2C62" w14:paraId="6DB30445" w14:textId="03AF6053">
            <w:pPr>
              <w:spacing w:before="144" w:after="144"/>
              <w:rPr>
                <w:rFonts w:ascii="Cambria" w:hAnsi="Cambria" w:cs="Arial"/>
                <w:sz w:val="20"/>
                <w:szCs w:val="20"/>
              </w:rPr>
            </w:pPr>
            <w:r w:rsidRPr="00C2361C">
              <w:rPr>
                <w:rFonts w:ascii="Cambria" w:hAnsi="Cambria" w:cs="Arial"/>
                <w:b/>
                <w:i/>
                <w:sz w:val="18"/>
                <w:szCs w:val="20"/>
              </w:rPr>
              <w:t>{If an up-front payment was or will be made by another party</w:t>
            </w:r>
            <w:r w:rsidRPr="00C2361C" w:rsidR="000D6D47">
              <w:rPr>
                <w:rFonts w:ascii="Cambria" w:hAnsi="Cambria" w:cs="Arial"/>
                <w:b/>
                <w:i/>
                <w:sz w:val="18"/>
                <w:szCs w:val="20"/>
              </w:rPr>
              <w:t xml:space="preserve"> in order to </w:t>
            </w:r>
            <w:r w:rsidRPr="00C2361C" w:rsidR="00C363B0">
              <w:rPr>
                <w:rFonts w:ascii="Cambria" w:hAnsi="Cambria" w:cs="Arial"/>
                <w:b/>
                <w:i/>
                <w:sz w:val="18"/>
                <w:szCs w:val="20"/>
              </w:rPr>
              <w:t>“</w:t>
            </w:r>
            <w:r w:rsidRPr="00C2361C" w:rsidR="000D6D47">
              <w:rPr>
                <w:rFonts w:ascii="Cambria" w:hAnsi="Cambria" w:cs="Arial"/>
                <w:b/>
                <w:i/>
                <w:sz w:val="18"/>
                <w:szCs w:val="20"/>
              </w:rPr>
              <w:t>gift</w:t>
            </w:r>
            <w:r w:rsidRPr="00C2361C" w:rsidR="00C363B0">
              <w:rPr>
                <w:rFonts w:ascii="Cambria" w:hAnsi="Cambria" w:cs="Arial"/>
                <w:b/>
                <w:i/>
                <w:sz w:val="18"/>
                <w:szCs w:val="20"/>
              </w:rPr>
              <w:t>”</w:t>
            </w:r>
            <w:r w:rsidRPr="00C2361C" w:rsidR="000D6D47">
              <w:rPr>
                <w:rFonts w:ascii="Cambria" w:hAnsi="Cambria" w:cs="Arial"/>
                <w:b/>
                <w:i/>
                <w:sz w:val="18"/>
                <w:szCs w:val="20"/>
              </w:rPr>
              <w:t xml:space="preserve"> this Subscription to the Participant, state the amount</w:t>
            </w:r>
            <w:r w:rsidRPr="00C2361C" w:rsidR="00C363B0">
              <w:rPr>
                <w:rFonts w:ascii="Cambria" w:hAnsi="Cambria" w:cs="Arial"/>
                <w:b/>
                <w:i/>
                <w:sz w:val="18"/>
                <w:szCs w:val="20"/>
              </w:rPr>
              <w:t>, payment date</w:t>
            </w:r>
            <w:r w:rsidRPr="00C2361C" w:rsidR="000D6D47">
              <w:rPr>
                <w:rFonts w:ascii="Cambria" w:hAnsi="Cambria" w:cs="Arial"/>
                <w:b/>
                <w:i/>
                <w:sz w:val="18"/>
                <w:szCs w:val="20"/>
              </w:rPr>
              <w:t xml:space="preserve"> and </w:t>
            </w:r>
            <w:r w:rsidRPr="00C2361C" w:rsidR="00C363B0">
              <w:rPr>
                <w:rFonts w:ascii="Cambria" w:hAnsi="Cambria" w:cs="Arial"/>
                <w:b/>
                <w:i/>
                <w:sz w:val="18"/>
                <w:szCs w:val="20"/>
              </w:rPr>
              <w:t>responsible party here}</w:t>
            </w:r>
          </w:p>
        </w:tc>
      </w:tr>
      <w:tr w:rsidRPr="00AB0A07" w:rsidR="00DA62AA" w:rsidTr="44AB529C" w14:paraId="21BAA48D" w14:textId="77777777">
        <w:tc>
          <w:tcPr>
            <w:tcW w:w="5037" w:type="dxa"/>
            <w:gridSpan w:val="3"/>
            <w:shd w:val="clear" w:color="auto" w:fill="D9D9D9" w:themeFill="background1" w:themeFillShade="D9"/>
            <w:tcMar/>
          </w:tcPr>
          <w:p w:rsidRPr="00C2361C" w:rsidR="00DA62AA" w:rsidP="00DA62AA" w:rsidRDefault="00DA62AA" w14:paraId="2D605175" w14:textId="77777777">
            <w:pPr>
              <w:spacing w:before="144" w:after="144"/>
              <w:jc w:val="center"/>
              <w:rPr>
                <w:rFonts w:ascii="Cambria" w:hAnsi="Cambria" w:cs="Arial"/>
                <w:b/>
                <w:sz w:val="21"/>
                <w:szCs w:val="21"/>
              </w:rPr>
            </w:pPr>
            <w:r w:rsidRPr="00C2361C">
              <w:rPr>
                <w:rFonts w:ascii="Cambria" w:hAnsi="Cambria" w:cs="Arial"/>
                <w:b/>
                <w:sz w:val="21"/>
                <w:szCs w:val="21"/>
              </w:rPr>
              <w:t>TERM</w:t>
            </w:r>
          </w:p>
        </w:tc>
        <w:tc>
          <w:tcPr>
            <w:tcW w:w="4408" w:type="dxa"/>
            <w:gridSpan w:val="3"/>
            <w:shd w:val="clear" w:color="auto" w:fill="D9D9D9" w:themeFill="background1" w:themeFillShade="D9"/>
            <w:tcMar/>
          </w:tcPr>
          <w:p w:rsidRPr="00C2361C" w:rsidR="00DA62AA" w:rsidP="00DA62AA" w:rsidRDefault="00DA62AA" w14:paraId="6321C620" w14:textId="77777777">
            <w:pPr>
              <w:spacing w:before="144" w:after="144"/>
              <w:jc w:val="center"/>
              <w:rPr>
                <w:rFonts w:ascii="Cambria" w:hAnsi="Cambria" w:cs="Arial"/>
                <w:b/>
                <w:sz w:val="21"/>
                <w:szCs w:val="21"/>
              </w:rPr>
            </w:pPr>
            <w:r w:rsidRPr="00C2361C">
              <w:rPr>
                <w:rFonts w:ascii="Cambria" w:hAnsi="Cambria" w:cs="Arial"/>
                <w:b/>
                <w:sz w:val="21"/>
                <w:szCs w:val="21"/>
              </w:rPr>
              <w:t>FEES AND OTHER CHARGES</w:t>
            </w:r>
          </w:p>
        </w:tc>
      </w:tr>
      <w:tr w:rsidRPr="00AB0A07" w:rsidR="00DA62AA" w:rsidTr="44AB529C" w14:paraId="749B63FA" w14:textId="77777777">
        <w:tc>
          <w:tcPr>
            <w:tcW w:w="5037" w:type="dxa"/>
            <w:gridSpan w:val="3"/>
            <w:tcMar/>
          </w:tcPr>
          <w:p w:rsidRPr="00C2361C" w:rsidR="00DA62AA" w:rsidP="00DA62AA" w:rsidRDefault="00DA62AA" w14:paraId="1047706B" w14:textId="77777777">
            <w:pPr>
              <w:spacing w:before="144" w:after="144"/>
              <w:rPr>
                <w:rFonts w:ascii="Cambria" w:hAnsi="Cambria" w:cs="Arial"/>
                <w:sz w:val="20"/>
                <w:szCs w:val="20"/>
              </w:rPr>
            </w:pPr>
            <w:r w:rsidRPr="00C2361C">
              <w:rPr>
                <w:rFonts w:ascii="Cambria" w:hAnsi="Cambria" w:cs="Arial"/>
                <w:sz w:val="20"/>
                <w:szCs w:val="20"/>
              </w:rPr>
              <w:t xml:space="preserve">The initial term of your Contract is </w:t>
            </w:r>
            <w:r w:rsidRPr="00C2361C">
              <w:rPr>
                <w:rFonts w:ascii="Cambria" w:hAnsi="Cambria" w:cs="Arial"/>
                <w:b/>
                <w:sz w:val="20"/>
                <w:szCs w:val="20"/>
              </w:rPr>
              <w:t>[YEARS]</w:t>
            </w:r>
            <w:r w:rsidRPr="00C2361C">
              <w:rPr>
                <w:rFonts w:ascii="Cambria" w:hAnsi="Cambria" w:cs="Arial"/>
                <w:sz w:val="20"/>
                <w:szCs w:val="20"/>
              </w:rPr>
              <w:t xml:space="preserve"> years </w:t>
            </w:r>
            <w:r w:rsidRPr="00C2361C">
              <w:rPr>
                <w:rFonts w:ascii="Cambria" w:hAnsi="Cambria" w:cs="Arial"/>
                <w:b/>
                <w:sz w:val="20"/>
                <w:szCs w:val="20"/>
              </w:rPr>
              <w:t>{and [MONTHS] months}.</w:t>
            </w:r>
          </w:p>
        </w:tc>
        <w:tc>
          <w:tcPr>
            <w:tcW w:w="4408" w:type="dxa"/>
            <w:gridSpan w:val="3"/>
            <w:tcMar/>
          </w:tcPr>
          <w:p w:rsidRPr="00C2361C" w:rsidR="00DA62AA" w:rsidP="00DA62AA" w:rsidRDefault="00DA62AA" w14:paraId="1FB07F62" w14:textId="2BEE75F7">
            <w:pPr>
              <w:spacing w:before="144" w:after="144"/>
              <w:rPr>
                <w:rFonts w:ascii="Cambria" w:hAnsi="Cambria" w:cs="Arial"/>
                <w:sz w:val="20"/>
                <w:szCs w:val="20"/>
              </w:rPr>
            </w:pPr>
            <w:r w:rsidRPr="00C2361C">
              <w:rPr>
                <w:rFonts w:ascii="Cambria" w:hAnsi="Cambria" w:cs="Arial"/>
                <w:sz w:val="20"/>
                <w:szCs w:val="20"/>
              </w:rPr>
              <w:t>If you cancel your Contract early, you will</w:t>
            </w:r>
            <w:r w:rsidRPr="00C2361C" w:rsidR="00473728">
              <w:rPr>
                <w:rFonts w:ascii="Cambria" w:hAnsi="Cambria" w:cs="Arial"/>
                <w:sz w:val="20"/>
                <w:szCs w:val="20"/>
              </w:rPr>
              <w:t xml:space="preserve"> not be charged a fee.</w:t>
            </w:r>
          </w:p>
          <w:p w:rsidRPr="00C2361C" w:rsidR="00DA62AA" w:rsidP="00DA62AA" w:rsidRDefault="003B6956" w14:paraId="51138328" w14:textId="28855DF8">
            <w:pPr>
              <w:spacing w:before="144" w:after="144"/>
              <w:rPr>
                <w:rFonts w:ascii="Cambria" w:hAnsi="Cambria" w:cs="Arial"/>
                <w:i/>
                <w:sz w:val="20"/>
                <w:szCs w:val="20"/>
              </w:rPr>
            </w:pPr>
            <w:r w:rsidRPr="00C2361C">
              <w:rPr>
                <w:rFonts w:ascii="Cambria" w:hAnsi="Cambria" w:cs="Arial"/>
                <w:i/>
                <w:sz w:val="20"/>
                <w:szCs w:val="20"/>
              </w:rPr>
              <w:t>List all other fees/charges and their amounts. If a fee is $0, it does not need to be listed here.</w:t>
            </w:r>
          </w:p>
        </w:tc>
      </w:tr>
      <w:tr w:rsidRPr="00AB0A07" w:rsidR="00DA62AA" w:rsidTr="44AB529C" w14:paraId="1E2A423C" w14:textId="77777777">
        <w:tc>
          <w:tcPr>
            <w:tcW w:w="9445" w:type="dxa"/>
            <w:gridSpan w:val="6"/>
            <w:shd w:val="clear" w:color="auto" w:fill="D9D9D9" w:themeFill="background1" w:themeFillShade="D9"/>
            <w:tcMar/>
          </w:tcPr>
          <w:p w:rsidRPr="00C2361C" w:rsidR="00DA62AA" w:rsidP="00DA62AA" w:rsidRDefault="00DA62AA" w14:paraId="085774D8" w14:textId="77777777">
            <w:pPr>
              <w:spacing w:before="144" w:after="144"/>
              <w:jc w:val="center"/>
              <w:rPr>
                <w:rFonts w:ascii="Cambria" w:hAnsi="Cambria" w:cs="Arial"/>
                <w:b/>
              </w:rPr>
            </w:pPr>
            <w:r w:rsidRPr="00C2361C">
              <w:rPr>
                <w:rFonts w:ascii="Cambria" w:hAnsi="Cambria" w:cs="Arial"/>
                <w:b/>
                <w:sz w:val="21"/>
                <w:szCs w:val="21"/>
              </w:rPr>
              <w:t>BILL CREDIT</w:t>
            </w:r>
          </w:p>
        </w:tc>
      </w:tr>
      <w:tr w:rsidRPr="00AB0A07" w:rsidR="00DA62AA" w:rsidTr="44AB529C" w14:paraId="480C7AB3" w14:textId="77777777">
        <w:tc>
          <w:tcPr>
            <w:tcW w:w="9445" w:type="dxa"/>
            <w:gridSpan w:val="6"/>
            <w:tcMar/>
          </w:tcPr>
          <w:p w:rsidRPr="00C2361C" w:rsidR="00DA62AA" w:rsidP="00DA62AA" w:rsidRDefault="00DA62AA" w14:paraId="563BC160" w14:textId="7630502E">
            <w:pPr>
              <w:spacing w:before="144" w:after="144"/>
              <w:rPr>
                <w:rFonts w:ascii="Cambria" w:hAnsi="Cambria" w:cs="Arial"/>
                <w:sz w:val="20"/>
                <w:szCs w:val="20"/>
              </w:rPr>
            </w:pPr>
            <w:r w:rsidRPr="00C2361C">
              <w:rPr>
                <w:rFonts w:ascii="Cambria" w:hAnsi="Cambria" w:cs="Arial"/>
                <w:sz w:val="20"/>
                <w:szCs w:val="20"/>
              </w:rPr>
              <w:t>Your utility will provide you wi</w:t>
            </w:r>
            <w:r w:rsidRPr="00C2361C" w:rsidR="00E66BC4">
              <w:rPr>
                <w:rFonts w:ascii="Cambria" w:hAnsi="Cambria" w:cs="Arial"/>
                <w:sz w:val="20"/>
                <w:szCs w:val="20"/>
              </w:rPr>
              <w:t>th</w:t>
            </w:r>
            <w:r w:rsidRPr="00C2361C">
              <w:rPr>
                <w:rFonts w:ascii="Cambria" w:hAnsi="Cambria" w:cs="Arial"/>
                <w:sz w:val="20"/>
                <w:szCs w:val="20"/>
              </w:rPr>
              <w:t xml:space="preserve"> bill credits for the electricity generated by your Subscription.</w:t>
            </w:r>
          </w:p>
          <w:p w:rsidRPr="00C2361C" w:rsidR="00DA62AA" w:rsidP="00DA62AA" w:rsidRDefault="00473728" w14:paraId="4D7667F3" w14:textId="0BBF2CA7">
            <w:pPr>
              <w:spacing w:before="144" w:after="144"/>
              <w:rPr>
                <w:rFonts w:ascii="Cambria" w:hAnsi="Cambria" w:cs="Arial"/>
                <w:sz w:val="20"/>
                <w:szCs w:val="20"/>
              </w:rPr>
            </w:pPr>
            <w:r w:rsidRPr="00C2361C">
              <w:rPr>
                <w:rFonts w:ascii="Cambria" w:hAnsi="Cambria" w:cs="Arial"/>
                <w:sz w:val="20"/>
                <w:szCs w:val="20"/>
              </w:rPr>
              <w:lastRenderedPageBreak/>
              <w:t>Participant</w:t>
            </w:r>
            <w:r w:rsidRPr="00C2361C" w:rsidR="00DA62AA">
              <w:rPr>
                <w:rFonts w:ascii="Cambria" w:hAnsi="Cambria" w:cs="Arial"/>
                <w:sz w:val="20"/>
                <w:szCs w:val="20"/>
              </w:rPr>
              <w:t xml:space="preserve">s of this </w:t>
            </w:r>
            <w:r w:rsidRPr="00C2361C" w:rsidR="00CF71D6">
              <w:rPr>
                <w:rFonts w:ascii="Cambria" w:hAnsi="Cambria" w:cs="Arial"/>
                <w:sz w:val="20"/>
                <w:szCs w:val="20"/>
              </w:rPr>
              <w:t>Community Solar P</w:t>
            </w:r>
            <w:r w:rsidRPr="00C2361C" w:rsidR="00DA62AA">
              <w:rPr>
                <w:rFonts w:ascii="Cambria" w:hAnsi="Cambria" w:cs="Arial"/>
                <w:sz w:val="20"/>
                <w:szCs w:val="20"/>
              </w:rPr>
              <w:t>roject will receive a Bill Credit Rate of $</w:t>
            </w:r>
            <w:r w:rsidRPr="00C2361C" w:rsidR="00DA62AA">
              <w:rPr>
                <w:rFonts w:ascii="Cambria" w:hAnsi="Cambria" w:cs="Arial"/>
                <w:b/>
                <w:sz w:val="20"/>
                <w:szCs w:val="20"/>
              </w:rPr>
              <w:t>[BILL CREDIT RATE]</w:t>
            </w:r>
            <w:r w:rsidRPr="00C2361C" w:rsidR="00DA62AA">
              <w:rPr>
                <w:rFonts w:ascii="Cambria" w:hAnsi="Cambria" w:cs="Arial"/>
                <w:sz w:val="20"/>
                <w:szCs w:val="20"/>
              </w:rPr>
              <w:t>/kWh.</w:t>
            </w:r>
          </w:p>
          <w:p w:rsidRPr="00C2361C" w:rsidR="00DA62AA" w:rsidP="00DA62AA" w:rsidRDefault="00DA62AA" w14:paraId="527EBA94" w14:textId="5AC3F108">
            <w:pPr>
              <w:spacing w:before="144" w:after="144"/>
              <w:rPr>
                <w:rFonts w:ascii="Cambria" w:hAnsi="Cambria" w:cs="Arial"/>
                <w:sz w:val="20"/>
                <w:szCs w:val="20"/>
              </w:rPr>
            </w:pPr>
            <w:r w:rsidRPr="00C2361C">
              <w:rPr>
                <w:rFonts w:ascii="Cambria" w:hAnsi="Cambria" w:cs="Arial"/>
                <w:sz w:val="20"/>
                <w:szCs w:val="20"/>
              </w:rPr>
              <w:t>In the first year of the operation of this project, your Subscription may generate a total Bill Credit of $</w:t>
            </w:r>
            <w:r w:rsidRPr="00C2361C">
              <w:rPr>
                <w:rFonts w:ascii="Cambria" w:hAnsi="Cambria" w:cs="Arial"/>
                <w:b/>
                <w:sz w:val="20"/>
                <w:szCs w:val="20"/>
              </w:rPr>
              <w:t>[</w:t>
            </w:r>
            <w:r w:rsidRPr="00C2361C" w:rsidR="00732C92">
              <w:rPr>
                <w:rFonts w:ascii="Cambria" w:hAnsi="Cambria" w:cs="Arial"/>
                <w:b/>
                <w:sz w:val="20"/>
                <w:szCs w:val="20"/>
              </w:rPr>
              <w:t xml:space="preserve"> BILL CREDIT </w:t>
            </w:r>
            <w:r w:rsidRPr="00B61F3D" w:rsidR="00732C92">
              <w:rPr>
                <w:rFonts w:ascii="Cambria" w:hAnsi="Cambria" w:cs="Arial"/>
                <w:b/>
                <w:sz w:val="20"/>
                <w:szCs w:val="20"/>
              </w:rPr>
              <w:t xml:space="preserve">RATE x </w:t>
            </w:r>
            <w:r w:rsidRPr="00B61F3D" w:rsidR="00732C92">
              <w:rPr>
                <w:rFonts w:ascii="Cambria" w:hAnsi="Cambria"/>
                <w:b/>
                <w:sz w:val="20"/>
                <w:szCs w:val="20"/>
              </w:rPr>
              <w:t>ESTIMATED FIRST YEAR PRODUCTION IN KWH</w:t>
            </w:r>
            <w:r w:rsidRPr="00B61F3D">
              <w:rPr>
                <w:rFonts w:ascii="Cambria" w:hAnsi="Cambria" w:cs="Arial"/>
                <w:b/>
                <w:sz w:val="20"/>
                <w:szCs w:val="20"/>
              </w:rPr>
              <w:t>].</w:t>
            </w:r>
            <w:r w:rsidRPr="00C2361C">
              <w:rPr>
                <w:rFonts w:ascii="Cambria" w:hAnsi="Cambria" w:cs="Arial"/>
                <w:sz w:val="20"/>
                <w:szCs w:val="20"/>
              </w:rPr>
              <w:t xml:space="preserve"> </w:t>
            </w:r>
          </w:p>
          <w:p w:rsidRPr="00C2361C" w:rsidR="00DA62AA" w:rsidP="00DA62AA" w:rsidRDefault="00DA62AA" w14:paraId="62C8AFC8" w14:textId="43098ED4">
            <w:pPr>
              <w:spacing w:before="144" w:after="144"/>
              <w:rPr>
                <w:rFonts w:ascii="Cambria" w:hAnsi="Cambria" w:cs="Arial"/>
                <w:sz w:val="20"/>
                <w:szCs w:val="20"/>
              </w:rPr>
            </w:pPr>
            <w:r w:rsidRPr="00C2361C">
              <w:rPr>
                <w:rFonts w:ascii="Cambria" w:hAnsi="Cambria" w:cs="Arial"/>
                <w:sz w:val="20"/>
                <w:szCs w:val="20"/>
              </w:rPr>
              <w:t xml:space="preserve">The actual amount of your Bill Credit may differ from this estimate due </w:t>
            </w:r>
            <w:r w:rsidRPr="00C2361C" w:rsidR="003C26BB">
              <w:rPr>
                <w:rFonts w:ascii="Cambria" w:hAnsi="Cambria" w:cs="Arial"/>
                <w:sz w:val="20"/>
                <w:szCs w:val="20"/>
              </w:rPr>
              <w:t xml:space="preserve">to </w:t>
            </w:r>
            <w:r w:rsidRPr="00C2361C">
              <w:rPr>
                <w:rFonts w:ascii="Cambria" w:hAnsi="Cambria" w:cs="Arial"/>
                <w:sz w:val="20"/>
                <w:szCs w:val="20"/>
              </w:rPr>
              <w:t xml:space="preserve">natural variations in solar resource </w:t>
            </w:r>
            <w:r w:rsidRPr="00C2361C" w:rsidR="001D71AD">
              <w:rPr>
                <w:rFonts w:ascii="Cambria" w:hAnsi="Cambria" w:cs="Arial"/>
                <w:sz w:val="20"/>
                <w:szCs w:val="20"/>
              </w:rPr>
              <w:t>and the actual performance of the system over time</w:t>
            </w:r>
            <w:r w:rsidRPr="00C2361C">
              <w:rPr>
                <w:rFonts w:ascii="Cambria" w:hAnsi="Cambria" w:cs="Arial"/>
                <w:sz w:val="20"/>
                <w:szCs w:val="20"/>
              </w:rPr>
              <w:t>.</w:t>
            </w:r>
          </w:p>
        </w:tc>
      </w:tr>
      <w:tr w:rsidRPr="00AB0A07" w:rsidR="00DA62AA" w:rsidTr="44AB529C" w14:paraId="2B170FA6" w14:textId="77777777">
        <w:tc>
          <w:tcPr>
            <w:tcW w:w="9445" w:type="dxa"/>
            <w:gridSpan w:val="6"/>
            <w:shd w:val="clear" w:color="auto" w:fill="D9D9D9" w:themeFill="background1" w:themeFillShade="D9"/>
            <w:tcMar/>
          </w:tcPr>
          <w:p w:rsidRPr="00C2361C" w:rsidR="00DA62AA" w:rsidP="00DA62AA" w:rsidRDefault="005374CD" w14:paraId="21CC0636" w14:textId="1F007C94">
            <w:pPr>
              <w:spacing w:before="144" w:after="144"/>
              <w:jc w:val="center"/>
              <w:rPr>
                <w:rFonts w:ascii="Cambria" w:hAnsi="Cambria" w:cs="Arial"/>
                <w:b/>
              </w:rPr>
            </w:pPr>
            <w:r w:rsidRPr="00C2361C">
              <w:rPr>
                <w:rFonts w:ascii="Cambria" w:hAnsi="Cambria" w:cs="Arial"/>
                <w:b/>
                <w:sz w:val="21"/>
                <w:szCs w:val="21"/>
              </w:rPr>
              <w:lastRenderedPageBreak/>
              <w:t xml:space="preserve">FINANCIAL </w:t>
            </w:r>
            <w:r w:rsidRPr="00C2361C" w:rsidR="00DA62AA">
              <w:rPr>
                <w:rFonts w:ascii="Cambria" w:hAnsi="Cambria" w:cs="Arial"/>
                <w:b/>
                <w:sz w:val="21"/>
                <w:szCs w:val="21"/>
              </w:rPr>
              <w:t>SAVINGS GUARANTEE</w:t>
            </w:r>
          </w:p>
        </w:tc>
      </w:tr>
      <w:tr w:rsidRPr="00AB0A07" w:rsidR="00DA62AA" w:rsidTr="44AB529C" w14:paraId="1A7759CF" w14:textId="77777777">
        <w:trPr>
          <w:trHeight w:val="692"/>
        </w:trPr>
        <w:tc>
          <w:tcPr>
            <w:tcW w:w="9445" w:type="dxa"/>
            <w:gridSpan w:val="6"/>
            <w:shd w:val="clear" w:color="auto" w:fill="FFFFFF" w:themeFill="background1"/>
            <w:tcMar/>
          </w:tcPr>
          <w:p w:rsidRPr="00C2361C" w:rsidR="00DA62AA" w:rsidP="00DA62AA" w:rsidRDefault="002E0EF8" w14:paraId="2EC01877" w14:textId="6921D1F5">
            <w:pPr>
              <w:spacing w:before="144" w:after="144"/>
              <w:jc w:val="center"/>
              <w:rPr>
                <w:rFonts w:ascii="Cambria" w:hAnsi="Cambria" w:cs="Arial"/>
                <w:b/>
                <w:sz w:val="20"/>
                <w:szCs w:val="20"/>
              </w:rPr>
            </w:pPr>
            <w:r w:rsidRPr="00C2361C">
              <w:rPr>
                <w:rFonts w:ascii="Cambria" w:hAnsi="Cambria" w:cs="Arial"/>
                <w:b/>
                <w:sz w:val="20"/>
                <w:szCs w:val="20"/>
              </w:rPr>
              <w:t xml:space="preserve">{This Contract does not guarantee savings.} OR </w:t>
            </w:r>
            <w:r w:rsidRPr="00C2361C" w:rsidR="00DA62AA">
              <w:rPr>
                <w:rFonts w:ascii="Cambria" w:hAnsi="Cambria" w:cs="Arial"/>
                <w:b/>
                <w:sz w:val="20"/>
                <w:szCs w:val="20"/>
              </w:rPr>
              <w:t xml:space="preserve">{This Contract guarantees </w:t>
            </w:r>
            <w:r w:rsidRPr="00C2361C">
              <w:rPr>
                <w:rFonts w:ascii="Cambria" w:hAnsi="Cambria" w:cs="Arial"/>
                <w:b/>
                <w:sz w:val="20"/>
                <w:szCs w:val="20"/>
              </w:rPr>
              <w:t>[</w:t>
            </w:r>
            <w:r w:rsidRPr="00C2361C">
              <w:rPr>
                <w:rFonts w:ascii="Cambria" w:hAnsi="Cambria" w:cs="Arial"/>
                <w:b/>
                <w:i/>
                <w:sz w:val="20"/>
                <w:szCs w:val="20"/>
              </w:rPr>
              <w:t xml:space="preserve">describe </w:t>
            </w:r>
            <w:r w:rsidRPr="00C2361C" w:rsidR="004C5270">
              <w:rPr>
                <w:rFonts w:ascii="Cambria" w:hAnsi="Cambria" w:cs="Arial"/>
                <w:b/>
                <w:i/>
                <w:sz w:val="20"/>
                <w:szCs w:val="20"/>
              </w:rPr>
              <w:t>savings guarantee</w:t>
            </w:r>
            <w:r w:rsidRPr="00C2361C" w:rsidR="004C5270">
              <w:rPr>
                <w:rFonts w:ascii="Cambria" w:hAnsi="Cambria" w:cs="Arial"/>
                <w:b/>
                <w:sz w:val="20"/>
                <w:szCs w:val="20"/>
              </w:rPr>
              <w:t>],</w:t>
            </w:r>
            <w:r w:rsidRPr="00C2361C" w:rsidR="00DA62AA">
              <w:rPr>
                <w:rFonts w:ascii="Cambria" w:hAnsi="Cambria" w:cs="Arial"/>
                <w:b/>
                <w:sz w:val="20"/>
                <w:szCs w:val="20"/>
              </w:rPr>
              <w:t xml:space="preserve"> as detailed in your Contract.} </w:t>
            </w:r>
          </w:p>
        </w:tc>
      </w:tr>
      <w:tr w:rsidRPr="00AB0A07" w:rsidR="00763CE6" w:rsidTr="44AB529C" w14:paraId="137CAC43" w14:textId="77777777">
        <w:trPr>
          <w:trHeight w:val="692"/>
        </w:trPr>
        <w:tc>
          <w:tcPr>
            <w:tcW w:w="9445" w:type="dxa"/>
            <w:gridSpan w:val="6"/>
            <w:tcBorders>
              <w:left w:val="nil"/>
              <w:bottom w:val="nil"/>
              <w:right w:val="nil"/>
            </w:tcBorders>
            <w:shd w:val="clear" w:color="auto" w:fill="FFFFFF" w:themeFill="background1"/>
            <w:tcMar/>
          </w:tcPr>
          <w:p w:rsidRPr="00C2361C" w:rsidR="001045A2" w:rsidP="00C363B0" w:rsidRDefault="001045A2" w14:paraId="2D42AF91" w14:textId="77777777">
            <w:pPr>
              <w:spacing w:before="240" w:after="144"/>
              <w:ind w:left="-120" w:right="-105"/>
              <w:jc w:val="center"/>
              <w:rPr>
                <w:rFonts w:ascii="Cambria" w:hAnsi="Cambria" w:cs="Arial"/>
                <w:b/>
                <w:szCs w:val="21"/>
              </w:rPr>
            </w:pPr>
            <w:r w:rsidRPr="00C2361C">
              <w:rPr>
                <w:rFonts w:ascii="Cambria" w:hAnsi="Cambria" w:cs="Arial"/>
                <w:b/>
                <w:szCs w:val="21"/>
              </w:rPr>
              <w:t>CHECKLIST OF CONTRACT TERMS</w:t>
            </w:r>
          </w:p>
          <w:p w:rsidRPr="00C2361C" w:rsidR="00763CE6" w:rsidP="002F6037" w:rsidRDefault="001045A2" w14:paraId="75067328" w14:textId="4803D026">
            <w:pPr>
              <w:spacing w:before="144" w:after="240"/>
              <w:ind w:left="-120" w:right="-105"/>
              <w:rPr>
                <w:rFonts w:ascii="Cambria" w:hAnsi="Cambria" w:cs="Arial"/>
                <w:b/>
                <w:sz w:val="20"/>
                <w:szCs w:val="20"/>
              </w:rPr>
            </w:pPr>
            <w:r w:rsidRPr="00C2361C">
              <w:rPr>
                <w:rFonts w:ascii="Cambria" w:hAnsi="Cambria" w:cs="Arial"/>
              </w:rPr>
              <w:t xml:space="preserve">This is a checklist of key contract terms that your Project Manager is required to disclose to you. You or your Project Manager can note on which pages and sections a term is addressed and you can use the checkboxes to track that you have reviewed each item. </w:t>
            </w:r>
            <w:r w:rsidR="006D12AD">
              <w:rPr>
                <w:rFonts w:ascii="Cambria" w:hAnsi="Cambria" w:cs="Arial"/>
              </w:rPr>
              <w:t>Checking off each item as you review it is</w:t>
            </w:r>
            <w:r w:rsidRPr="00C2361C">
              <w:rPr>
                <w:rFonts w:ascii="Cambria" w:hAnsi="Cambria" w:cs="Arial"/>
              </w:rPr>
              <w:t xml:space="preserve"> recommended but not required.</w:t>
            </w:r>
          </w:p>
        </w:tc>
      </w:tr>
      <w:tr w:rsidRPr="00AB0A07" w:rsidR="00FE4042" w:rsidTr="44AB529C" w14:paraId="71EBF851" w14:textId="77777777">
        <w:trPr>
          <w:trHeight w:val="647"/>
        </w:trPr>
        <w:tc>
          <w:tcPr>
            <w:tcW w:w="690" w:type="dxa"/>
            <w:tcBorders>
              <w:top w:val="nil"/>
              <w:left w:val="nil"/>
              <w:bottom w:val="nil"/>
              <w:right w:val="single" w:color="auto" w:sz="4" w:space="0"/>
            </w:tcBorders>
            <w:tcMar/>
            <w:vAlign w:val="bottom"/>
          </w:tcPr>
          <w:p w:rsidRPr="00C2361C" w:rsidR="00FE4042" w:rsidP="006C371F" w:rsidRDefault="00FE4042" w14:paraId="1F1F563B" w14:textId="77777777">
            <w:pPr>
              <w:spacing w:after="80"/>
              <w:ind w:left="-105"/>
              <w:jc w:val="right"/>
              <w:rPr>
                <w:rFonts w:ascii="Cambria" w:hAnsi="Cambria" w:cs="Arial"/>
                <w:b/>
                <w:sz w:val="36"/>
              </w:rPr>
            </w:pPr>
            <w:r w:rsidR="00FE4042">
              <w:drawing>
                <wp:inline wp14:editId="44AB529C" wp14:anchorId="6C0C15B5">
                  <wp:extent cx="274320" cy="274320"/>
                  <wp:effectExtent l="0" t="0" r="0" b="0"/>
                  <wp:docPr id="1801200756" name="Picture 2" descr="Image result for checkmark" title=""/>
                  <wp:cNvGraphicFramePr>
                    <a:graphicFrameLocks noChangeAspect="1"/>
                  </wp:cNvGraphicFramePr>
                  <a:graphic>
                    <a:graphicData uri="http://schemas.openxmlformats.org/drawingml/2006/picture">
                      <pic:pic>
                        <pic:nvPicPr>
                          <pic:cNvPr id="0" name="Picture 2"/>
                          <pic:cNvPicPr/>
                        </pic:nvPicPr>
                        <pic:blipFill>
                          <a:blip r:embed="Rbde67ca405034db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4320" cy="274320"/>
                          </a:xfrm>
                          <a:prstGeom prst="rect">
                            <a:avLst/>
                          </a:prstGeom>
                        </pic:spPr>
                      </pic:pic>
                    </a:graphicData>
                  </a:graphic>
                </wp:inline>
              </w:drawing>
            </w:r>
          </w:p>
        </w:tc>
        <w:tc>
          <w:tcPr>
            <w:tcW w:w="6453" w:type="dxa"/>
            <w:gridSpan w:val="3"/>
            <w:tcBorders>
              <w:top w:val="single" w:color="auto" w:sz="4" w:space="0"/>
              <w:left w:val="single" w:color="auto" w:sz="4" w:space="0"/>
              <w:bottom w:val="single" w:color="auto" w:sz="4" w:space="0"/>
              <w:right w:val="single" w:color="auto" w:sz="4" w:space="0"/>
            </w:tcBorders>
            <w:tcMar/>
            <w:vAlign w:val="bottom"/>
          </w:tcPr>
          <w:p w:rsidRPr="00C2361C" w:rsidR="00FE4042" w:rsidP="0038330F" w:rsidRDefault="00FE4042" w14:paraId="103BDDAB" w14:textId="77777777">
            <w:pPr>
              <w:spacing w:before="144" w:after="144"/>
              <w:rPr>
                <w:rFonts w:ascii="Cambria" w:hAnsi="Cambria" w:cs="Arial"/>
                <w:b/>
                <w:sz w:val="24"/>
              </w:rPr>
            </w:pPr>
            <w:r w:rsidRPr="00C2361C">
              <w:rPr>
                <w:rFonts w:ascii="Cambria" w:hAnsi="Cambria" w:cs="Arial"/>
                <w:b/>
                <w:sz w:val="24"/>
              </w:rPr>
              <w:t>Contract Item</w:t>
            </w:r>
          </w:p>
        </w:tc>
        <w:tc>
          <w:tcPr>
            <w:tcW w:w="1156" w:type="dxa"/>
            <w:tcBorders>
              <w:top w:val="single" w:color="auto" w:sz="4" w:space="0"/>
              <w:left w:val="single" w:color="auto" w:sz="4" w:space="0"/>
              <w:bottom w:val="single" w:color="auto" w:sz="4" w:space="0"/>
              <w:right w:val="single" w:color="auto" w:sz="4" w:space="0"/>
            </w:tcBorders>
            <w:tcMar/>
            <w:vAlign w:val="bottom"/>
          </w:tcPr>
          <w:p w:rsidRPr="00C2361C" w:rsidR="00FE4042" w:rsidP="0038330F" w:rsidRDefault="00FE4042" w14:paraId="63B3A07E" w14:textId="77777777">
            <w:pPr>
              <w:spacing w:before="144" w:after="144"/>
              <w:rPr>
                <w:rFonts w:ascii="Cambria" w:hAnsi="Cambria" w:cs="Arial"/>
                <w:b/>
              </w:rPr>
            </w:pPr>
            <w:r w:rsidRPr="00C2361C">
              <w:rPr>
                <w:rFonts w:ascii="Cambria" w:hAnsi="Cambria" w:cs="Arial"/>
                <w:b/>
              </w:rPr>
              <w:t>Page Number</w:t>
            </w:r>
          </w:p>
        </w:tc>
        <w:tc>
          <w:tcPr>
            <w:tcW w:w="1156" w:type="dxa"/>
            <w:tcBorders>
              <w:top w:val="single" w:color="auto" w:sz="4" w:space="0"/>
              <w:left w:val="single" w:color="auto" w:sz="4" w:space="0"/>
              <w:bottom w:val="single" w:color="auto" w:sz="4" w:space="0"/>
              <w:right w:val="single" w:color="auto" w:sz="4" w:space="0"/>
            </w:tcBorders>
            <w:tcMar/>
            <w:vAlign w:val="bottom"/>
          </w:tcPr>
          <w:p w:rsidRPr="00C2361C" w:rsidR="00FE4042" w:rsidP="0038330F" w:rsidRDefault="00FE4042" w14:paraId="7D20E487" w14:textId="77777777">
            <w:pPr>
              <w:spacing w:before="144" w:after="144"/>
              <w:rPr>
                <w:rFonts w:ascii="Cambria" w:hAnsi="Cambria" w:cs="Arial"/>
                <w:b/>
              </w:rPr>
            </w:pPr>
            <w:r w:rsidRPr="00C2361C">
              <w:rPr>
                <w:rFonts w:ascii="Cambria" w:hAnsi="Cambria" w:cs="Arial"/>
                <w:b/>
              </w:rPr>
              <w:t>Section Number</w:t>
            </w:r>
          </w:p>
        </w:tc>
      </w:tr>
      <w:tr w:rsidRPr="00AB0A07" w:rsidR="00FE4042" w:rsidTr="44AB529C" w14:paraId="0B9B849C" w14:textId="77777777">
        <w:tc>
          <w:tcPr>
            <w:tcW w:w="690" w:type="dxa"/>
            <w:tcBorders>
              <w:top w:val="nil"/>
              <w:left w:val="nil"/>
              <w:bottom w:val="nil"/>
              <w:right w:val="single" w:color="auto" w:sz="4" w:space="0"/>
            </w:tcBorders>
            <w:tcMar/>
          </w:tcPr>
          <w:p w:rsidRPr="00C2361C" w:rsidR="00FE4042" w:rsidP="00996CC8" w:rsidRDefault="00FE4042" w14:paraId="04A21D36" w14:textId="77777777">
            <w:pPr>
              <w:ind w:left="-105"/>
              <w:jc w:val="center"/>
              <w:rPr>
                <w:rFonts w:ascii="Cambria" w:hAnsi="Cambria" w:cs="Arial"/>
                <w:b/>
                <w:sz w:val="24"/>
              </w:rPr>
            </w:pPr>
            <w:r w:rsidRPr="00C2361C">
              <w:rPr>
                <w:rFonts w:ascii="Times New Roman" w:hAnsi="Times New Roman" w:cs="Times New Roman"/>
                <w:b/>
                <w:sz w:val="36"/>
              </w:rPr>
              <w:t>□</w:t>
            </w:r>
          </w:p>
        </w:tc>
        <w:tc>
          <w:tcPr>
            <w:tcW w:w="6453" w:type="dxa"/>
            <w:gridSpan w:val="3"/>
            <w:tcBorders>
              <w:top w:val="single" w:color="auto" w:sz="4" w:space="0"/>
              <w:left w:val="single" w:color="auto" w:sz="4" w:space="0"/>
            </w:tcBorders>
            <w:tcMar/>
          </w:tcPr>
          <w:p w:rsidRPr="00C2361C" w:rsidR="00FE4042" w:rsidP="0038330F" w:rsidRDefault="00FE4042" w14:paraId="5A4755BD" w14:textId="641205C9">
            <w:pPr>
              <w:spacing w:before="144" w:after="144"/>
              <w:rPr>
                <w:rFonts w:ascii="Cambria" w:hAnsi="Cambria" w:cs="Arial"/>
                <w:sz w:val="20"/>
                <w:szCs w:val="20"/>
              </w:rPr>
            </w:pPr>
            <w:r w:rsidRPr="00C2361C">
              <w:rPr>
                <w:rFonts w:ascii="Cambria" w:hAnsi="Cambria" w:cs="Arial"/>
                <w:sz w:val="20"/>
                <w:szCs w:val="20"/>
              </w:rPr>
              <w:t xml:space="preserve">One-time and ongoing </w:t>
            </w:r>
            <w:r w:rsidRPr="00C2361C" w:rsidR="00473728">
              <w:rPr>
                <w:rFonts w:ascii="Cambria" w:hAnsi="Cambria" w:cs="Arial"/>
                <w:sz w:val="20"/>
                <w:szCs w:val="20"/>
              </w:rPr>
              <w:t>participation</w:t>
            </w:r>
            <w:r w:rsidRPr="00C2361C">
              <w:rPr>
                <w:rFonts w:ascii="Cambria" w:hAnsi="Cambria" w:cs="Arial"/>
                <w:sz w:val="20"/>
                <w:szCs w:val="20"/>
              </w:rPr>
              <w:t xml:space="preserve"> costs</w:t>
            </w:r>
          </w:p>
        </w:tc>
        <w:tc>
          <w:tcPr>
            <w:tcW w:w="1156" w:type="dxa"/>
            <w:tcBorders>
              <w:top w:val="single" w:color="auto" w:sz="4" w:space="0"/>
            </w:tcBorders>
            <w:tcMar/>
          </w:tcPr>
          <w:p w:rsidRPr="00C2361C" w:rsidR="00FE4042" w:rsidP="0038330F" w:rsidRDefault="00FE4042" w14:paraId="7DB12B8B" w14:textId="77777777">
            <w:pPr>
              <w:spacing w:before="144" w:after="144"/>
              <w:rPr>
                <w:rFonts w:ascii="Cambria" w:hAnsi="Cambria" w:cs="Arial"/>
                <w:b/>
                <w:sz w:val="24"/>
              </w:rPr>
            </w:pPr>
          </w:p>
        </w:tc>
        <w:tc>
          <w:tcPr>
            <w:tcW w:w="1156" w:type="dxa"/>
            <w:tcBorders>
              <w:top w:val="single" w:color="auto" w:sz="4" w:space="0"/>
            </w:tcBorders>
            <w:tcMar/>
          </w:tcPr>
          <w:p w:rsidRPr="00C2361C" w:rsidR="00FE4042" w:rsidP="0038330F" w:rsidRDefault="00FE4042" w14:paraId="10E06551" w14:textId="77777777">
            <w:pPr>
              <w:spacing w:before="144" w:after="144"/>
              <w:rPr>
                <w:rFonts w:ascii="Cambria" w:hAnsi="Cambria" w:cs="Arial"/>
                <w:b/>
                <w:sz w:val="24"/>
              </w:rPr>
            </w:pPr>
          </w:p>
        </w:tc>
      </w:tr>
      <w:tr w:rsidRPr="00AB0A07" w:rsidR="00FE4042" w:rsidTr="44AB529C" w14:paraId="6894E9F9" w14:textId="77777777">
        <w:tc>
          <w:tcPr>
            <w:tcW w:w="690" w:type="dxa"/>
            <w:tcBorders>
              <w:top w:val="nil"/>
              <w:left w:val="nil"/>
              <w:bottom w:val="nil"/>
              <w:right w:val="single" w:color="auto" w:sz="4" w:space="0"/>
            </w:tcBorders>
            <w:tcMar/>
          </w:tcPr>
          <w:p w:rsidRPr="00C2361C" w:rsidR="00FE4042" w:rsidP="00996CC8" w:rsidRDefault="00FE4042" w14:paraId="683B0047"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3A86990E" w14:textId="77777777">
            <w:pPr>
              <w:spacing w:before="144" w:after="144"/>
              <w:rPr>
                <w:rFonts w:ascii="Cambria" w:hAnsi="Cambria" w:cs="Arial"/>
                <w:sz w:val="20"/>
                <w:szCs w:val="20"/>
              </w:rPr>
            </w:pPr>
            <w:r w:rsidRPr="00C2361C">
              <w:rPr>
                <w:rFonts w:ascii="Cambria" w:hAnsi="Cambria" w:cs="Arial"/>
                <w:sz w:val="20"/>
                <w:szCs w:val="20"/>
              </w:rPr>
              <w:t>Benefits or savings from participation</w:t>
            </w:r>
          </w:p>
        </w:tc>
        <w:tc>
          <w:tcPr>
            <w:tcW w:w="1156" w:type="dxa"/>
            <w:tcMar/>
          </w:tcPr>
          <w:p w:rsidRPr="00C2361C" w:rsidR="00FE4042" w:rsidP="0038330F" w:rsidRDefault="00FE4042" w14:paraId="58AA9230" w14:textId="77777777">
            <w:pPr>
              <w:spacing w:before="144" w:after="144"/>
              <w:rPr>
                <w:rFonts w:ascii="Cambria" w:hAnsi="Cambria" w:cs="Arial"/>
                <w:b/>
                <w:sz w:val="24"/>
              </w:rPr>
            </w:pPr>
          </w:p>
        </w:tc>
        <w:tc>
          <w:tcPr>
            <w:tcW w:w="1156" w:type="dxa"/>
            <w:tcMar/>
          </w:tcPr>
          <w:p w:rsidRPr="00C2361C" w:rsidR="00FE4042" w:rsidP="0038330F" w:rsidRDefault="00FE4042" w14:paraId="22B72F0E" w14:textId="77777777">
            <w:pPr>
              <w:spacing w:before="144" w:after="144"/>
              <w:rPr>
                <w:rFonts w:ascii="Cambria" w:hAnsi="Cambria" w:cs="Arial"/>
                <w:b/>
                <w:sz w:val="24"/>
              </w:rPr>
            </w:pPr>
          </w:p>
        </w:tc>
      </w:tr>
      <w:tr w:rsidRPr="00AB0A07" w:rsidR="00FE4042" w:rsidTr="44AB529C" w14:paraId="56C30176" w14:textId="77777777">
        <w:tc>
          <w:tcPr>
            <w:tcW w:w="690" w:type="dxa"/>
            <w:tcBorders>
              <w:top w:val="nil"/>
              <w:left w:val="nil"/>
              <w:bottom w:val="nil"/>
              <w:right w:val="single" w:color="auto" w:sz="4" w:space="0"/>
            </w:tcBorders>
            <w:tcMar/>
          </w:tcPr>
          <w:p w:rsidRPr="00C2361C" w:rsidR="00FE4042" w:rsidP="00996CC8" w:rsidRDefault="00FE4042" w14:paraId="33E0F702"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5870E3BD" w14:textId="77777777">
            <w:pPr>
              <w:spacing w:before="144" w:after="144"/>
              <w:rPr>
                <w:rFonts w:ascii="Cambria" w:hAnsi="Cambria" w:cs="Arial"/>
                <w:sz w:val="20"/>
                <w:szCs w:val="20"/>
              </w:rPr>
            </w:pPr>
            <w:r w:rsidRPr="00C2361C">
              <w:rPr>
                <w:rFonts w:ascii="Cambria" w:hAnsi="Cambria" w:cs="Arial"/>
                <w:sz w:val="20"/>
                <w:szCs w:val="20"/>
              </w:rPr>
              <w:t>Schedule of fees and credits for each year of your contract term</w:t>
            </w:r>
          </w:p>
        </w:tc>
        <w:tc>
          <w:tcPr>
            <w:tcW w:w="1156" w:type="dxa"/>
            <w:tcMar/>
          </w:tcPr>
          <w:p w:rsidRPr="00C2361C" w:rsidR="00FE4042" w:rsidP="0038330F" w:rsidRDefault="00FE4042" w14:paraId="7DDDA598" w14:textId="77777777">
            <w:pPr>
              <w:spacing w:before="144" w:after="144"/>
              <w:rPr>
                <w:rFonts w:ascii="Cambria" w:hAnsi="Cambria" w:cs="Arial"/>
                <w:b/>
                <w:sz w:val="24"/>
              </w:rPr>
            </w:pPr>
          </w:p>
        </w:tc>
        <w:tc>
          <w:tcPr>
            <w:tcW w:w="1156" w:type="dxa"/>
            <w:tcMar/>
          </w:tcPr>
          <w:p w:rsidRPr="00C2361C" w:rsidR="00FE4042" w:rsidP="0038330F" w:rsidRDefault="00FE4042" w14:paraId="3B26B38D" w14:textId="77777777">
            <w:pPr>
              <w:spacing w:before="144" w:after="144"/>
              <w:rPr>
                <w:rFonts w:ascii="Cambria" w:hAnsi="Cambria" w:cs="Arial"/>
                <w:b/>
                <w:sz w:val="24"/>
              </w:rPr>
            </w:pPr>
          </w:p>
        </w:tc>
      </w:tr>
      <w:tr w:rsidRPr="00AB0A07" w:rsidR="00FE4042" w:rsidTr="44AB529C" w14:paraId="19168691" w14:textId="77777777">
        <w:tc>
          <w:tcPr>
            <w:tcW w:w="690" w:type="dxa"/>
            <w:tcBorders>
              <w:top w:val="nil"/>
              <w:left w:val="nil"/>
              <w:bottom w:val="nil"/>
              <w:right w:val="single" w:color="auto" w:sz="4" w:space="0"/>
            </w:tcBorders>
            <w:tcMar/>
          </w:tcPr>
          <w:p w:rsidRPr="00C2361C" w:rsidR="00FE4042" w:rsidP="00996CC8" w:rsidRDefault="00FE4042" w14:paraId="121BF286"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5533AC4F" w14:textId="77777777">
            <w:pPr>
              <w:spacing w:before="144" w:after="144"/>
              <w:rPr>
                <w:rFonts w:ascii="Cambria" w:hAnsi="Cambria" w:cs="Arial"/>
                <w:sz w:val="20"/>
                <w:szCs w:val="20"/>
              </w:rPr>
            </w:pPr>
            <w:r w:rsidRPr="00C2361C">
              <w:rPr>
                <w:rFonts w:ascii="Cambria" w:hAnsi="Cambria" w:cs="Arial"/>
                <w:sz w:val="20"/>
                <w:szCs w:val="20"/>
              </w:rPr>
              <w:t>Length of your contract and options at the end of the term</w:t>
            </w:r>
          </w:p>
        </w:tc>
        <w:tc>
          <w:tcPr>
            <w:tcW w:w="1156" w:type="dxa"/>
            <w:tcMar/>
          </w:tcPr>
          <w:p w:rsidRPr="00C2361C" w:rsidR="00FE4042" w:rsidP="0038330F" w:rsidRDefault="00FE4042" w14:paraId="3A66444B" w14:textId="77777777">
            <w:pPr>
              <w:spacing w:before="144" w:after="144"/>
              <w:rPr>
                <w:rFonts w:ascii="Cambria" w:hAnsi="Cambria" w:cs="Arial"/>
                <w:b/>
                <w:sz w:val="24"/>
              </w:rPr>
            </w:pPr>
          </w:p>
        </w:tc>
        <w:tc>
          <w:tcPr>
            <w:tcW w:w="1156" w:type="dxa"/>
            <w:tcMar/>
          </w:tcPr>
          <w:p w:rsidRPr="00C2361C" w:rsidR="00FE4042" w:rsidP="0038330F" w:rsidRDefault="00FE4042" w14:paraId="0056B2D0" w14:textId="77777777">
            <w:pPr>
              <w:spacing w:before="144" w:after="144"/>
              <w:rPr>
                <w:rFonts w:ascii="Cambria" w:hAnsi="Cambria" w:cs="Arial"/>
                <w:b/>
                <w:sz w:val="24"/>
              </w:rPr>
            </w:pPr>
          </w:p>
        </w:tc>
      </w:tr>
      <w:tr w:rsidRPr="00AB0A07" w:rsidR="00FE4042" w:rsidTr="44AB529C" w14:paraId="55E35632" w14:textId="77777777">
        <w:tc>
          <w:tcPr>
            <w:tcW w:w="690" w:type="dxa"/>
            <w:tcBorders>
              <w:top w:val="nil"/>
              <w:left w:val="nil"/>
              <w:bottom w:val="nil"/>
              <w:right w:val="single" w:color="auto" w:sz="4" w:space="0"/>
            </w:tcBorders>
            <w:tcMar/>
          </w:tcPr>
          <w:p w:rsidRPr="00C2361C" w:rsidR="00FE4042" w:rsidP="00996CC8" w:rsidRDefault="00FE4042" w14:paraId="10353A94"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6514EFB3" w14:textId="77777777">
            <w:pPr>
              <w:spacing w:before="144" w:after="144"/>
              <w:rPr>
                <w:rFonts w:ascii="Cambria" w:hAnsi="Cambria" w:cs="Arial"/>
                <w:sz w:val="20"/>
                <w:szCs w:val="20"/>
              </w:rPr>
            </w:pPr>
            <w:r w:rsidRPr="00C2361C">
              <w:rPr>
                <w:rFonts w:ascii="Cambria" w:hAnsi="Cambria" w:cs="Arial"/>
                <w:sz w:val="20"/>
                <w:szCs w:val="20"/>
              </w:rPr>
              <w:t>Process and fee for cancelling your Subscription early</w:t>
            </w:r>
          </w:p>
        </w:tc>
        <w:tc>
          <w:tcPr>
            <w:tcW w:w="1156" w:type="dxa"/>
            <w:tcMar/>
          </w:tcPr>
          <w:p w:rsidRPr="00C2361C" w:rsidR="00FE4042" w:rsidP="0038330F" w:rsidRDefault="00FE4042" w14:paraId="6F3C914E" w14:textId="77777777">
            <w:pPr>
              <w:spacing w:before="144" w:after="144"/>
              <w:rPr>
                <w:rFonts w:ascii="Cambria" w:hAnsi="Cambria" w:cs="Arial"/>
                <w:b/>
                <w:sz w:val="24"/>
              </w:rPr>
            </w:pPr>
          </w:p>
        </w:tc>
        <w:tc>
          <w:tcPr>
            <w:tcW w:w="1156" w:type="dxa"/>
            <w:tcMar/>
          </w:tcPr>
          <w:p w:rsidRPr="00C2361C" w:rsidR="00FE4042" w:rsidP="0038330F" w:rsidRDefault="00FE4042" w14:paraId="019F433E" w14:textId="77777777">
            <w:pPr>
              <w:spacing w:before="144" w:after="144"/>
              <w:rPr>
                <w:rFonts w:ascii="Cambria" w:hAnsi="Cambria" w:cs="Arial"/>
                <w:b/>
                <w:sz w:val="24"/>
              </w:rPr>
            </w:pPr>
          </w:p>
        </w:tc>
      </w:tr>
      <w:tr w:rsidRPr="00AB0A07" w:rsidR="00FE4042" w:rsidTr="44AB529C" w14:paraId="183DC389" w14:textId="77777777">
        <w:tc>
          <w:tcPr>
            <w:tcW w:w="690" w:type="dxa"/>
            <w:tcBorders>
              <w:top w:val="nil"/>
              <w:left w:val="nil"/>
              <w:bottom w:val="nil"/>
              <w:right w:val="single" w:color="auto" w:sz="4" w:space="0"/>
            </w:tcBorders>
            <w:tcMar/>
          </w:tcPr>
          <w:p w:rsidRPr="00C2361C" w:rsidR="00FE4042" w:rsidP="00996CC8" w:rsidRDefault="00FE4042" w14:paraId="0D6EB09B"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6A79F396" w14:textId="77777777">
            <w:pPr>
              <w:spacing w:before="144" w:after="144"/>
              <w:rPr>
                <w:rFonts w:ascii="Cambria" w:hAnsi="Cambria" w:cs="Arial"/>
                <w:sz w:val="20"/>
                <w:szCs w:val="20"/>
              </w:rPr>
            </w:pPr>
            <w:r w:rsidRPr="00C2361C">
              <w:rPr>
                <w:rFonts w:ascii="Cambria" w:hAnsi="Cambria" w:cs="Arial"/>
                <w:sz w:val="20"/>
                <w:szCs w:val="20"/>
              </w:rPr>
              <w:t>Ability and cost to transfer your Subscription to another customer</w:t>
            </w:r>
          </w:p>
        </w:tc>
        <w:tc>
          <w:tcPr>
            <w:tcW w:w="1156" w:type="dxa"/>
            <w:tcMar/>
          </w:tcPr>
          <w:p w:rsidRPr="00C2361C" w:rsidR="00FE4042" w:rsidP="0038330F" w:rsidRDefault="00FE4042" w14:paraId="6382B40E" w14:textId="77777777">
            <w:pPr>
              <w:spacing w:before="144" w:after="144"/>
              <w:rPr>
                <w:rFonts w:ascii="Cambria" w:hAnsi="Cambria" w:cs="Arial"/>
                <w:b/>
                <w:sz w:val="24"/>
              </w:rPr>
            </w:pPr>
          </w:p>
        </w:tc>
        <w:tc>
          <w:tcPr>
            <w:tcW w:w="1156" w:type="dxa"/>
            <w:tcMar/>
          </w:tcPr>
          <w:p w:rsidRPr="00C2361C" w:rsidR="00FE4042" w:rsidP="0038330F" w:rsidRDefault="00FE4042" w14:paraId="284272E0" w14:textId="77777777">
            <w:pPr>
              <w:spacing w:before="144" w:after="144"/>
              <w:rPr>
                <w:rFonts w:ascii="Cambria" w:hAnsi="Cambria" w:cs="Arial"/>
                <w:b/>
                <w:sz w:val="24"/>
              </w:rPr>
            </w:pPr>
          </w:p>
        </w:tc>
      </w:tr>
      <w:tr w:rsidRPr="00AB0A07" w:rsidR="00FE4042" w:rsidTr="44AB529C" w14:paraId="5B4B2601" w14:textId="77777777">
        <w:tc>
          <w:tcPr>
            <w:tcW w:w="690" w:type="dxa"/>
            <w:tcBorders>
              <w:top w:val="nil"/>
              <w:left w:val="nil"/>
              <w:bottom w:val="nil"/>
              <w:right w:val="single" w:color="auto" w:sz="4" w:space="0"/>
            </w:tcBorders>
            <w:tcMar/>
          </w:tcPr>
          <w:p w:rsidRPr="00C2361C" w:rsidR="00FE4042" w:rsidP="00996CC8" w:rsidRDefault="00FE4042" w14:paraId="14830F2D"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02E9F1DD" w14:textId="77777777">
            <w:pPr>
              <w:spacing w:before="144" w:after="144"/>
              <w:rPr>
                <w:rFonts w:ascii="Cambria" w:hAnsi="Cambria" w:cs="Arial"/>
                <w:sz w:val="20"/>
                <w:szCs w:val="20"/>
              </w:rPr>
            </w:pPr>
            <w:r w:rsidRPr="00C2361C">
              <w:rPr>
                <w:rFonts w:ascii="Cambria" w:hAnsi="Cambria" w:cs="Arial"/>
                <w:sz w:val="20"/>
                <w:szCs w:val="20"/>
              </w:rPr>
              <w:t>What happens if you move</w:t>
            </w:r>
          </w:p>
        </w:tc>
        <w:tc>
          <w:tcPr>
            <w:tcW w:w="1156" w:type="dxa"/>
            <w:tcMar/>
          </w:tcPr>
          <w:p w:rsidRPr="00C2361C" w:rsidR="00FE4042" w:rsidP="0038330F" w:rsidRDefault="00FE4042" w14:paraId="63F06DD2" w14:textId="77777777">
            <w:pPr>
              <w:spacing w:before="144" w:after="144"/>
              <w:rPr>
                <w:rFonts w:ascii="Cambria" w:hAnsi="Cambria" w:cs="Arial"/>
                <w:b/>
                <w:sz w:val="24"/>
              </w:rPr>
            </w:pPr>
          </w:p>
        </w:tc>
        <w:tc>
          <w:tcPr>
            <w:tcW w:w="1156" w:type="dxa"/>
            <w:tcMar/>
          </w:tcPr>
          <w:p w:rsidRPr="00C2361C" w:rsidR="00FE4042" w:rsidP="0038330F" w:rsidRDefault="00FE4042" w14:paraId="19B1F686" w14:textId="77777777">
            <w:pPr>
              <w:spacing w:before="144" w:after="144"/>
              <w:rPr>
                <w:rFonts w:ascii="Cambria" w:hAnsi="Cambria" w:cs="Arial"/>
                <w:b/>
                <w:sz w:val="24"/>
              </w:rPr>
            </w:pPr>
          </w:p>
        </w:tc>
      </w:tr>
      <w:tr w:rsidRPr="00AB0A07" w:rsidR="00FE4042" w:rsidTr="44AB529C" w14:paraId="069D8C1E" w14:textId="77777777">
        <w:tc>
          <w:tcPr>
            <w:tcW w:w="690" w:type="dxa"/>
            <w:tcBorders>
              <w:top w:val="nil"/>
              <w:left w:val="nil"/>
              <w:bottom w:val="nil"/>
              <w:right w:val="single" w:color="auto" w:sz="4" w:space="0"/>
            </w:tcBorders>
            <w:tcMar/>
          </w:tcPr>
          <w:p w:rsidRPr="00C2361C" w:rsidR="00FE4042" w:rsidP="00996CC8" w:rsidRDefault="00FE4042" w14:paraId="6CFDDE76"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624C367F" w14:textId="77777777">
            <w:pPr>
              <w:spacing w:before="144" w:after="144"/>
              <w:rPr>
                <w:rFonts w:ascii="Cambria" w:hAnsi="Cambria" w:cs="Arial"/>
                <w:sz w:val="20"/>
                <w:szCs w:val="20"/>
              </w:rPr>
            </w:pPr>
            <w:r w:rsidRPr="00C2361C">
              <w:rPr>
                <w:rFonts w:ascii="Cambria" w:hAnsi="Cambria" w:cs="Arial"/>
                <w:sz w:val="20"/>
                <w:szCs w:val="20"/>
              </w:rPr>
              <w:t>The process and cost for changing the size of your Subscription</w:t>
            </w:r>
          </w:p>
        </w:tc>
        <w:tc>
          <w:tcPr>
            <w:tcW w:w="1156" w:type="dxa"/>
            <w:tcMar/>
          </w:tcPr>
          <w:p w:rsidRPr="00C2361C" w:rsidR="00FE4042" w:rsidP="0038330F" w:rsidRDefault="00FE4042" w14:paraId="20D39A0E" w14:textId="77777777">
            <w:pPr>
              <w:spacing w:before="144" w:after="144"/>
              <w:rPr>
                <w:rFonts w:ascii="Cambria" w:hAnsi="Cambria" w:cs="Arial"/>
                <w:b/>
                <w:sz w:val="24"/>
              </w:rPr>
            </w:pPr>
          </w:p>
        </w:tc>
        <w:tc>
          <w:tcPr>
            <w:tcW w:w="1156" w:type="dxa"/>
            <w:tcMar/>
          </w:tcPr>
          <w:p w:rsidRPr="00C2361C" w:rsidR="00FE4042" w:rsidP="0038330F" w:rsidRDefault="00FE4042" w14:paraId="70C9BE7C" w14:textId="77777777">
            <w:pPr>
              <w:spacing w:before="144" w:after="144"/>
              <w:rPr>
                <w:rFonts w:ascii="Cambria" w:hAnsi="Cambria" w:cs="Arial"/>
                <w:b/>
                <w:sz w:val="24"/>
              </w:rPr>
            </w:pPr>
          </w:p>
        </w:tc>
      </w:tr>
      <w:tr w:rsidRPr="00AB0A07" w:rsidR="00FE4042" w:rsidTr="44AB529C" w14:paraId="66BA9B64" w14:textId="77777777">
        <w:tc>
          <w:tcPr>
            <w:tcW w:w="690" w:type="dxa"/>
            <w:tcBorders>
              <w:top w:val="nil"/>
              <w:left w:val="nil"/>
              <w:bottom w:val="nil"/>
              <w:right w:val="single" w:color="auto" w:sz="4" w:space="0"/>
            </w:tcBorders>
            <w:tcMar/>
          </w:tcPr>
          <w:p w:rsidRPr="00C2361C" w:rsidR="00FE4042" w:rsidP="00996CC8" w:rsidRDefault="00FE4042" w14:paraId="6515121E"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74650414" w14:textId="77777777">
            <w:pPr>
              <w:spacing w:before="144" w:after="144"/>
              <w:rPr>
                <w:rFonts w:ascii="Cambria" w:hAnsi="Cambria" w:cs="Arial"/>
                <w:sz w:val="20"/>
                <w:szCs w:val="20"/>
              </w:rPr>
            </w:pPr>
            <w:r w:rsidRPr="00C2361C">
              <w:rPr>
                <w:rFonts w:ascii="Cambria" w:hAnsi="Cambria" w:cs="Arial"/>
                <w:sz w:val="20"/>
                <w:szCs w:val="20"/>
              </w:rPr>
              <w:t>Explanation of renewable energy credits</w:t>
            </w:r>
          </w:p>
        </w:tc>
        <w:tc>
          <w:tcPr>
            <w:tcW w:w="1156" w:type="dxa"/>
            <w:tcMar/>
          </w:tcPr>
          <w:p w:rsidRPr="00C2361C" w:rsidR="00FE4042" w:rsidP="0038330F" w:rsidRDefault="00FE4042" w14:paraId="625A64C8" w14:textId="77777777">
            <w:pPr>
              <w:spacing w:before="144" w:after="144"/>
              <w:rPr>
                <w:rFonts w:ascii="Cambria" w:hAnsi="Cambria" w:cs="Arial"/>
                <w:b/>
                <w:sz w:val="24"/>
              </w:rPr>
            </w:pPr>
          </w:p>
        </w:tc>
        <w:tc>
          <w:tcPr>
            <w:tcW w:w="1156" w:type="dxa"/>
            <w:tcMar/>
          </w:tcPr>
          <w:p w:rsidRPr="00C2361C" w:rsidR="00FE4042" w:rsidP="0038330F" w:rsidRDefault="00FE4042" w14:paraId="40D92DB0" w14:textId="77777777">
            <w:pPr>
              <w:spacing w:before="144" w:after="144"/>
              <w:rPr>
                <w:rFonts w:ascii="Cambria" w:hAnsi="Cambria" w:cs="Arial"/>
                <w:b/>
                <w:sz w:val="24"/>
              </w:rPr>
            </w:pPr>
          </w:p>
        </w:tc>
      </w:tr>
      <w:tr w:rsidRPr="00AB0A07" w:rsidR="00FE4042" w:rsidTr="44AB529C" w14:paraId="4C12097A" w14:textId="77777777">
        <w:tc>
          <w:tcPr>
            <w:tcW w:w="690" w:type="dxa"/>
            <w:tcBorders>
              <w:top w:val="nil"/>
              <w:left w:val="nil"/>
              <w:bottom w:val="nil"/>
              <w:right w:val="single" w:color="auto" w:sz="4" w:space="0"/>
            </w:tcBorders>
            <w:tcMar/>
          </w:tcPr>
          <w:p w:rsidRPr="00C2361C" w:rsidR="00FE4042" w:rsidP="00996CC8" w:rsidRDefault="00FE4042" w14:paraId="1FE83F18"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2BC9478C" w14:textId="77777777">
            <w:pPr>
              <w:spacing w:before="144" w:after="144"/>
              <w:rPr>
                <w:rFonts w:ascii="Cambria" w:hAnsi="Cambria" w:cs="Arial"/>
                <w:sz w:val="20"/>
                <w:szCs w:val="20"/>
              </w:rPr>
            </w:pPr>
            <w:r w:rsidRPr="00C2361C">
              <w:rPr>
                <w:rFonts w:ascii="Cambria" w:hAnsi="Cambria" w:cs="Arial"/>
                <w:sz w:val="20"/>
                <w:szCs w:val="20"/>
              </w:rPr>
              <w:t>How disputes are resolved</w:t>
            </w:r>
          </w:p>
        </w:tc>
        <w:tc>
          <w:tcPr>
            <w:tcW w:w="1156" w:type="dxa"/>
            <w:tcMar/>
          </w:tcPr>
          <w:p w:rsidRPr="00C2361C" w:rsidR="00FE4042" w:rsidP="0038330F" w:rsidRDefault="00FE4042" w14:paraId="63CA98CE" w14:textId="77777777">
            <w:pPr>
              <w:spacing w:before="144" w:after="144"/>
              <w:rPr>
                <w:rFonts w:ascii="Cambria" w:hAnsi="Cambria" w:cs="Arial"/>
                <w:b/>
                <w:sz w:val="24"/>
              </w:rPr>
            </w:pPr>
          </w:p>
        </w:tc>
        <w:tc>
          <w:tcPr>
            <w:tcW w:w="1156" w:type="dxa"/>
            <w:tcMar/>
          </w:tcPr>
          <w:p w:rsidRPr="00C2361C" w:rsidR="00FE4042" w:rsidP="0038330F" w:rsidRDefault="00FE4042" w14:paraId="6E54F398" w14:textId="77777777">
            <w:pPr>
              <w:spacing w:before="144" w:after="144"/>
              <w:rPr>
                <w:rFonts w:ascii="Cambria" w:hAnsi="Cambria" w:cs="Arial"/>
                <w:b/>
                <w:sz w:val="24"/>
              </w:rPr>
            </w:pPr>
          </w:p>
        </w:tc>
      </w:tr>
      <w:tr w:rsidRPr="00AB0A07" w:rsidR="00FE4042" w:rsidTr="44AB529C" w14:paraId="225636AF" w14:textId="77777777">
        <w:tc>
          <w:tcPr>
            <w:tcW w:w="690" w:type="dxa"/>
            <w:tcBorders>
              <w:top w:val="nil"/>
              <w:left w:val="nil"/>
              <w:bottom w:val="nil"/>
              <w:right w:val="single" w:color="auto" w:sz="4" w:space="0"/>
            </w:tcBorders>
            <w:tcMar/>
          </w:tcPr>
          <w:p w:rsidRPr="00C2361C" w:rsidR="00FE4042" w:rsidP="00996CC8" w:rsidRDefault="00FE4042" w14:paraId="6B025F84"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55172EC2" w14:textId="77777777">
            <w:pPr>
              <w:spacing w:before="144" w:after="144"/>
              <w:rPr>
                <w:rFonts w:ascii="Cambria" w:hAnsi="Cambria" w:cs="Arial"/>
                <w:sz w:val="20"/>
                <w:szCs w:val="20"/>
              </w:rPr>
            </w:pPr>
            <w:r w:rsidRPr="00C2361C">
              <w:rPr>
                <w:rFonts w:ascii="Cambria" w:hAnsi="Cambria" w:cs="Arial"/>
                <w:sz w:val="20"/>
                <w:szCs w:val="20"/>
              </w:rPr>
              <w:t>Your three-day right to cancel the contract</w:t>
            </w:r>
          </w:p>
        </w:tc>
        <w:tc>
          <w:tcPr>
            <w:tcW w:w="1156" w:type="dxa"/>
            <w:tcMar/>
          </w:tcPr>
          <w:p w:rsidRPr="00C2361C" w:rsidR="00FE4042" w:rsidP="0038330F" w:rsidRDefault="00FE4042" w14:paraId="7569A037" w14:textId="77777777">
            <w:pPr>
              <w:spacing w:before="144" w:after="144"/>
              <w:rPr>
                <w:rFonts w:ascii="Cambria" w:hAnsi="Cambria" w:cs="Arial"/>
                <w:b/>
                <w:sz w:val="24"/>
              </w:rPr>
            </w:pPr>
          </w:p>
        </w:tc>
        <w:tc>
          <w:tcPr>
            <w:tcW w:w="1156" w:type="dxa"/>
            <w:tcMar/>
          </w:tcPr>
          <w:p w:rsidRPr="00C2361C" w:rsidR="00FE4042" w:rsidP="0038330F" w:rsidRDefault="00FE4042" w14:paraId="703452B7" w14:textId="77777777">
            <w:pPr>
              <w:spacing w:before="144" w:after="144"/>
              <w:rPr>
                <w:rFonts w:ascii="Cambria" w:hAnsi="Cambria" w:cs="Arial"/>
                <w:b/>
                <w:sz w:val="24"/>
              </w:rPr>
            </w:pPr>
          </w:p>
        </w:tc>
      </w:tr>
      <w:tr w:rsidRPr="00AB0A07" w:rsidR="00FE4042" w:rsidTr="44AB529C" w14:paraId="17E7F063" w14:textId="77777777">
        <w:tc>
          <w:tcPr>
            <w:tcW w:w="690" w:type="dxa"/>
            <w:tcBorders>
              <w:top w:val="nil"/>
              <w:left w:val="nil"/>
              <w:bottom w:val="nil"/>
              <w:right w:val="single" w:color="auto" w:sz="4" w:space="0"/>
            </w:tcBorders>
            <w:tcMar/>
          </w:tcPr>
          <w:p w:rsidRPr="00C2361C" w:rsidR="00FE4042" w:rsidP="00996CC8" w:rsidRDefault="00FE4042" w14:paraId="607CA952"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29788F26" w14:textId="77777777">
            <w:pPr>
              <w:spacing w:before="144" w:after="144"/>
              <w:rPr>
                <w:rFonts w:ascii="Cambria" w:hAnsi="Cambria" w:cs="Arial"/>
                <w:sz w:val="20"/>
                <w:szCs w:val="20"/>
              </w:rPr>
            </w:pPr>
            <w:r w:rsidRPr="00C2361C">
              <w:rPr>
                <w:rFonts w:ascii="Cambria" w:hAnsi="Cambria" w:cs="Arial"/>
                <w:sz w:val="20"/>
                <w:szCs w:val="20"/>
              </w:rPr>
              <w:t xml:space="preserve">Data privacy and security </w:t>
            </w:r>
          </w:p>
        </w:tc>
        <w:tc>
          <w:tcPr>
            <w:tcW w:w="1156" w:type="dxa"/>
            <w:tcMar/>
          </w:tcPr>
          <w:p w:rsidRPr="00C2361C" w:rsidR="00FE4042" w:rsidP="0038330F" w:rsidRDefault="00FE4042" w14:paraId="11186EE9" w14:textId="77777777">
            <w:pPr>
              <w:spacing w:before="144" w:after="144"/>
              <w:rPr>
                <w:rFonts w:ascii="Cambria" w:hAnsi="Cambria" w:cs="Arial"/>
                <w:b/>
                <w:sz w:val="24"/>
              </w:rPr>
            </w:pPr>
          </w:p>
        </w:tc>
        <w:tc>
          <w:tcPr>
            <w:tcW w:w="1156" w:type="dxa"/>
            <w:tcMar/>
          </w:tcPr>
          <w:p w:rsidRPr="00C2361C" w:rsidR="00FE4042" w:rsidP="0038330F" w:rsidRDefault="00FE4042" w14:paraId="7163ACC5" w14:textId="77777777">
            <w:pPr>
              <w:spacing w:before="144" w:after="144"/>
              <w:rPr>
                <w:rFonts w:ascii="Cambria" w:hAnsi="Cambria" w:cs="Arial"/>
                <w:b/>
                <w:sz w:val="24"/>
              </w:rPr>
            </w:pPr>
          </w:p>
        </w:tc>
      </w:tr>
      <w:tr w:rsidRPr="00AB0A07" w:rsidR="00FE4042" w:rsidTr="44AB529C" w14:paraId="034C7976" w14:textId="77777777">
        <w:tc>
          <w:tcPr>
            <w:tcW w:w="690" w:type="dxa"/>
            <w:tcBorders>
              <w:top w:val="nil"/>
              <w:left w:val="nil"/>
              <w:bottom w:val="nil"/>
              <w:right w:val="single" w:color="auto" w:sz="4" w:space="0"/>
            </w:tcBorders>
            <w:tcMar/>
          </w:tcPr>
          <w:p w:rsidRPr="00C2361C" w:rsidR="00FE4042" w:rsidP="00996CC8" w:rsidRDefault="00FE4042" w14:paraId="37FDD251" w14:textId="77777777">
            <w:pPr>
              <w:ind w:left="-105"/>
              <w:jc w:val="center"/>
              <w:rPr>
                <w:rFonts w:ascii="Cambria" w:hAnsi="Cambria" w:cs="Arial"/>
              </w:rPr>
            </w:pPr>
            <w:r w:rsidRPr="00C2361C">
              <w:rPr>
                <w:rFonts w:ascii="Times New Roman" w:hAnsi="Times New Roman" w:cs="Times New Roman"/>
                <w:b/>
                <w:sz w:val="36"/>
              </w:rPr>
              <w:lastRenderedPageBreak/>
              <w:t>□</w:t>
            </w:r>
          </w:p>
        </w:tc>
        <w:tc>
          <w:tcPr>
            <w:tcW w:w="6453" w:type="dxa"/>
            <w:gridSpan w:val="3"/>
            <w:tcBorders>
              <w:left w:val="single" w:color="auto" w:sz="4" w:space="0"/>
            </w:tcBorders>
            <w:tcMar/>
          </w:tcPr>
          <w:p w:rsidRPr="00C2361C" w:rsidR="00FE4042" w:rsidP="0038330F" w:rsidRDefault="00FE4042" w14:paraId="1F7A4ACA" w14:textId="77777777">
            <w:pPr>
              <w:spacing w:before="144" w:after="144"/>
              <w:rPr>
                <w:rFonts w:ascii="Cambria" w:hAnsi="Cambria" w:cs="Arial"/>
                <w:sz w:val="20"/>
                <w:szCs w:val="20"/>
              </w:rPr>
            </w:pPr>
            <w:r w:rsidRPr="00C2361C">
              <w:rPr>
                <w:rFonts w:ascii="Cambria" w:hAnsi="Cambria" w:cs="Arial"/>
                <w:sz w:val="20"/>
                <w:szCs w:val="20"/>
              </w:rPr>
              <w:t>Release of your electric utility information</w:t>
            </w:r>
          </w:p>
        </w:tc>
        <w:tc>
          <w:tcPr>
            <w:tcW w:w="1156" w:type="dxa"/>
            <w:tcMar/>
          </w:tcPr>
          <w:p w:rsidRPr="00C2361C" w:rsidR="00FE4042" w:rsidP="0038330F" w:rsidRDefault="00FE4042" w14:paraId="3193E74C" w14:textId="77777777">
            <w:pPr>
              <w:spacing w:before="144" w:after="144"/>
              <w:rPr>
                <w:rFonts w:ascii="Cambria" w:hAnsi="Cambria" w:cs="Arial"/>
                <w:b/>
                <w:sz w:val="24"/>
              </w:rPr>
            </w:pPr>
          </w:p>
        </w:tc>
        <w:tc>
          <w:tcPr>
            <w:tcW w:w="1156" w:type="dxa"/>
            <w:tcMar/>
          </w:tcPr>
          <w:p w:rsidRPr="00C2361C" w:rsidR="00FE4042" w:rsidP="00921E77" w:rsidRDefault="00E51322" w14:paraId="121D2621" w14:textId="3E665EC2">
            <w:pPr>
              <w:tabs>
                <w:tab w:val="left" w:pos="840"/>
              </w:tabs>
              <w:spacing w:before="144" w:after="144"/>
              <w:rPr>
                <w:rFonts w:ascii="Cambria" w:hAnsi="Cambria" w:cs="Arial"/>
                <w:b/>
                <w:sz w:val="24"/>
              </w:rPr>
            </w:pPr>
            <w:r w:rsidRPr="00C2361C">
              <w:rPr>
                <w:rFonts w:ascii="Cambria" w:hAnsi="Cambria" w:cs="Arial"/>
                <w:b/>
                <w:sz w:val="24"/>
              </w:rPr>
              <w:tab/>
            </w:r>
          </w:p>
        </w:tc>
      </w:tr>
      <w:tr w:rsidRPr="00AB0A07" w:rsidR="00FE4042" w:rsidTr="44AB529C" w14:paraId="20362320" w14:textId="77777777">
        <w:tc>
          <w:tcPr>
            <w:tcW w:w="690" w:type="dxa"/>
            <w:tcBorders>
              <w:top w:val="nil"/>
              <w:left w:val="nil"/>
              <w:bottom w:val="nil"/>
              <w:right w:val="single" w:color="auto" w:sz="4" w:space="0"/>
            </w:tcBorders>
            <w:tcMar/>
          </w:tcPr>
          <w:p w:rsidRPr="00C2361C" w:rsidR="00FE4042" w:rsidP="00996CC8" w:rsidRDefault="00FE4042" w14:paraId="27DC638F"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4CE42790" w14:textId="2786787A">
            <w:pPr>
              <w:spacing w:before="144" w:after="144"/>
              <w:rPr>
                <w:rFonts w:ascii="Cambria" w:hAnsi="Cambria" w:cs="Arial"/>
                <w:sz w:val="20"/>
                <w:szCs w:val="20"/>
              </w:rPr>
            </w:pPr>
            <w:r w:rsidRPr="00C2361C">
              <w:rPr>
                <w:rFonts w:ascii="Cambria" w:hAnsi="Cambria" w:cs="Arial"/>
                <w:sz w:val="20"/>
                <w:szCs w:val="20"/>
              </w:rPr>
              <w:t xml:space="preserve">How you will be notified about the status of </w:t>
            </w:r>
            <w:r w:rsidRPr="00C2361C" w:rsidR="00E24228">
              <w:rPr>
                <w:rFonts w:ascii="Cambria" w:hAnsi="Cambria" w:cs="Arial"/>
                <w:sz w:val="20"/>
                <w:szCs w:val="20"/>
              </w:rPr>
              <w:t xml:space="preserve">the </w:t>
            </w:r>
            <w:r w:rsidRPr="00C2361C" w:rsidR="00EF753F">
              <w:rPr>
                <w:rFonts w:ascii="Cambria" w:hAnsi="Cambria" w:cs="Arial"/>
                <w:sz w:val="20"/>
                <w:szCs w:val="20"/>
              </w:rPr>
              <w:t xml:space="preserve">Community Solar </w:t>
            </w:r>
            <w:r w:rsidRPr="00C2361C" w:rsidR="001F2789">
              <w:rPr>
                <w:rFonts w:ascii="Cambria" w:hAnsi="Cambria" w:cs="Arial"/>
                <w:sz w:val="20"/>
                <w:szCs w:val="20"/>
              </w:rPr>
              <w:t>Project</w:t>
            </w:r>
          </w:p>
        </w:tc>
        <w:tc>
          <w:tcPr>
            <w:tcW w:w="1156" w:type="dxa"/>
            <w:tcMar/>
          </w:tcPr>
          <w:p w:rsidRPr="00C2361C" w:rsidR="00FE4042" w:rsidP="0038330F" w:rsidRDefault="00FE4042" w14:paraId="67CE9C26" w14:textId="77777777">
            <w:pPr>
              <w:spacing w:before="144" w:after="144"/>
              <w:rPr>
                <w:rFonts w:ascii="Cambria" w:hAnsi="Cambria" w:cs="Arial"/>
                <w:b/>
                <w:sz w:val="24"/>
              </w:rPr>
            </w:pPr>
          </w:p>
        </w:tc>
        <w:tc>
          <w:tcPr>
            <w:tcW w:w="1156" w:type="dxa"/>
            <w:tcMar/>
          </w:tcPr>
          <w:p w:rsidRPr="00C2361C" w:rsidR="00FE4042" w:rsidP="0038330F" w:rsidRDefault="00FE4042" w14:paraId="7C4939AA" w14:textId="77777777">
            <w:pPr>
              <w:spacing w:before="144" w:after="144"/>
              <w:rPr>
                <w:rFonts w:ascii="Cambria" w:hAnsi="Cambria" w:cs="Arial"/>
                <w:b/>
                <w:sz w:val="24"/>
              </w:rPr>
            </w:pPr>
          </w:p>
        </w:tc>
      </w:tr>
      <w:tr w:rsidRPr="00AB0A07" w:rsidR="00FE4042" w:rsidTr="44AB529C" w14:paraId="32B9A30D" w14:textId="77777777">
        <w:tc>
          <w:tcPr>
            <w:tcW w:w="690" w:type="dxa"/>
            <w:tcBorders>
              <w:top w:val="nil"/>
              <w:left w:val="nil"/>
              <w:bottom w:val="nil"/>
              <w:right w:val="single" w:color="auto" w:sz="4" w:space="0"/>
            </w:tcBorders>
            <w:tcMar/>
          </w:tcPr>
          <w:p w:rsidRPr="00C2361C" w:rsidR="00FE4042" w:rsidP="00996CC8" w:rsidRDefault="00FE4042" w14:paraId="57EE398C"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69228F2A" w14:textId="77777777">
            <w:pPr>
              <w:spacing w:before="144" w:after="144"/>
              <w:rPr>
                <w:rFonts w:ascii="Cambria" w:hAnsi="Cambria" w:cs="Arial"/>
                <w:sz w:val="20"/>
                <w:szCs w:val="20"/>
              </w:rPr>
            </w:pPr>
            <w:r w:rsidRPr="00C2361C">
              <w:rPr>
                <w:rFonts w:ascii="Cambria" w:hAnsi="Cambria" w:cs="Arial"/>
                <w:sz w:val="20"/>
                <w:szCs w:val="20"/>
              </w:rPr>
              <w:t>Warrantees and performance guarantees</w:t>
            </w:r>
          </w:p>
        </w:tc>
        <w:tc>
          <w:tcPr>
            <w:tcW w:w="1156" w:type="dxa"/>
            <w:tcMar/>
          </w:tcPr>
          <w:p w:rsidRPr="00C2361C" w:rsidR="00FE4042" w:rsidP="0038330F" w:rsidRDefault="00FE4042" w14:paraId="6DDB4042" w14:textId="77777777">
            <w:pPr>
              <w:spacing w:before="144" w:after="144"/>
              <w:rPr>
                <w:rFonts w:ascii="Cambria" w:hAnsi="Cambria" w:cs="Arial"/>
                <w:b/>
                <w:sz w:val="24"/>
              </w:rPr>
            </w:pPr>
          </w:p>
        </w:tc>
        <w:tc>
          <w:tcPr>
            <w:tcW w:w="1156" w:type="dxa"/>
            <w:tcMar/>
          </w:tcPr>
          <w:p w:rsidRPr="00C2361C" w:rsidR="00FE4042" w:rsidP="0038330F" w:rsidRDefault="00FE4042" w14:paraId="0F3D0370" w14:textId="77777777">
            <w:pPr>
              <w:spacing w:before="144" w:after="144"/>
              <w:rPr>
                <w:rFonts w:ascii="Cambria" w:hAnsi="Cambria" w:cs="Arial"/>
                <w:b/>
                <w:sz w:val="24"/>
              </w:rPr>
            </w:pPr>
          </w:p>
        </w:tc>
      </w:tr>
      <w:tr w:rsidRPr="00AB0A07" w:rsidR="00FE4042" w:rsidTr="44AB529C" w14:paraId="4077730E" w14:textId="77777777">
        <w:tc>
          <w:tcPr>
            <w:tcW w:w="690" w:type="dxa"/>
            <w:tcBorders>
              <w:top w:val="nil"/>
              <w:left w:val="nil"/>
              <w:bottom w:val="nil"/>
              <w:right w:val="single" w:color="auto" w:sz="4" w:space="0"/>
            </w:tcBorders>
            <w:tcMar/>
          </w:tcPr>
          <w:p w:rsidRPr="00C2361C" w:rsidR="00FE4042" w:rsidP="00996CC8" w:rsidRDefault="00FE4042" w14:paraId="16B0E884" w14:textId="77777777">
            <w:pPr>
              <w:ind w:left="-105"/>
              <w:jc w:val="center"/>
              <w:rPr>
                <w:rFonts w:ascii="Cambria" w:hAnsi="Cambria" w:cs="Arial"/>
              </w:rPr>
            </w:pPr>
            <w:r w:rsidRPr="00C2361C">
              <w:rPr>
                <w:rFonts w:ascii="Times New Roman" w:hAnsi="Times New Roman" w:cs="Times New Roman"/>
                <w:b/>
                <w:sz w:val="36"/>
              </w:rPr>
              <w:t>□</w:t>
            </w:r>
          </w:p>
        </w:tc>
        <w:tc>
          <w:tcPr>
            <w:tcW w:w="6453" w:type="dxa"/>
            <w:gridSpan w:val="3"/>
            <w:tcBorders>
              <w:left w:val="single" w:color="auto" w:sz="4" w:space="0"/>
            </w:tcBorders>
            <w:tcMar/>
          </w:tcPr>
          <w:p w:rsidRPr="00C2361C" w:rsidR="00FE4042" w:rsidP="0038330F" w:rsidRDefault="00FE4042" w14:paraId="1BD4CBAC" w14:textId="60BFB604">
            <w:pPr>
              <w:spacing w:before="144" w:after="144"/>
              <w:rPr>
                <w:rFonts w:ascii="Cambria" w:hAnsi="Cambria" w:cs="Arial"/>
                <w:sz w:val="20"/>
                <w:szCs w:val="20"/>
              </w:rPr>
            </w:pPr>
            <w:r w:rsidRPr="00C2361C">
              <w:rPr>
                <w:rFonts w:ascii="Cambria" w:hAnsi="Cambria" w:cs="Arial"/>
                <w:sz w:val="20"/>
                <w:szCs w:val="20"/>
              </w:rPr>
              <w:t xml:space="preserve">What happens if the </w:t>
            </w:r>
            <w:r w:rsidRPr="00C2361C" w:rsidR="00B34EF6">
              <w:rPr>
                <w:rFonts w:ascii="Cambria" w:hAnsi="Cambria" w:cs="Arial"/>
                <w:sz w:val="20"/>
                <w:szCs w:val="20"/>
              </w:rPr>
              <w:t xml:space="preserve">Community Solar </w:t>
            </w:r>
            <w:r w:rsidRPr="00C2361C">
              <w:rPr>
                <w:rFonts w:ascii="Cambria" w:hAnsi="Cambria" w:cs="Arial"/>
                <w:sz w:val="20"/>
                <w:szCs w:val="20"/>
              </w:rPr>
              <w:t xml:space="preserve">Project goes offline or stops operating </w:t>
            </w:r>
          </w:p>
        </w:tc>
        <w:tc>
          <w:tcPr>
            <w:tcW w:w="1156" w:type="dxa"/>
            <w:tcMar/>
          </w:tcPr>
          <w:p w:rsidRPr="00C2361C" w:rsidR="00FE4042" w:rsidP="0038330F" w:rsidRDefault="00FE4042" w14:paraId="4D965668" w14:textId="77777777">
            <w:pPr>
              <w:spacing w:before="144" w:after="144"/>
              <w:rPr>
                <w:rFonts w:ascii="Cambria" w:hAnsi="Cambria" w:cs="Arial"/>
                <w:b/>
                <w:sz w:val="24"/>
              </w:rPr>
            </w:pPr>
          </w:p>
        </w:tc>
        <w:tc>
          <w:tcPr>
            <w:tcW w:w="1156" w:type="dxa"/>
            <w:tcMar/>
          </w:tcPr>
          <w:p w:rsidRPr="00C2361C" w:rsidR="00FE4042" w:rsidP="0038330F" w:rsidRDefault="00FE4042" w14:paraId="1B7DB437" w14:textId="77777777">
            <w:pPr>
              <w:spacing w:before="144" w:after="144"/>
              <w:rPr>
                <w:rFonts w:ascii="Cambria" w:hAnsi="Cambria" w:cs="Arial"/>
                <w:b/>
                <w:sz w:val="24"/>
              </w:rPr>
            </w:pPr>
          </w:p>
        </w:tc>
      </w:tr>
    </w:tbl>
    <w:p w:rsidRPr="00C363B0" w:rsidR="00FE4042" w:rsidP="00FE4042" w:rsidRDefault="00FE4042" w14:paraId="4185A818" w14:textId="77777777">
      <w:pPr>
        <w:spacing w:before="144" w:after="144"/>
        <w:rPr>
          <w:rFonts w:ascii="Georgia" w:hAnsi="Georgia" w:cs="Arial"/>
        </w:rPr>
      </w:pPr>
    </w:p>
    <w:p w:rsidRPr="009207ED" w:rsidR="00FE4042" w:rsidP="00FE4042" w:rsidRDefault="00FE4042" w14:paraId="3F8E698D" w14:textId="1D252FF5">
      <w:pPr>
        <w:autoSpaceDE w:val="0"/>
        <w:autoSpaceDN w:val="0"/>
        <w:adjustRightInd w:val="0"/>
        <w:spacing w:before="144" w:after="144"/>
        <w:rPr>
          <w:rFonts w:ascii="Cambria" w:hAnsi="Cambria" w:cs="Arial"/>
          <w:sz w:val="20"/>
          <w:szCs w:val="20"/>
        </w:rPr>
      </w:pPr>
      <w:r w:rsidRPr="009207ED">
        <w:rPr>
          <w:rFonts w:ascii="Cambria" w:hAnsi="Cambria" w:cs="Arial"/>
          <w:sz w:val="20"/>
          <w:szCs w:val="20"/>
        </w:rPr>
        <w:t xml:space="preserve">By </w:t>
      </w:r>
      <w:r w:rsidRPr="009207ED" w:rsidR="00000700">
        <w:rPr>
          <w:rFonts w:ascii="Cambria" w:hAnsi="Cambria" w:cs="Arial"/>
          <w:sz w:val="20"/>
          <w:szCs w:val="20"/>
        </w:rPr>
        <w:t>initialing</w:t>
      </w:r>
      <w:r w:rsidRPr="009207ED">
        <w:rPr>
          <w:rFonts w:ascii="Cambria" w:hAnsi="Cambria" w:cs="Arial"/>
          <w:sz w:val="20"/>
          <w:szCs w:val="20"/>
        </w:rPr>
        <w:t xml:space="preserve">, you acknowledge that you have received and reviewed this </w:t>
      </w:r>
      <w:r w:rsidRPr="009207ED" w:rsidR="00000700">
        <w:rPr>
          <w:rFonts w:ascii="Cambria" w:hAnsi="Cambria" w:cs="Arial"/>
          <w:sz w:val="20"/>
          <w:szCs w:val="20"/>
        </w:rPr>
        <w:t>Disclosure Checklist</w:t>
      </w:r>
      <w:r w:rsidRPr="009207ED" w:rsidR="00F67311">
        <w:rPr>
          <w:rFonts w:ascii="Cambria" w:hAnsi="Cambria" w:cs="Arial"/>
          <w:sz w:val="20"/>
          <w:szCs w:val="20"/>
        </w:rPr>
        <w:t xml:space="preserve">, and that the person signing has full authority to enter into this agreement on behalf of all name account holders for the Account Number identified in this agreement. </w:t>
      </w:r>
    </w:p>
    <w:tbl>
      <w:tblPr>
        <w:tblStyle w:val="TableGrid"/>
        <w:tblW w:w="9445" w:type="dxa"/>
        <w:tblLook w:val="04A0" w:firstRow="1" w:lastRow="0" w:firstColumn="1" w:lastColumn="0" w:noHBand="0" w:noVBand="1"/>
      </w:tblPr>
      <w:tblGrid>
        <w:gridCol w:w="2361"/>
        <w:gridCol w:w="2361"/>
        <w:gridCol w:w="2361"/>
        <w:gridCol w:w="2362"/>
      </w:tblGrid>
      <w:tr w:rsidRPr="00400DF9" w:rsidR="002D2B5A" w:rsidTr="00F41A9B" w14:paraId="2EE73A5E" w14:textId="77777777">
        <w:trPr>
          <w:trHeight w:val="1475"/>
        </w:trPr>
        <w:tc>
          <w:tcPr>
            <w:tcW w:w="2361" w:type="dxa"/>
            <w:vAlign w:val="bottom"/>
          </w:tcPr>
          <w:p w:rsidRPr="00C2361C" w:rsidR="002D2B5A" w:rsidRDefault="00473728" w14:paraId="55740EFA" w14:textId="15C18ECA">
            <w:pPr>
              <w:autoSpaceDE w:val="0"/>
              <w:autoSpaceDN w:val="0"/>
              <w:adjustRightInd w:val="0"/>
              <w:spacing w:before="144" w:after="144"/>
              <w:rPr>
                <w:rFonts w:ascii="Cambria" w:hAnsi="Cambria" w:cs="Arial"/>
                <w:sz w:val="18"/>
                <w:szCs w:val="20"/>
              </w:rPr>
            </w:pPr>
            <w:r w:rsidRPr="00C2361C">
              <w:rPr>
                <w:rFonts w:ascii="Cambria" w:hAnsi="Cambria" w:cs="Arial"/>
                <w:sz w:val="18"/>
                <w:szCs w:val="20"/>
              </w:rPr>
              <w:t>Participant</w:t>
            </w:r>
            <w:r w:rsidRPr="00C2361C" w:rsidR="002D2B5A">
              <w:rPr>
                <w:rFonts w:ascii="Cambria" w:hAnsi="Cambria" w:cs="Arial"/>
                <w:sz w:val="18"/>
                <w:szCs w:val="20"/>
              </w:rPr>
              <w:t xml:space="preserve"> Initials</w:t>
            </w:r>
          </w:p>
        </w:tc>
        <w:tc>
          <w:tcPr>
            <w:tcW w:w="2361" w:type="dxa"/>
            <w:vAlign w:val="bottom"/>
          </w:tcPr>
          <w:p w:rsidRPr="00C2361C" w:rsidR="002D2B5A" w:rsidRDefault="002D2B5A" w14:paraId="40516402" w14:textId="77777777">
            <w:pPr>
              <w:autoSpaceDE w:val="0"/>
              <w:autoSpaceDN w:val="0"/>
              <w:adjustRightInd w:val="0"/>
              <w:spacing w:before="144" w:after="144"/>
              <w:rPr>
                <w:rFonts w:ascii="Cambria" w:hAnsi="Cambria" w:cs="Arial"/>
                <w:sz w:val="18"/>
                <w:szCs w:val="20"/>
              </w:rPr>
            </w:pPr>
            <w:r w:rsidRPr="00C2361C">
              <w:rPr>
                <w:rFonts w:ascii="Cambria" w:hAnsi="Cambria" w:cs="Arial"/>
                <w:sz w:val="18"/>
                <w:szCs w:val="20"/>
              </w:rPr>
              <w:t>Date</w:t>
            </w:r>
          </w:p>
        </w:tc>
        <w:tc>
          <w:tcPr>
            <w:tcW w:w="2361" w:type="dxa"/>
            <w:vAlign w:val="bottom"/>
          </w:tcPr>
          <w:p w:rsidRPr="00C2361C" w:rsidR="002D2B5A" w:rsidRDefault="002D2B5A" w14:paraId="5EC2CA73" w14:textId="3D8F9FA5">
            <w:pPr>
              <w:autoSpaceDE w:val="0"/>
              <w:autoSpaceDN w:val="0"/>
              <w:adjustRightInd w:val="0"/>
              <w:spacing w:before="144" w:after="144"/>
              <w:rPr>
                <w:rFonts w:ascii="Cambria" w:hAnsi="Cambria" w:cs="Arial"/>
                <w:sz w:val="18"/>
                <w:szCs w:val="20"/>
              </w:rPr>
            </w:pPr>
            <w:r w:rsidRPr="00C2361C">
              <w:rPr>
                <w:rFonts w:ascii="Cambria" w:hAnsi="Cambria" w:cs="Arial"/>
                <w:sz w:val="18"/>
                <w:szCs w:val="20"/>
              </w:rPr>
              <w:t>Project Manager Representative Initials</w:t>
            </w:r>
            <w:r w:rsidRPr="00C2361C" w:rsidDel="002D2B5A">
              <w:rPr>
                <w:rFonts w:ascii="Cambria" w:hAnsi="Cambria" w:cs="Arial"/>
                <w:sz w:val="18"/>
                <w:szCs w:val="20"/>
              </w:rPr>
              <w:t xml:space="preserve"> </w:t>
            </w:r>
          </w:p>
        </w:tc>
        <w:tc>
          <w:tcPr>
            <w:tcW w:w="2362" w:type="dxa"/>
            <w:vAlign w:val="bottom"/>
          </w:tcPr>
          <w:p w:rsidRPr="00C2361C" w:rsidR="002D2B5A" w:rsidRDefault="002D2B5A" w14:paraId="606F74F8" w14:textId="2474BDF5">
            <w:pPr>
              <w:autoSpaceDE w:val="0"/>
              <w:autoSpaceDN w:val="0"/>
              <w:adjustRightInd w:val="0"/>
              <w:spacing w:before="144" w:after="144"/>
              <w:rPr>
                <w:rFonts w:ascii="Cambria" w:hAnsi="Cambria" w:cs="Arial"/>
                <w:sz w:val="18"/>
                <w:szCs w:val="20"/>
              </w:rPr>
            </w:pPr>
            <w:r w:rsidRPr="00C2361C">
              <w:rPr>
                <w:rFonts w:ascii="Cambria" w:hAnsi="Cambria" w:cs="Arial"/>
                <w:sz w:val="18"/>
                <w:szCs w:val="20"/>
              </w:rPr>
              <w:t>Date</w:t>
            </w:r>
          </w:p>
        </w:tc>
      </w:tr>
    </w:tbl>
    <w:p w:rsidRPr="00C363B0" w:rsidR="00925B2E" w:rsidP="00EB4846" w:rsidRDefault="00925B2E" w14:paraId="75E5F9B8" w14:textId="77777777">
      <w:pPr>
        <w:jc w:val="center"/>
        <w:rPr>
          <w:rFonts w:ascii="Georgia" w:hAnsi="Georgia" w:cs="Arial"/>
        </w:rPr>
      </w:pPr>
    </w:p>
    <w:p w:rsidRPr="00C363B0" w:rsidR="00925B2E" w:rsidRDefault="00925B2E" w14:paraId="1CFE48F9" w14:textId="77777777">
      <w:pPr>
        <w:rPr>
          <w:rFonts w:ascii="Georgia" w:hAnsi="Georgia" w:cs="Arial"/>
        </w:rPr>
      </w:pPr>
      <w:r w:rsidRPr="00C363B0">
        <w:rPr>
          <w:rFonts w:ascii="Georgia" w:hAnsi="Georgia" w:cs="Arial"/>
        </w:rPr>
        <w:br w:type="page"/>
      </w:r>
    </w:p>
    <w:p w:rsidRPr="00C363B0" w:rsidR="00EB4846" w:rsidP="00EB4846" w:rsidRDefault="00EB4846" w14:paraId="7195DD53" w14:textId="71BE3566">
      <w:pPr>
        <w:jc w:val="center"/>
        <w:rPr>
          <w:rFonts w:ascii="Georgia" w:hAnsi="Georgia" w:cs="Arial"/>
          <w:b/>
          <w:sz w:val="28"/>
          <w:szCs w:val="28"/>
        </w:rPr>
      </w:pPr>
      <w:bookmarkStart w:name="_Hlk14941041" w:id="6"/>
      <w:bookmarkEnd w:id="4"/>
      <w:r w:rsidRPr="00C363B0">
        <w:rPr>
          <w:rFonts w:ascii="Georgia" w:hAnsi="Georgia" w:cs="Arial"/>
          <w:b/>
          <w:sz w:val="28"/>
          <w:szCs w:val="28"/>
        </w:rPr>
        <w:lastRenderedPageBreak/>
        <w:t xml:space="preserve">Oregon Community Solar Program </w:t>
      </w:r>
      <w:r w:rsidRPr="00C363B0" w:rsidR="00C736CB">
        <w:rPr>
          <w:rFonts w:ascii="Georgia" w:hAnsi="Georgia" w:cs="Arial"/>
          <w:b/>
          <w:sz w:val="28"/>
          <w:szCs w:val="28"/>
        </w:rPr>
        <w:br/>
      </w:r>
      <w:r w:rsidRPr="00C363B0">
        <w:rPr>
          <w:rFonts w:ascii="Georgia" w:hAnsi="Georgia" w:cs="Arial"/>
          <w:b/>
          <w:sz w:val="28"/>
          <w:szCs w:val="28"/>
        </w:rPr>
        <w:t>Subscription Contract</w:t>
      </w:r>
      <w:bookmarkEnd w:id="6"/>
      <w:r w:rsidRPr="00C363B0" w:rsidR="00925B2E">
        <w:rPr>
          <w:rFonts w:ascii="Georgia" w:hAnsi="Georgia" w:cs="Arial"/>
          <w:b/>
          <w:sz w:val="28"/>
          <w:szCs w:val="28"/>
        </w:rPr>
        <w:t xml:space="preserve"> for Low-income </w:t>
      </w:r>
      <w:r w:rsidRPr="00C363B0" w:rsidR="00473728">
        <w:rPr>
          <w:rFonts w:ascii="Georgia" w:hAnsi="Georgia" w:cs="Arial"/>
          <w:b/>
          <w:sz w:val="28"/>
          <w:szCs w:val="28"/>
        </w:rPr>
        <w:t>Participant</w:t>
      </w:r>
      <w:r w:rsidRPr="00C363B0" w:rsidR="00925B2E">
        <w:rPr>
          <w:rFonts w:ascii="Georgia" w:hAnsi="Georgia" w:cs="Arial"/>
          <w:b/>
          <w:sz w:val="28"/>
          <w:szCs w:val="28"/>
        </w:rPr>
        <w:t>s</w:t>
      </w:r>
    </w:p>
    <w:p w:rsidRPr="00C363B0" w:rsidR="006C371F" w:rsidP="00EB4846" w:rsidRDefault="006C371F" w14:paraId="7562961B" w14:textId="77777777">
      <w:pPr>
        <w:jc w:val="center"/>
        <w:rPr>
          <w:rFonts w:ascii="Georgia" w:hAnsi="Georgia" w:cs="Arial"/>
          <w:b/>
          <w:sz w:val="14"/>
          <w:szCs w:val="24"/>
        </w:rPr>
      </w:pPr>
      <w:bookmarkStart w:name="_Hlk14941062" w:id="7"/>
    </w:p>
    <w:tbl>
      <w:tblPr>
        <w:tblStyle w:val="TableGrid"/>
        <w:tblW w:w="0" w:type="auto"/>
        <w:tblLook w:val="04A0" w:firstRow="1" w:lastRow="0" w:firstColumn="1" w:lastColumn="0" w:noHBand="0" w:noVBand="1"/>
      </w:tblPr>
      <w:tblGrid>
        <w:gridCol w:w="9350"/>
      </w:tblGrid>
      <w:tr w:rsidR="00400DF9" w:rsidTr="00C2361C" w14:paraId="129D6BAF" w14:textId="77777777">
        <w:tc>
          <w:tcPr>
            <w:tcW w:w="9350" w:type="dxa"/>
            <w:tcMar>
              <w:top w:w="115" w:type="dxa"/>
              <w:left w:w="173" w:type="dxa"/>
              <w:bottom w:w="115" w:type="dxa"/>
              <w:right w:w="173" w:type="dxa"/>
            </w:tcMar>
          </w:tcPr>
          <w:p w:rsidR="00400DF9" w:rsidP="00400DF9" w:rsidRDefault="00400DF9" w14:paraId="7AE086B9" w14:textId="712BA27A">
            <w:pPr>
              <w:rPr>
                <w:rFonts w:ascii="Cambria" w:hAnsi="Cambria" w:cs="Arial"/>
                <w:sz w:val="20"/>
                <w:szCs w:val="20"/>
              </w:rPr>
            </w:pPr>
            <w:r w:rsidRPr="00B819D1">
              <w:rPr>
                <w:rFonts w:ascii="Cambria" w:hAnsi="Cambria" w:cs="Arial"/>
                <w:sz w:val="20"/>
                <w:szCs w:val="20"/>
              </w:rPr>
              <w:t xml:space="preserve">Please read these terms and conditions carefully. If both the person or entity interested in subscribing to a community solar project in Oregon (then referred to as the “Participant” or “you”) and the entity that manages and operates that solar project (referred to as the “Project Manager”) sign this document, then it becomes valid, enforceable, and legally binding contract between you and the Project Manager. </w:t>
            </w:r>
          </w:p>
        </w:tc>
      </w:tr>
    </w:tbl>
    <w:p w:rsidRPr="00C363B0" w:rsidR="006C371F" w:rsidP="00EB4846" w:rsidRDefault="006C371F" w14:paraId="52F34071" w14:textId="77777777">
      <w:pPr>
        <w:rPr>
          <w:rFonts w:ascii="Georgia" w:hAnsi="Georgia" w:cs="Arial"/>
          <w:sz w:val="8"/>
        </w:rPr>
      </w:pPr>
    </w:p>
    <w:p w:rsidRPr="00C2361C" w:rsidR="00F06D1E" w:rsidP="00EB4846" w:rsidRDefault="004C4EDF" w14:paraId="7A6620CC" w14:textId="37BE95C1">
      <w:pPr>
        <w:rPr>
          <w:rFonts w:ascii="Cambria" w:hAnsi="Cambria" w:cs="Arial"/>
          <w:sz w:val="20"/>
          <w:szCs w:val="20"/>
        </w:rPr>
      </w:pPr>
      <w:r w:rsidRPr="00C2361C">
        <w:rPr>
          <w:rFonts w:ascii="Cambria" w:hAnsi="Cambria" w:cs="Arial"/>
          <w:sz w:val="20"/>
          <w:szCs w:val="20"/>
        </w:rPr>
        <w:t>This Oregon Community Solar Program Subscription Contract</w:t>
      </w:r>
      <w:r w:rsidRPr="00C2361C" w:rsidR="00492229">
        <w:rPr>
          <w:rFonts w:ascii="Cambria" w:hAnsi="Cambria" w:cs="Arial"/>
          <w:sz w:val="20"/>
          <w:szCs w:val="20"/>
        </w:rPr>
        <w:t xml:space="preserve"> (“Contract”)</w:t>
      </w:r>
      <w:r w:rsidRPr="00C2361C">
        <w:rPr>
          <w:rFonts w:ascii="Cambria" w:hAnsi="Cambria" w:cs="Arial"/>
          <w:sz w:val="20"/>
          <w:szCs w:val="20"/>
        </w:rPr>
        <w:t xml:space="preserve"> is entered into on </w:t>
      </w:r>
      <w:r w:rsidRPr="00C2361C">
        <w:rPr>
          <w:rFonts w:ascii="Cambria" w:hAnsi="Cambria" w:cs="Arial"/>
          <w:b/>
          <w:sz w:val="20"/>
          <w:szCs w:val="20"/>
        </w:rPr>
        <w:t>[DATE]</w:t>
      </w:r>
      <w:r w:rsidRPr="00C2361C">
        <w:rPr>
          <w:rFonts w:ascii="Cambria" w:hAnsi="Cambria" w:cs="Arial"/>
          <w:sz w:val="20"/>
          <w:szCs w:val="20"/>
        </w:rPr>
        <w:t xml:space="preserve"> by</w:t>
      </w:r>
      <w:r w:rsidRPr="00C2361C" w:rsidR="00F06D1E">
        <w:rPr>
          <w:rFonts w:ascii="Cambria" w:hAnsi="Cambria" w:cs="Arial"/>
          <w:sz w:val="20"/>
          <w:szCs w:val="20"/>
        </w:rPr>
        <w:t>, you,</w:t>
      </w:r>
      <w:r w:rsidRPr="00C2361C">
        <w:rPr>
          <w:rFonts w:ascii="Cambria" w:hAnsi="Cambria" w:cs="Arial"/>
          <w:sz w:val="20"/>
          <w:szCs w:val="20"/>
        </w:rPr>
        <w:t xml:space="preserve"> </w:t>
      </w:r>
      <w:r w:rsidRPr="00C2361C">
        <w:rPr>
          <w:rFonts w:ascii="Cambria" w:hAnsi="Cambria" w:cs="Arial"/>
          <w:b/>
          <w:sz w:val="20"/>
          <w:szCs w:val="20"/>
        </w:rPr>
        <w:t>[</w:t>
      </w:r>
      <w:r w:rsidRPr="00C2361C" w:rsidR="002B1271">
        <w:rPr>
          <w:rFonts w:ascii="Cambria" w:hAnsi="Cambria" w:cs="Arial"/>
          <w:b/>
          <w:sz w:val="20"/>
          <w:szCs w:val="20"/>
        </w:rPr>
        <w:t>PARTICIPANT</w:t>
      </w:r>
      <w:r w:rsidRPr="00C2361C" w:rsidR="00492229">
        <w:rPr>
          <w:rFonts w:ascii="Cambria" w:hAnsi="Cambria" w:cs="Arial"/>
          <w:b/>
          <w:sz w:val="20"/>
          <w:szCs w:val="20"/>
        </w:rPr>
        <w:t xml:space="preserve"> NAME</w:t>
      </w:r>
      <w:r w:rsidRPr="00C2361C">
        <w:rPr>
          <w:rFonts w:ascii="Cambria" w:hAnsi="Cambria" w:cs="Arial"/>
          <w:b/>
          <w:sz w:val="20"/>
          <w:szCs w:val="20"/>
        </w:rPr>
        <w:t>]</w:t>
      </w:r>
      <w:r w:rsidRPr="00C2361C">
        <w:rPr>
          <w:rFonts w:ascii="Cambria" w:hAnsi="Cambria" w:cs="Arial"/>
          <w:sz w:val="20"/>
          <w:szCs w:val="20"/>
        </w:rPr>
        <w:t xml:space="preserve"> and </w:t>
      </w:r>
      <w:r w:rsidRPr="00C2361C">
        <w:rPr>
          <w:rFonts w:ascii="Cambria" w:hAnsi="Cambria" w:cs="Arial"/>
          <w:b/>
          <w:sz w:val="20"/>
          <w:szCs w:val="20"/>
        </w:rPr>
        <w:t>[PROJECT MANAGER</w:t>
      </w:r>
      <w:r w:rsidRPr="00C2361C">
        <w:rPr>
          <w:rFonts w:ascii="Cambria" w:hAnsi="Cambria" w:cs="Arial"/>
          <w:sz w:val="20"/>
          <w:szCs w:val="20"/>
        </w:rPr>
        <w:t>].</w:t>
      </w:r>
      <w:r w:rsidRPr="00C2361C" w:rsidR="00492229">
        <w:rPr>
          <w:rFonts w:ascii="Cambria" w:hAnsi="Cambria" w:cs="Arial"/>
          <w:sz w:val="20"/>
          <w:szCs w:val="20"/>
        </w:rPr>
        <w:t xml:space="preserve"> </w:t>
      </w:r>
      <w:r w:rsidRPr="00C2361C" w:rsidR="00F06D1E">
        <w:rPr>
          <w:rFonts w:ascii="Cambria" w:hAnsi="Cambria" w:cs="Arial"/>
          <w:sz w:val="20"/>
          <w:szCs w:val="20"/>
        </w:rPr>
        <w:t xml:space="preserve">You are </w:t>
      </w:r>
      <w:r w:rsidRPr="00C2361C" w:rsidR="00492229">
        <w:rPr>
          <w:rFonts w:ascii="Cambria" w:hAnsi="Cambria" w:cs="Arial"/>
          <w:sz w:val="20"/>
          <w:szCs w:val="20"/>
        </w:rPr>
        <w:t xml:space="preserve">a customer of </w:t>
      </w:r>
      <w:r w:rsidRPr="00C2361C" w:rsidR="00492229">
        <w:rPr>
          <w:rFonts w:ascii="Cambria" w:hAnsi="Cambria" w:cs="Arial"/>
          <w:b/>
          <w:sz w:val="20"/>
          <w:szCs w:val="20"/>
        </w:rPr>
        <w:t>[UTILITY]</w:t>
      </w:r>
      <w:r w:rsidRPr="00C2361C" w:rsidR="00492229">
        <w:rPr>
          <w:rFonts w:ascii="Cambria" w:hAnsi="Cambria" w:cs="Arial"/>
          <w:sz w:val="20"/>
          <w:szCs w:val="20"/>
        </w:rPr>
        <w:t xml:space="preserve"> eligible to participate in the Oregon Community Solar Program in the way provided in this Contract. Project Manager is a</w:t>
      </w:r>
      <w:r w:rsidRPr="00C2361C" w:rsidR="008116AA">
        <w:rPr>
          <w:rFonts w:ascii="Cambria" w:hAnsi="Cambria" w:cs="Arial"/>
          <w:sz w:val="20"/>
          <w:szCs w:val="20"/>
        </w:rPr>
        <w:t>(n)</w:t>
      </w:r>
      <w:r w:rsidRPr="00C2361C" w:rsidR="00492229">
        <w:rPr>
          <w:rFonts w:ascii="Cambria" w:hAnsi="Cambria" w:cs="Arial"/>
          <w:sz w:val="20"/>
          <w:szCs w:val="20"/>
        </w:rPr>
        <w:t xml:space="preserve"> </w:t>
      </w:r>
      <w:r w:rsidRPr="00C2361C" w:rsidR="00492229">
        <w:rPr>
          <w:rFonts w:ascii="Cambria" w:hAnsi="Cambria" w:cs="Arial"/>
          <w:b/>
          <w:sz w:val="20"/>
          <w:szCs w:val="20"/>
        </w:rPr>
        <w:t xml:space="preserve">[DESCRIPTION </w:t>
      </w:r>
      <w:r w:rsidRPr="00C2361C" w:rsidR="00F06D1E">
        <w:rPr>
          <w:rFonts w:ascii="Cambria" w:hAnsi="Cambria" w:cs="Arial"/>
          <w:b/>
          <w:sz w:val="20"/>
          <w:szCs w:val="20"/>
        </w:rPr>
        <w:t>OF LEGAL ENTITY</w:t>
      </w:r>
      <w:r w:rsidRPr="00C2361C" w:rsidR="00F06D1E">
        <w:rPr>
          <w:rFonts w:ascii="Cambria" w:hAnsi="Cambria" w:cs="Arial"/>
          <w:sz w:val="20"/>
          <w:szCs w:val="20"/>
        </w:rPr>
        <w:t xml:space="preserve">]. Together you and the Project Manager may be referred to as the Parties. </w:t>
      </w:r>
    </w:p>
    <w:p w:rsidR="000B693E" w:rsidP="002F6037" w:rsidRDefault="000B693E" w14:paraId="65B5A28F" w14:textId="77777777">
      <w:pPr>
        <w:rPr>
          <w:rFonts w:ascii="Georgia" w:hAnsi="Georgia" w:cs="Arial"/>
          <w:b/>
        </w:rPr>
      </w:pPr>
    </w:p>
    <w:p w:rsidRPr="00C363B0" w:rsidR="00F06D1E" w:rsidP="002F6037" w:rsidRDefault="00F06D1E" w14:paraId="1D43D73B" w14:textId="1C7AD2C2">
      <w:pPr>
        <w:rPr>
          <w:rFonts w:ascii="Georgia" w:hAnsi="Georgia" w:cs="Arial"/>
          <w:b/>
        </w:rPr>
      </w:pPr>
      <w:r w:rsidRPr="00C363B0">
        <w:rPr>
          <w:rFonts w:ascii="Georgia" w:hAnsi="Georgia" w:cs="Arial"/>
          <w:b/>
        </w:rPr>
        <w:t>TERMS</w:t>
      </w:r>
    </w:p>
    <w:p w:rsidRPr="00C2361C" w:rsidR="00F06D1E" w:rsidP="002F6037" w:rsidRDefault="00F06D1E" w14:paraId="0E124E08" w14:textId="163E93FE">
      <w:pPr>
        <w:pStyle w:val="ListParagraph"/>
        <w:numPr>
          <w:ilvl w:val="0"/>
          <w:numId w:val="1"/>
        </w:numPr>
        <w:rPr>
          <w:rFonts w:ascii="Cambria" w:hAnsi="Cambria" w:cs="Arial"/>
          <w:b/>
          <w:sz w:val="20"/>
          <w:szCs w:val="20"/>
        </w:rPr>
      </w:pPr>
      <w:r w:rsidRPr="00C2361C">
        <w:rPr>
          <w:rFonts w:ascii="Cambria" w:hAnsi="Cambria" w:cs="Arial"/>
          <w:b/>
          <w:sz w:val="20"/>
          <w:szCs w:val="20"/>
        </w:rPr>
        <w:t>Incorporation of Disclosure Checklist</w:t>
      </w:r>
    </w:p>
    <w:p w:rsidRPr="00C2361C" w:rsidR="00F06D1E" w:rsidP="002F6037" w:rsidRDefault="00D57908" w14:paraId="79C04439" w14:textId="51C8AF5C">
      <w:pPr>
        <w:rPr>
          <w:rFonts w:ascii="Cambria" w:hAnsi="Cambria" w:cs="Arial"/>
          <w:sz w:val="20"/>
          <w:szCs w:val="20"/>
        </w:rPr>
      </w:pPr>
      <w:r w:rsidRPr="00C2361C">
        <w:rPr>
          <w:rFonts w:ascii="Cambria" w:hAnsi="Cambria" w:cs="Arial"/>
          <w:sz w:val="20"/>
          <w:szCs w:val="20"/>
        </w:rPr>
        <w:t>The</w:t>
      </w:r>
      <w:r w:rsidRPr="00C2361C" w:rsidR="00F06D1E">
        <w:rPr>
          <w:rFonts w:ascii="Cambria" w:hAnsi="Cambria" w:cs="Arial"/>
          <w:sz w:val="20"/>
          <w:szCs w:val="20"/>
        </w:rPr>
        <w:t xml:space="preserve"> Disclosure Checklis</w:t>
      </w:r>
      <w:r w:rsidRPr="00C2361C">
        <w:rPr>
          <w:rFonts w:ascii="Cambria" w:hAnsi="Cambria" w:cs="Arial"/>
          <w:sz w:val="20"/>
          <w:szCs w:val="20"/>
        </w:rPr>
        <w:t>t</w:t>
      </w:r>
      <w:r w:rsidRPr="00C2361C" w:rsidR="00F06D1E">
        <w:rPr>
          <w:rFonts w:ascii="Cambria" w:hAnsi="Cambria" w:cs="Arial"/>
          <w:sz w:val="20"/>
          <w:szCs w:val="20"/>
        </w:rPr>
        <w:t xml:space="preserve"> immediately preceding this Contract</w:t>
      </w:r>
      <w:r w:rsidRPr="00C2361C" w:rsidR="00C2648D">
        <w:rPr>
          <w:rFonts w:ascii="Cambria" w:hAnsi="Cambria" w:cs="Arial"/>
          <w:sz w:val="20"/>
          <w:szCs w:val="20"/>
        </w:rPr>
        <w:t xml:space="preserve"> contains important information, particular to you, about your participation in </w:t>
      </w:r>
      <w:r w:rsidRPr="00C2361C" w:rsidR="00925B2E">
        <w:rPr>
          <w:rFonts w:ascii="Cambria" w:hAnsi="Cambria" w:cs="Arial"/>
          <w:sz w:val="20"/>
          <w:szCs w:val="20"/>
        </w:rPr>
        <w:t xml:space="preserve">the </w:t>
      </w:r>
      <w:r w:rsidRPr="00C2361C" w:rsidR="00C2648D">
        <w:rPr>
          <w:rFonts w:ascii="Cambria" w:hAnsi="Cambria" w:cs="Arial"/>
          <w:sz w:val="20"/>
          <w:szCs w:val="20"/>
        </w:rPr>
        <w:t>Oregon Community Solar Program. This Disclosure Checklist</w:t>
      </w:r>
      <w:r w:rsidRPr="00C2361C" w:rsidR="00F06D1E">
        <w:rPr>
          <w:rFonts w:ascii="Cambria" w:hAnsi="Cambria" w:cs="Arial"/>
          <w:sz w:val="20"/>
          <w:szCs w:val="20"/>
        </w:rPr>
        <w:t xml:space="preserve"> is part of this Contract. </w:t>
      </w:r>
    </w:p>
    <w:p w:rsidRPr="00C2361C" w:rsidR="00F9579D" w:rsidP="002F6037" w:rsidRDefault="00D57908" w14:paraId="71E3FDB2" w14:textId="50E71479">
      <w:pPr>
        <w:pStyle w:val="ListParagraph"/>
        <w:numPr>
          <w:ilvl w:val="0"/>
          <w:numId w:val="1"/>
        </w:numPr>
        <w:rPr>
          <w:rFonts w:ascii="Cambria" w:hAnsi="Cambria" w:cs="Arial"/>
          <w:b/>
          <w:sz w:val="20"/>
          <w:szCs w:val="20"/>
        </w:rPr>
      </w:pPr>
      <w:r w:rsidRPr="00C2361C">
        <w:rPr>
          <w:rFonts w:ascii="Cambria" w:hAnsi="Cambria" w:cs="Arial"/>
          <w:b/>
          <w:sz w:val="20"/>
          <w:szCs w:val="20"/>
        </w:rPr>
        <w:t>Costs, Risks, and Benefits of Participation in the Oregon Community Solar Program</w:t>
      </w:r>
    </w:p>
    <w:p w:rsidRPr="00C2361C" w:rsidR="00A763F3" w:rsidP="002F6037" w:rsidRDefault="00A248C2" w14:paraId="6C3BE5D5" w14:textId="4D782551">
      <w:pPr>
        <w:rPr>
          <w:rFonts w:ascii="Cambria" w:hAnsi="Cambria" w:cs="Arial"/>
          <w:sz w:val="20"/>
          <w:szCs w:val="20"/>
        </w:rPr>
      </w:pPr>
      <w:r w:rsidRPr="00C2361C">
        <w:rPr>
          <w:rFonts w:ascii="Cambria" w:hAnsi="Cambria" w:cs="Arial"/>
          <w:bCs/>
          <w:iCs/>
          <w:sz w:val="20"/>
          <w:szCs w:val="20"/>
        </w:rPr>
        <w:t xml:space="preserve">Estimated electricity generation for </w:t>
      </w:r>
      <w:r w:rsidRPr="00C2361C" w:rsidR="004B51CA">
        <w:rPr>
          <w:rFonts w:ascii="Cambria" w:hAnsi="Cambria" w:cs="Arial"/>
          <w:bCs/>
          <w:iCs/>
          <w:sz w:val="20"/>
          <w:szCs w:val="20"/>
        </w:rPr>
        <w:t xml:space="preserve">the </w:t>
      </w:r>
      <w:r w:rsidRPr="00C2361C" w:rsidR="002E17BC">
        <w:rPr>
          <w:rFonts w:ascii="Cambria" w:hAnsi="Cambria" w:cs="Arial"/>
          <w:bCs/>
          <w:iCs/>
          <w:sz w:val="20"/>
          <w:szCs w:val="20"/>
        </w:rPr>
        <w:t>Community S</w:t>
      </w:r>
      <w:r w:rsidRPr="00C2361C" w:rsidR="00171256">
        <w:rPr>
          <w:rFonts w:ascii="Cambria" w:hAnsi="Cambria" w:cs="Arial"/>
          <w:bCs/>
          <w:iCs/>
          <w:sz w:val="20"/>
          <w:szCs w:val="20"/>
        </w:rPr>
        <w:t xml:space="preserve">olar </w:t>
      </w:r>
      <w:r w:rsidRPr="00C2361C" w:rsidR="00FD67AD">
        <w:rPr>
          <w:rFonts w:ascii="Cambria" w:hAnsi="Cambria" w:cs="Arial"/>
          <w:bCs/>
          <w:iCs/>
          <w:sz w:val="20"/>
          <w:szCs w:val="20"/>
        </w:rPr>
        <w:t xml:space="preserve">Project </w:t>
      </w:r>
      <w:r w:rsidRPr="00C2361C" w:rsidR="00171256">
        <w:rPr>
          <w:rFonts w:ascii="Cambria" w:hAnsi="Cambria" w:cs="Arial"/>
          <w:bCs/>
          <w:iCs/>
          <w:sz w:val="20"/>
          <w:szCs w:val="20"/>
        </w:rPr>
        <w:t xml:space="preserve">in which you are participating is </w:t>
      </w:r>
      <w:r w:rsidRPr="00C2361C" w:rsidR="00E63A44">
        <w:rPr>
          <w:rFonts w:ascii="Cambria" w:hAnsi="Cambria" w:cs="Arial"/>
          <w:b/>
          <w:iCs/>
          <w:sz w:val="20"/>
          <w:szCs w:val="20"/>
        </w:rPr>
        <w:t>[PROVIDE ESTIMATE OF GENERATION]</w:t>
      </w:r>
      <w:r w:rsidRPr="00C2361C" w:rsidR="00E63A44">
        <w:rPr>
          <w:rFonts w:ascii="Cambria" w:hAnsi="Cambria" w:cs="Arial"/>
          <w:bCs/>
          <w:iCs/>
          <w:sz w:val="20"/>
          <w:szCs w:val="20"/>
        </w:rPr>
        <w:t xml:space="preserve">. This generation is subject to variations based upon </w:t>
      </w:r>
      <w:r w:rsidRPr="00C2361C" w:rsidR="008A3614">
        <w:rPr>
          <w:rFonts w:ascii="Cambria" w:hAnsi="Cambria" w:cs="Arial"/>
          <w:bCs/>
          <w:iCs/>
          <w:sz w:val="20"/>
          <w:szCs w:val="20"/>
        </w:rPr>
        <w:t xml:space="preserve">weather and other factors. </w:t>
      </w:r>
    </w:p>
    <w:p w:rsidRPr="00C2361C" w:rsidR="00C93A83" w:rsidP="002F6037" w:rsidRDefault="003B196B" w14:paraId="393C5585" w14:textId="4D167170">
      <w:pPr>
        <w:rPr>
          <w:rFonts w:ascii="Cambria" w:hAnsi="Cambria" w:cs="Arial"/>
          <w:iCs/>
          <w:sz w:val="20"/>
          <w:szCs w:val="20"/>
        </w:rPr>
      </w:pPr>
      <w:r w:rsidRPr="00C2361C">
        <w:rPr>
          <w:rFonts w:ascii="Cambria" w:hAnsi="Cambria" w:cs="Arial"/>
          <w:bCs/>
          <w:iCs/>
          <w:sz w:val="20"/>
          <w:szCs w:val="20"/>
        </w:rPr>
        <w:t xml:space="preserve">Your </w:t>
      </w:r>
      <w:r w:rsidRPr="00C2361C" w:rsidR="00C93A83">
        <w:rPr>
          <w:rFonts w:ascii="Cambria" w:hAnsi="Cambria" w:cs="Arial"/>
          <w:iCs/>
          <w:sz w:val="20"/>
          <w:szCs w:val="20"/>
        </w:rPr>
        <w:t>Fees:</w:t>
      </w:r>
    </w:p>
    <w:p w:rsidRPr="00C2361C" w:rsidR="00D57908" w:rsidP="002F6037" w:rsidRDefault="00C2648D" w14:paraId="19002EA9" w14:textId="5448083E">
      <w:pPr>
        <w:rPr>
          <w:rFonts w:ascii="Cambria" w:hAnsi="Cambria" w:cs="Arial"/>
          <w:i/>
          <w:sz w:val="20"/>
          <w:szCs w:val="20"/>
        </w:rPr>
      </w:pPr>
      <w:r w:rsidRPr="00C2361C">
        <w:rPr>
          <w:rFonts w:ascii="Cambria" w:hAnsi="Cambria" w:cs="Arial"/>
          <w:i/>
          <w:sz w:val="20"/>
          <w:szCs w:val="20"/>
        </w:rPr>
        <w:t xml:space="preserve">Describe all one-time and on-going fees, including </w:t>
      </w:r>
      <w:r w:rsidR="00706FF5">
        <w:rPr>
          <w:rFonts w:ascii="Cambria" w:hAnsi="Cambria" w:cs="Arial"/>
          <w:i/>
          <w:sz w:val="20"/>
          <w:szCs w:val="20"/>
        </w:rPr>
        <w:t>Subscription Fees</w:t>
      </w:r>
      <w:r w:rsidRPr="00C2361C" w:rsidR="00885BC9">
        <w:rPr>
          <w:rFonts w:ascii="Cambria" w:hAnsi="Cambria" w:cs="Arial"/>
          <w:i/>
          <w:sz w:val="20"/>
          <w:szCs w:val="20"/>
        </w:rPr>
        <w:t>.</w:t>
      </w:r>
      <w:r w:rsidRPr="00C2361C" w:rsidR="00964F3B">
        <w:rPr>
          <w:rFonts w:ascii="Cambria" w:hAnsi="Cambria" w:cs="Arial"/>
          <w:i/>
          <w:sz w:val="20"/>
          <w:szCs w:val="20"/>
        </w:rPr>
        <w:t xml:space="preserve"> </w:t>
      </w:r>
      <w:r w:rsidR="00F4309D">
        <w:rPr>
          <w:rFonts w:ascii="Cambria" w:hAnsi="Cambria" w:cs="Arial"/>
          <w:i/>
          <w:sz w:val="20"/>
          <w:szCs w:val="20"/>
        </w:rPr>
        <w:t>Describe the off-bill method that the Project Manager will use to collect these fees.</w:t>
      </w:r>
    </w:p>
    <w:p w:rsidRPr="00C2361C" w:rsidR="006746A9" w:rsidP="002F6037" w:rsidRDefault="006746A9" w14:paraId="4B1AB4BB" w14:textId="57EBD758">
      <w:pPr>
        <w:rPr>
          <w:rFonts w:ascii="Cambria" w:hAnsi="Cambria" w:cs="Arial"/>
          <w:i/>
          <w:sz w:val="20"/>
          <w:szCs w:val="20"/>
        </w:rPr>
      </w:pPr>
      <w:r w:rsidRPr="00C2361C">
        <w:rPr>
          <w:rFonts w:ascii="Cambria" w:hAnsi="Cambria" w:cs="Arial"/>
          <w:i/>
          <w:sz w:val="20"/>
          <w:szCs w:val="20"/>
        </w:rPr>
        <w:t xml:space="preserve">Explain the consequences of late </w:t>
      </w:r>
      <w:r w:rsidRPr="00C2361C" w:rsidR="00613B53">
        <w:rPr>
          <w:rFonts w:ascii="Cambria" w:hAnsi="Cambria" w:cs="Arial"/>
          <w:i/>
          <w:sz w:val="20"/>
          <w:szCs w:val="20"/>
        </w:rPr>
        <w:t xml:space="preserve">or non-payment of </w:t>
      </w:r>
      <w:r w:rsidR="008B3D32">
        <w:rPr>
          <w:rFonts w:ascii="Cambria" w:hAnsi="Cambria" w:cs="Arial"/>
          <w:i/>
          <w:sz w:val="20"/>
          <w:szCs w:val="20"/>
        </w:rPr>
        <w:t>Subscription F</w:t>
      </w:r>
      <w:r w:rsidRPr="00C2361C" w:rsidR="00613B53">
        <w:rPr>
          <w:rFonts w:ascii="Cambria" w:hAnsi="Cambria" w:cs="Arial"/>
          <w:i/>
          <w:sz w:val="20"/>
          <w:szCs w:val="20"/>
        </w:rPr>
        <w:t>ees, and how the Project Manager handles collection of unpaid fees.</w:t>
      </w:r>
    </w:p>
    <w:p w:rsidRPr="00A94424" w:rsidR="007D1918" w:rsidP="44AB529C" w:rsidRDefault="00CA4957" w14:paraId="3515C76A" w14:textId="6D10DC72">
      <w:pPr>
        <w:spacing w:before="120" w:after="120"/>
        <w:outlineLvl w:val="5"/>
        <w:rPr>
          <w:rFonts w:ascii="Cambria" w:hAnsi="Cambria" w:cs="Arial"/>
          <w:i w:val="1"/>
          <w:iCs w:val="1"/>
          <w:sz w:val="20"/>
          <w:szCs w:val="20"/>
        </w:rPr>
      </w:pPr>
      <w:r w:rsidRPr="44AB529C" w:rsidR="00CA4957">
        <w:rPr>
          <w:rFonts w:ascii="Cambria" w:hAnsi="Cambria" w:cs="Arial"/>
          <w:sz w:val="20"/>
          <w:szCs w:val="20"/>
        </w:rPr>
        <w:t>Your Bill Credits:</w:t>
      </w:r>
      <w:r w:rsidRPr="44AB529C" w:rsidR="00362494">
        <w:rPr>
          <w:rFonts w:ascii="Cambria" w:hAnsi="Cambria" w:cs="Arial"/>
          <w:sz w:val="20"/>
          <w:szCs w:val="20"/>
        </w:rPr>
        <w:t xml:space="preserve"> </w:t>
      </w:r>
      <w:r w:rsidRPr="44AB529C" w:rsidR="004707DF">
        <w:rPr>
          <w:rFonts w:ascii="Cambria" w:hAnsi="Cambria" w:cs="Arial"/>
          <w:i w:val="1"/>
          <w:iCs w:val="1"/>
          <w:sz w:val="20"/>
          <w:szCs w:val="20"/>
        </w:rPr>
        <w:t xml:space="preserve">Complete the </w:t>
      </w:r>
      <w:r w:rsidRPr="44AB529C" w:rsidR="00C2648D">
        <w:rPr>
          <w:rFonts w:ascii="Cambria" w:hAnsi="Cambria" w:cs="Arial"/>
          <w:i w:val="1"/>
          <w:iCs w:val="1"/>
          <w:sz w:val="20"/>
          <w:szCs w:val="20"/>
        </w:rPr>
        <w:t xml:space="preserve">schedule </w:t>
      </w:r>
      <w:r w:rsidRPr="44AB529C" w:rsidR="004707DF">
        <w:rPr>
          <w:rFonts w:ascii="Cambria" w:hAnsi="Cambria" w:cs="Arial"/>
          <w:i w:val="1"/>
          <w:iCs w:val="1"/>
          <w:sz w:val="20"/>
          <w:szCs w:val="20"/>
        </w:rPr>
        <w:t>of costs and benefits to show</w:t>
      </w:r>
      <w:r w:rsidRPr="44AB529C" w:rsidR="00C2648D">
        <w:rPr>
          <w:rFonts w:ascii="Cambria" w:hAnsi="Cambria" w:cs="Arial"/>
          <w:i w:val="1"/>
          <w:iCs w:val="1"/>
          <w:sz w:val="20"/>
          <w:szCs w:val="20"/>
        </w:rPr>
        <w:t xml:space="preserve">, </w:t>
      </w:r>
      <w:r w:rsidRPr="44AB529C" w:rsidR="007D1918">
        <w:rPr>
          <w:rFonts w:ascii="Cambria" w:hAnsi="Cambria" w:cs="Arial"/>
          <w:i w:val="1"/>
          <w:iCs w:val="1"/>
          <w:sz w:val="20"/>
          <w:szCs w:val="20"/>
        </w:rPr>
        <w:t xml:space="preserve">for each year of the term of the agreement: the Subscription fee that will be charged; the Bill Credit rate ($/kWh); the </w:t>
      </w:r>
      <w:r w:rsidRPr="44AB529C" w:rsidR="007D1918">
        <w:rPr>
          <w:rFonts w:ascii="Cambria" w:hAnsi="Cambria" w:cs="Arial"/>
          <w:i w:val="1"/>
          <w:iCs w:val="1"/>
          <w:sz w:val="20"/>
          <w:szCs w:val="20"/>
        </w:rPr>
        <w:t xml:space="preserve">Program </w:t>
      </w:r>
      <w:r w:rsidRPr="44AB529C" w:rsidR="007D1918">
        <w:rPr>
          <w:rFonts w:ascii="Cambria" w:hAnsi="Cambria" w:cs="Arial"/>
          <w:i w:val="1"/>
          <w:iCs w:val="1"/>
          <w:sz w:val="20"/>
          <w:szCs w:val="20"/>
        </w:rPr>
        <w:t>F</w:t>
      </w:r>
      <w:r w:rsidRPr="44AB529C" w:rsidR="007D1918">
        <w:rPr>
          <w:rFonts w:ascii="Cambria" w:hAnsi="Cambria" w:cs="Arial"/>
          <w:i w:val="1"/>
          <w:iCs w:val="1"/>
          <w:sz w:val="20"/>
          <w:szCs w:val="20"/>
        </w:rPr>
        <w:t>ee (</w:t>
      </w:r>
      <w:r w:rsidRPr="44AB529C" w:rsidR="007D1918">
        <w:rPr>
          <w:rFonts w:ascii="Cambria" w:hAnsi="Cambria" w:cs="Arial"/>
          <w:i w:val="1"/>
          <w:iCs w:val="1"/>
          <w:sz w:val="20"/>
          <w:szCs w:val="20"/>
        </w:rPr>
        <w:t>$/kW-AC</w:t>
      </w:r>
      <w:r w:rsidRPr="44AB529C" w:rsidR="007D1918">
        <w:rPr>
          <w:rFonts w:ascii="Cambria" w:hAnsi="Cambria" w:cs="Arial"/>
          <w:i w:val="1"/>
          <w:iCs w:val="1"/>
          <w:sz w:val="20"/>
          <w:szCs w:val="20"/>
        </w:rPr>
        <w:t xml:space="preserve">); the expected annual production of the Subscription (kWh); and a calculation of the expected </w:t>
      </w:r>
      <w:r w:rsidRPr="44AB529C" w:rsidR="007D1918">
        <w:rPr>
          <w:rFonts w:ascii="Cambria" w:hAnsi="Cambria" w:cs="Arial"/>
          <w:i w:val="1"/>
          <w:iCs w:val="1"/>
          <w:sz w:val="20"/>
          <w:szCs w:val="20"/>
        </w:rPr>
        <w:t xml:space="preserve">yearly </w:t>
      </w:r>
      <w:r w:rsidRPr="44AB529C" w:rsidR="007D1918">
        <w:rPr>
          <w:rFonts w:ascii="Cambria" w:hAnsi="Cambria" w:cs="Arial"/>
          <w:i w:val="1"/>
          <w:iCs w:val="1"/>
          <w:sz w:val="20"/>
          <w:szCs w:val="20"/>
        </w:rPr>
        <w:t xml:space="preserve">net benefit or cost. </w:t>
      </w:r>
      <w:r w:rsidRPr="44AB529C" w:rsidR="007D1918">
        <w:rPr>
          <w:rFonts w:ascii="Cambria" w:hAnsi="Cambria" w:cs="Arial"/>
          <w:i w:val="1"/>
          <w:iCs w:val="1"/>
          <w:sz w:val="20"/>
          <w:szCs w:val="20"/>
        </w:rPr>
        <w:t xml:space="preserve">If the contract term is more than 10 years, add additional lines. </w:t>
      </w:r>
      <w:r w:rsidRPr="44AB529C" w:rsidR="007D1918">
        <w:rPr>
          <w:rFonts w:ascii="Cambria" w:hAnsi="Cambria" w:cs="Arial"/>
          <w:i w:val="1"/>
          <w:iCs w:val="1"/>
          <w:sz w:val="20"/>
          <w:szCs w:val="20"/>
        </w:rPr>
        <w:t xml:space="preserve">If there are upfront payments, a Year 0 </w:t>
      </w:r>
      <w:r w:rsidRPr="44AB529C" w:rsidR="007D1918">
        <w:rPr>
          <w:rFonts w:ascii="Cambria" w:hAnsi="Cambria" w:cs="Arial"/>
          <w:i w:val="1"/>
          <w:iCs w:val="1"/>
          <w:sz w:val="20"/>
          <w:szCs w:val="20"/>
        </w:rPr>
        <w:t>should be included</w:t>
      </w:r>
      <w:r w:rsidRPr="44AB529C" w:rsidR="007D1918">
        <w:rPr>
          <w:rFonts w:ascii="Cambria" w:hAnsi="Cambria" w:cs="Arial"/>
          <w:i w:val="1"/>
          <w:iCs w:val="1"/>
          <w:sz w:val="20"/>
          <w:szCs w:val="20"/>
        </w:rPr>
        <w:t xml:space="preserve"> to denote this. </w:t>
      </w:r>
      <w:r w:rsidRPr="44AB529C" w:rsidR="007D1918">
        <w:rPr>
          <w:rFonts w:ascii="Cambria" w:hAnsi="Cambria" w:cs="Arial"/>
          <w:i w:val="1"/>
          <w:iCs w:val="1"/>
          <w:sz w:val="20"/>
          <w:szCs w:val="20"/>
        </w:rPr>
        <w:t xml:space="preserve">The values shown </w:t>
      </w:r>
      <w:r w:rsidRPr="44AB529C" w:rsidR="007D1918">
        <w:rPr>
          <w:rFonts w:ascii="Cambria" w:hAnsi="Cambria" w:cs="Arial"/>
          <w:i w:val="1"/>
          <w:iCs w:val="1"/>
          <w:sz w:val="20"/>
          <w:szCs w:val="20"/>
        </w:rPr>
        <w:t xml:space="preserve">in gray text </w:t>
      </w:r>
      <w:r w:rsidRPr="44AB529C" w:rsidR="007D1918">
        <w:rPr>
          <w:rFonts w:ascii="Cambria" w:hAnsi="Cambria" w:cs="Arial"/>
          <w:i w:val="1"/>
          <w:iCs w:val="1"/>
          <w:sz w:val="20"/>
          <w:szCs w:val="20"/>
        </w:rPr>
        <w:t>are examples</w:t>
      </w:r>
      <w:r w:rsidRPr="44AB529C" w:rsidR="007D1918">
        <w:rPr>
          <w:rFonts w:ascii="Cambria" w:hAnsi="Cambria" w:cs="Arial"/>
          <w:i w:val="1"/>
          <w:iCs w:val="1"/>
          <w:sz w:val="20"/>
          <w:szCs w:val="20"/>
        </w:rPr>
        <w:t xml:space="preserve"> provided to help illustrate the proper use of the schedule</w:t>
      </w:r>
      <w:r w:rsidRPr="44AB529C" w:rsidR="007D1918">
        <w:rPr>
          <w:rFonts w:ascii="Cambria" w:hAnsi="Cambria" w:cs="Arial"/>
          <w:i w:val="1"/>
          <w:iCs w:val="1"/>
          <w:sz w:val="20"/>
          <w:szCs w:val="20"/>
        </w:rPr>
        <w:t xml:space="preserve"> </w:t>
      </w:r>
      <w:r w:rsidRPr="44AB529C" w:rsidR="007D1918">
        <w:rPr>
          <w:rFonts w:ascii="Cambria" w:hAnsi="Cambria" w:cs="Arial"/>
          <w:i w:val="1"/>
          <w:iCs w:val="1"/>
          <w:sz w:val="20"/>
          <w:szCs w:val="20"/>
        </w:rPr>
        <w:t xml:space="preserve">and should </w:t>
      </w:r>
      <w:r w:rsidRPr="44AB529C" w:rsidR="007D1918">
        <w:rPr>
          <w:rFonts w:ascii="Cambria" w:hAnsi="Cambria" w:cs="Arial"/>
          <w:i w:val="1"/>
          <w:iCs w:val="1"/>
          <w:sz w:val="20"/>
          <w:szCs w:val="20"/>
        </w:rPr>
        <w:t xml:space="preserve">be </w:t>
      </w:r>
      <w:r w:rsidRPr="44AB529C" w:rsidR="007D1918">
        <w:rPr>
          <w:rFonts w:ascii="Cambria" w:hAnsi="Cambria" w:cs="Arial"/>
          <w:i w:val="1"/>
          <w:iCs w:val="1"/>
          <w:sz w:val="20"/>
          <w:szCs w:val="20"/>
        </w:rPr>
        <w:t xml:space="preserve">replaced with actual values for the Subscription. The example values do not reflect actual Bill Credit rates or Program Administration fees. </w:t>
      </w:r>
      <w:r w:rsidRPr="44AB529C" w:rsidR="007D1918">
        <w:rPr>
          <w:rFonts w:ascii="Cambria" w:hAnsi="Cambria" w:cs="Arial"/>
          <w:i w:val="1"/>
          <w:iCs w:val="1"/>
          <w:sz w:val="20"/>
          <w:szCs w:val="20"/>
        </w:rPr>
        <w:t xml:space="preserve"> </w:t>
      </w:r>
    </w:p>
    <w:p w:rsidRPr="00C2361C" w:rsidR="004707DF" w:rsidP="002F6037" w:rsidRDefault="004707DF" w14:paraId="080FE839" w14:textId="1851F193">
      <w:pPr>
        <w:pStyle w:val="Caption"/>
        <w:keepNext/>
        <w:spacing w:line="264" w:lineRule="auto"/>
        <w:rPr>
          <w:rFonts w:ascii="Cambria" w:hAnsi="Cambria" w:cs="Arial"/>
          <w:sz w:val="15"/>
          <w:szCs w:val="15"/>
        </w:rPr>
      </w:pPr>
      <w:r w:rsidRPr="00C2361C">
        <w:rPr>
          <w:rFonts w:ascii="Cambria" w:hAnsi="Cambria" w:cs="Arial"/>
          <w:i w:val="0"/>
          <w:iCs w:val="0"/>
          <w:color w:val="auto"/>
          <w:sz w:val="20"/>
          <w:szCs w:val="20"/>
        </w:rPr>
        <w:lastRenderedPageBreak/>
        <w:t xml:space="preserve">This schedule shows the </w:t>
      </w:r>
      <w:r w:rsidRPr="00C2361C" w:rsidR="005C5AE9">
        <w:rPr>
          <w:rFonts w:ascii="Cambria" w:hAnsi="Cambria" w:cs="Arial"/>
          <w:i w:val="0"/>
          <w:iCs w:val="0"/>
          <w:color w:val="auto"/>
          <w:sz w:val="20"/>
          <w:szCs w:val="20"/>
        </w:rPr>
        <w:t xml:space="preserve">total estimated savings or cost of your Subscription, for each year of your Subscription term, and the </w:t>
      </w:r>
      <w:r w:rsidRPr="00C2361C" w:rsidR="00551C42">
        <w:rPr>
          <w:rFonts w:ascii="Cambria" w:hAnsi="Cambria" w:cs="Arial"/>
          <w:i w:val="0"/>
          <w:iCs w:val="0"/>
          <w:color w:val="auto"/>
          <w:sz w:val="20"/>
          <w:szCs w:val="20"/>
        </w:rPr>
        <w:t xml:space="preserve">electricity production estimate, </w:t>
      </w:r>
      <w:r w:rsidRPr="00C2361C">
        <w:rPr>
          <w:rFonts w:ascii="Cambria" w:hAnsi="Cambria" w:cs="Arial"/>
          <w:i w:val="0"/>
          <w:iCs w:val="0"/>
          <w:color w:val="auto"/>
          <w:sz w:val="20"/>
          <w:szCs w:val="20"/>
        </w:rPr>
        <w:t xml:space="preserve">costs and </w:t>
      </w:r>
      <w:r w:rsidRPr="00C2361C" w:rsidR="00C41F09">
        <w:rPr>
          <w:rFonts w:ascii="Cambria" w:hAnsi="Cambria" w:cs="Arial"/>
          <w:i w:val="0"/>
          <w:iCs w:val="0"/>
          <w:color w:val="auto"/>
          <w:sz w:val="20"/>
          <w:szCs w:val="20"/>
        </w:rPr>
        <w:t xml:space="preserve">Bill Credit Rate </w:t>
      </w:r>
      <w:r w:rsidRPr="00C2361C" w:rsidR="00551C42">
        <w:rPr>
          <w:rFonts w:ascii="Cambria" w:hAnsi="Cambria" w:cs="Arial"/>
          <w:i w:val="0"/>
          <w:iCs w:val="0"/>
          <w:color w:val="auto"/>
          <w:sz w:val="20"/>
          <w:szCs w:val="20"/>
        </w:rPr>
        <w:t>used to calculate the estimated yearly savings/cost.</w:t>
      </w:r>
    </w:p>
    <w:tbl>
      <w:tblPr>
        <w:tblStyle w:val="TableGrid"/>
        <w:tblW w:w="0" w:type="auto"/>
        <w:tblLook w:val="04A0" w:firstRow="1" w:lastRow="0" w:firstColumn="1" w:lastColumn="0" w:noHBand="0" w:noVBand="1"/>
      </w:tblPr>
      <w:tblGrid>
        <w:gridCol w:w="1035"/>
        <w:gridCol w:w="1361"/>
        <w:gridCol w:w="1417"/>
        <w:gridCol w:w="1672"/>
        <w:gridCol w:w="1890"/>
        <w:gridCol w:w="1975"/>
      </w:tblGrid>
      <w:tr w:rsidRPr="00DA03CF" w:rsidR="00B51241" w:rsidTr="44AB529C" w14:paraId="05B345F6" w14:textId="77777777">
        <w:trPr>
          <w:trHeight w:val="1360"/>
        </w:trPr>
        <w:tc>
          <w:tcPr>
            <w:tcW w:w="1035" w:type="dxa"/>
            <w:shd w:val="clear" w:color="auto" w:fill="D9D9D9" w:themeFill="background1" w:themeFillShade="D9"/>
            <w:tcMar/>
            <w:vAlign w:val="center"/>
            <w:hideMark/>
          </w:tcPr>
          <w:p w:rsidRPr="00DA03CF" w:rsidR="00B51241" w:rsidP="00E06172" w:rsidRDefault="00B51241" w14:paraId="23901A58" w14:textId="77777777">
            <w:pPr>
              <w:jc w:val="center"/>
              <w:rPr>
                <w:rFonts w:ascii="Georgia" w:hAnsi="Georgia" w:eastAsia="Times New Roman" w:cs="Arial"/>
                <w:i/>
                <w:iCs/>
              </w:rPr>
            </w:pPr>
            <w:r w:rsidRPr="00DA03CF">
              <w:rPr>
                <w:rFonts w:ascii="Georgia" w:hAnsi="Georgia" w:eastAsia="Times New Roman" w:cs="Arial"/>
                <w:i/>
                <w:iCs/>
              </w:rPr>
              <w:t>Year</w:t>
            </w:r>
          </w:p>
        </w:tc>
        <w:tc>
          <w:tcPr>
            <w:tcW w:w="1361" w:type="dxa"/>
            <w:shd w:val="clear" w:color="auto" w:fill="D9D9D9" w:themeFill="background1" w:themeFillShade="D9"/>
            <w:tcMar/>
            <w:vAlign w:val="center"/>
          </w:tcPr>
          <w:p w:rsidRPr="00DA03CF" w:rsidR="00B51241" w:rsidP="00E06172" w:rsidRDefault="00B51241" w14:paraId="6A4F719E" w14:textId="77777777">
            <w:pPr>
              <w:jc w:val="center"/>
              <w:rPr>
                <w:rFonts w:ascii="Georgia" w:hAnsi="Georgia" w:eastAsia="Times New Roman" w:cs="Arial"/>
                <w:i/>
                <w:iCs/>
              </w:rPr>
            </w:pPr>
            <w:r w:rsidRPr="00DA03CF">
              <w:rPr>
                <w:rFonts w:ascii="Georgia" w:hAnsi="Georgia" w:eastAsia="Times New Roman" w:cs="Arial"/>
                <w:i/>
                <w:iCs/>
              </w:rPr>
              <w:t>Estimated Yearly Savings (+) or Cost (-)</w:t>
            </w:r>
          </w:p>
        </w:tc>
        <w:tc>
          <w:tcPr>
            <w:tcW w:w="1417" w:type="dxa"/>
            <w:shd w:val="clear" w:color="auto" w:fill="D9D9D9" w:themeFill="background1" w:themeFillShade="D9"/>
            <w:tcMar/>
            <w:vAlign w:val="center"/>
          </w:tcPr>
          <w:p w:rsidRPr="00DA03CF" w:rsidR="00B51241" w:rsidP="00E06172" w:rsidRDefault="00B51241" w14:paraId="04C69777" w14:textId="77777777">
            <w:pPr>
              <w:jc w:val="center"/>
              <w:rPr>
                <w:rFonts w:ascii="Georgia" w:hAnsi="Georgia" w:eastAsia="Times New Roman" w:cs="Arial"/>
                <w:i/>
                <w:iCs/>
              </w:rPr>
            </w:pPr>
            <w:r w:rsidRPr="00DA03CF">
              <w:rPr>
                <w:rFonts w:ascii="Georgia" w:hAnsi="Georgia" w:eastAsia="Times New Roman" w:cs="Arial"/>
                <w:i/>
                <w:iCs/>
              </w:rPr>
              <w:t>Estimated Yearly Production (kWh/</w:t>
            </w:r>
            <w:proofErr w:type="spellStart"/>
            <w:r w:rsidRPr="00DA03CF">
              <w:rPr>
                <w:rFonts w:ascii="Georgia" w:hAnsi="Georgia" w:eastAsia="Times New Roman" w:cs="Arial"/>
                <w:i/>
                <w:iCs/>
              </w:rPr>
              <w:t>yr</w:t>
            </w:r>
            <w:proofErr w:type="spellEnd"/>
            <w:r w:rsidRPr="00DA03CF">
              <w:rPr>
                <w:rFonts w:ascii="Georgia" w:hAnsi="Georgia" w:eastAsia="Times New Roman" w:cs="Arial"/>
                <w:i/>
                <w:iCs/>
              </w:rPr>
              <w:t>)</w:t>
            </w:r>
          </w:p>
        </w:tc>
        <w:tc>
          <w:tcPr>
            <w:tcW w:w="1672" w:type="dxa"/>
            <w:shd w:val="clear" w:color="auto" w:fill="D9D9D9" w:themeFill="background1" w:themeFillShade="D9"/>
            <w:tcMar/>
            <w:vAlign w:val="center"/>
            <w:hideMark/>
          </w:tcPr>
          <w:p w:rsidRPr="00DA03CF" w:rsidR="00B51241" w:rsidP="00E06172" w:rsidRDefault="00B51241" w14:paraId="51AD5445" w14:textId="77777777">
            <w:pPr>
              <w:jc w:val="center"/>
              <w:rPr>
                <w:rFonts w:ascii="Georgia" w:hAnsi="Georgia" w:eastAsia="Times New Roman" w:cs="Arial"/>
                <w:i/>
                <w:iCs/>
              </w:rPr>
            </w:pPr>
            <w:r>
              <w:rPr>
                <w:rFonts w:ascii="Georgia" w:hAnsi="Georgia" w:eastAsia="Times New Roman" w:cs="Arial"/>
                <w:i/>
                <w:iCs/>
              </w:rPr>
              <w:t>Subscription Fee</w:t>
            </w:r>
          </w:p>
        </w:tc>
        <w:tc>
          <w:tcPr>
            <w:tcW w:w="1890" w:type="dxa"/>
            <w:shd w:val="clear" w:color="auto" w:fill="D9D9D9" w:themeFill="background1" w:themeFillShade="D9"/>
            <w:tcMar/>
            <w:vAlign w:val="center"/>
            <w:hideMark/>
          </w:tcPr>
          <w:p w:rsidRPr="00DA03CF" w:rsidR="00B51241" w:rsidP="00E06172" w:rsidRDefault="00B51241" w14:paraId="0186C312" w14:textId="77777777">
            <w:pPr>
              <w:jc w:val="center"/>
              <w:rPr>
                <w:rFonts w:ascii="Georgia" w:hAnsi="Georgia" w:eastAsia="Times New Roman" w:cs="Arial"/>
                <w:i/>
                <w:iCs/>
              </w:rPr>
            </w:pPr>
            <w:r w:rsidRPr="00DA03CF">
              <w:rPr>
                <w:rFonts w:ascii="Georgia" w:hAnsi="Georgia" w:eastAsia="Times New Roman" w:cs="Arial"/>
                <w:i/>
                <w:iCs/>
              </w:rPr>
              <w:t>Bill Credit ($/kWh)</w:t>
            </w:r>
          </w:p>
        </w:tc>
        <w:tc>
          <w:tcPr>
            <w:tcW w:w="1975" w:type="dxa"/>
            <w:shd w:val="clear" w:color="auto" w:fill="D9D9D9" w:themeFill="background1" w:themeFillShade="D9"/>
            <w:tcMar/>
            <w:vAlign w:val="center"/>
            <w:hideMark/>
          </w:tcPr>
          <w:p w:rsidRPr="00C363B0" w:rsidR="00B51241" w:rsidP="00E06172" w:rsidRDefault="00B51241" w14:paraId="29F64183" w14:textId="54975A53">
            <w:pPr>
              <w:jc w:val="center"/>
              <w:rPr>
                <w:rFonts w:ascii="Georgia" w:hAnsi="Georgia" w:eastAsia="Times New Roman" w:cs="Arial"/>
                <w:color w:val="000000"/>
              </w:rPr>
            </w:pPr>
            <w:r w:rsidRPr="44AB529C" w:rsidR="00B51241">
              <w:rPr>
                <w:rFonts w:ascii="Georgia" w:hAnsi="Georgia" w:eastAsia="Times New Roman" w:cs="Arial"/>
                <w:color w:val="000000" w:themeColor="text1" w:themeTint="FF" w:themeShade="FF"/>
              </w:rPr>
              <w:t>Program Fee</w:t>
            </w:r>
          </w:p>
          <w:p w:rsidRPr="00DA03CF" w:rsidR="00B51241" w:rsidP="00E06172" w:rsidRDefault="00B51241" w14:paraId="673C0C5D" w14:textId="77777777">
            <w:pPr>
              <w:jc w:val="center"/>
              <w:rPr>
                <w:rFonts w:ascii="Georgia" w:hAnsi="Georgia" w:eastAsia="Times New Roman" w:cs="Arial"/>
                <w:i/>
                <w:iCs/>
              </w:rPr>
            </w:pPr>
            <w:r w:rsidRPr="00DA03CF" w:rsidDel="00F871C1">
              <w:rPr>
                <w:rFonts w:ascii="Georgia" w:hAnsi="Georgia" w:eastAsia="Times New Roman" w:cs="Arial"/>
                <w:i/>
                <w:iCs/>
              </w:rPr>
              <w:t xml:space="preserve"> </w:t>
            </w:r>
            <w:r w:rsidRPr="00DA03CF">
              <w:rPr>
                <w:rFonts w:ascii="Georgia" w:hAnsi="Georgia" w:eastAsia="Times New Roman" w:cs="Arial"/>
                <w:i/>
                <w:iCs/>
              </w:rPr>
              <w:t>($/kW</w:t>
            </w:r>
            <w:r>
              <w:rPr>
                <w:rFonts w:ascii="Georgia" w:hAnsi="Georgia" w:eastAsia="Times New Roman" w:cs="Arial"/>
                <w:i/>
                <w:iCs/>
              </w:rPr>
              <w:t>-AC per month</w:t>
            </w:r>
            <w:r w:rsidRPr="00DA03CF">
              <w:rPr>
                <w:rFonts w:ascii="Georgia" w:hAnsi="Georgia" w:eastAsia="Times New Roman" w:cs="Arial"/>
                <w:i/>
                <w:iCs/>
              </w:rPr>
              <w:t>)</w:t>
            </w:r>
          </w:p>
        </w:tc>
      </w:tr>
      <w:tr w:rsidRPr="00D06217" w:rsidR="00576802" w:rsidTr="44AB529C" w14:paraId="7AFB65D1" w14:textId="77777777">
        <w:trPr>
          <w:trHeight w:val="300"/>
        </w:trPr>
        <w:tc>
          <w:tcPr>
            <w:tcW w:w="1035" w:type="dxa"/>
            <w:tcMar/>
            <w:hideMark/>
          </w:tcPr>
          <w:p w:rsidRPr="00A94424" w:rsidR="00576802" w:rsidP="00576802" w:rsidRDefault="00576802" w14:paraId="498F9508" w14:textId="77777777">
            <w:pPr>
              <w:jc w:val="center"/>
              <w:rPr>
                <w:rFonts w:ascii="Cambria" w:hAnsi="Cambria" w:eastAsia="Times New Roman" w:cs="Arial"/>
                <w:i/>
                <w:iCs/>
              </w:rPr>
            </w:pPr>
            <w:r w:rsidRPr="00A94424">
              <w:rPr>
                <w:rFonts w:ascii="Cambria" w:hAnsi="Cambria" w:eastAsia="Times New Roman" w:cs="Arial"/>
                <w:i/>
                <w:iCs/>
              </w:rPr>
              <w:t>1</w:t>
            </w:r>
          </w:p>
        </w:tc>
        <w:tc>
          <w:tcPr>
            <w:tcW w:w="1361" w:type="dxa"/>
            <w:tcMar/>
            <w:vAlign w:val="center"/>
          </w:tcPr>
          <w:p w:rsidRPr="00D06217" w:rsidR="00576802" w:rsidP="00576802" w:rsidRDefault="00576802" w14:paraId="24552342" w14:textId="17B059C0">
            <w:pPr>
              <w:jc w:val="center"/>
              <w:rPr>
                <w:rFonts w:ascii="Cambria" w:hAnsi="Cambria" w:eastAsia="Times New Roman" w:cs="Arial"/>
                <w:i/>
                <w:iCs/>
                <w:color w:val="7F7F7F" w:themeColor="text1" w:themeTint="80"/>
              </w:rPr>
            </w:pPr>
            <w:r>
              <w:rPr>
                <w:rFonts w:ascii="Cambria" w:hAnsi="Cambria" w:cs="Calibri"/>
                <w:i/>
                <w:iCs/>
                <w:color w:val="7F7F7F"/>
              </w:rPr>
              <w:t xml:space="preserve">$90.00 </w:t>
            </w:r>
          </w:p>
        </w:tc>
        <w:tc>
          <w:tcPr>
            <w:tcW w:w="1417" w:type="dxa"/>
            <w:tcMar/>
            <w:vAlign w:val="center"/>
          </w:tcPr>
          <w:p w:rsidRPr="00D06217" w:rsidR="00576802" w:rsidP="00576802" w:rsidRDefault="00576802" w14:paraId="71365C29" w14:textId="535E57B5">
            <w:pPr>
              <w:jc w:val="center"/>
              <w:rPr>
                <w:rFonts w:ascii="Cambria" w:hAnsi="Cambria" w:eastAsia="Times New Roman" w:cs="Arial"/>
                <w:i/>
                <w:iCs/>
                <w:color w:val="7F7F7F" w:themeColor="text1" w:themeTint="80"/>
              </w:rPr>
            </w:pPr>
            <w:r>
              <w:rPr>
                <w:rFonts w:ascii="Cambria" w:hAnsi="Cambria" w:cs="Calibri"/>
                <w:i/>
                <w:iCs/>
                <w:color w:val="7F7F7F"/>
              </w:rPr>
              <w:t>3,600</w:t>
            </w:r>
          </w:p>
        </w:tc>
        <w:tc>
          <w:tcPr>
            <w:tcW w:w="1672" w:type="dxa"/>
            <w:tcMar/>
            <w:vAlign w:val="center"/>
            <w:hideMark/>
          </w:tcPr>
          <w:p w:rsidRPr="00D06217" w:rsidR="00576802" w:rsidP="00576802" w:rsidRDefault="00576802" w14:paraId="4D7A9225" w14:textId="6CAA145A">
            <w:pPr>
              <w:jc w:val="center"/>
              <w:rPr>
                <w:rFonts w:ascii="Cambria" w:hAnsi="Cambria" w:eastAsia="Times New Roman" w:cs="Arial"/>
                <w:i/>
                <w:iCs/>
                <w:color w:val="7F7F7F" w:themeColor="text1" w:themeTint="80"/>
              </w:rPr>
            </w:pPr>
            <w:r>
              <w:rPr>
                <w:rFonts w:ascii="Cambria" w:hAnsi="Cambria" w:cs="Calibri"/>
                <w:i/>
                <w:iCs/>
                <w:color w:val="7F7F7F"/>
              </w:rPr>
              <w:t>-$0.085/kWh</w:t>
            </w:r>
          </w:p>
        </w:tc>
        <w:tc>
          <w:tcPr>
            <w:tcW w:w="1890" w:type="dxa"/>
            <w:tcMar/>
            <w:vAlign w:val="center"/>
            <w:hideMark/>
          </w:tcPr>
          <w:p w:rsidRPr="00D06217" w:rsidR="00576802" w:rsidP="00576802" w:rsidRDefault="00576802" w14:paraId="72457C04" w14:textId="2FEE9007">
            <w:pPr>
              <w:jc w:val="center"/>
              <w:rPr>
                <w:rFonts w:ascii="Cambria" w:hAnsi="Cambria" w:eastAsia="Times New Roman" w:cs="Arial"/>
                <w:i/>
                <w:iCs/>
                <w:color w:val="7F7F7F" w:themeColor="text1" w:themeTint="80"/>
              </w:rPr>
            </w:pPr>
            <w:r>
              <w:rPr>
                <w:rFonts w:ascii="Cambria" w:hAnsi="Cambria" w:cs="Calibri"/>
                <w:i/>
                <w:iCs/>
                <w:color w:val="7F7F7F"/>
              </w:rPr>
              <w:t>$0.110/kWh</w:t>
            </w:r>
          </w:p>
        </w:tc>
        <w:tc>
          <w:tcPr>
            <w:tcW w:w="1975" w:type="dxa"/>
            <w:tcMar/>
            <w:vAlign w:val="center"/>
            <w:hideMark/>
          </w:tcPr>
          <w:p w:rsidRPr="00D06217" w:rsidR="00576802" w:rsidP="00576802" w:rsidRDefault="00576802" w14:paraId="6EB398D7" w14:textId="3083CF71">
            <w:pPr>
              <w:jc w:val="center"/>
              <w:rPr>
                <w:rFonts w:ascii="Cambria" w:hAnsi="Cambria" w:eastAsia="Times New Roman" w:cs="Arial"/>
                <w:i/>
                <w:iCs/>
                <w:color w:val="7F7F7F" w:themeColor="text1" w:themeTint="80"/>
              </w:rPr>
            </w:pPr>
            <w:r>
              <w:rPr>
                <w:rFonts w:ascii="Cambria" w:hAnsi="Cambria" w:cs="Calibri"/>
                <w:i/>
                <w:iCs/>
                <w:color w:val="7F7F7F"/>
              </w:rPr>
              <w:t>$0.00/kW-month</w:t>
            </w:r>
          </w:p>
        </w:tc>
      </w:tr>
      <w:tr w:rsidRPr="00D06217" w:rsidR="00576802" w:rsidTr="44AB529C" w14:paraId="0DA136B7" w14:textId="77777777">
        <w:trPr>
          <w:trHeight w:val="300"/>
        </w:trPr>
        <w:tc>
          <w:tcPr>
            <w:tcW w:w="1035" w:type="dxa"/>
            <w:tcMar/>
            <w:hideMark/>
          </w:tcPr>
          <w:p w:rsidRPr="00A94424" w:rsidR="00576802" w:rsidP="00576802" w:rsidRDefault="00576802" w14:paraId="197DEA8E" w14:textId="77777777">
            <w:pPr>
              <w:jc w:val="center"/>
              <w:rPr>
                <w:rFonts w:ascii="Cambria" w:hAnsi="Cambria" w:eastAsia="Times New Roman" w:cs="Arial"/>
                <w:i/>
                <w:iCs/>
              </w:rPr>
            </w:pPr>
            <w:r w:rsidRPr="00A94424">
              <w:rPr>
                <w:rFonts w:ascii="Cambria" w:hAnsi="Cambria" w:eastAsia="Times New Roman" w:cs="Arial"/>
                <w:i/>
                <w:iCs/>
              </w:rPr>
              <w:t>2</w:t>
            </w:r>
          </w:p>
        </w:tc>
        <w:tc>
          <w:tcPr>
            <w:tcW w:w="1361" w:type="dxa"/>
            <w:tcMar/>
            <w:vAlign w:val="center"/>
          </w:tcPr>
          <w:p w:rsidRPr="00D06217" w:rsidR="00576802" w:rsidP="00576802" w:rsidRDefault="00576802" w14:paraId="0E9C0528" w14:textId="35A8920A">
            <w:pPr>
              <w:jc w:val="center"/>
              <w:rPr>
                <w:rFonts w:ascii="Cambria" w:hAnsi="Cambria" w:eastAsia="Times New Roman" w:cs="Arial"/>
                <w:i/>
                <w:iCs/>
                <w:color w:val="7F7F7F" w:themeColor="text1" w:themeTint="80"/>
              </w:rPr>
            </w:pPr>
            <w:r>
              <w:rPr>
                <w:rFonts w:ascii="Cambria" w:hAnsi="Cambria" w:cs="Calibri"/>
                <w:i/>
                <w:iCs/>
                <w:color w:val="7F7F7F"/>
              </w:rPr>
              <w:t xml:space="preserve">$89.50 </w:t>
            </w:r>
          </w:p>
        </w:tc>
        <w:tc>
          <w:tcPr>
            <w:tcW w:w="1417" w:type="dxa"/>
            <w:tcMar/>
            <w:vAlign w:val="center"/>
          </w:tcPr>
          <w:p w:rsidRPr="00D06217" w:rsidR="00576802" w:rsidP="00576802" w:rsidRDefault="00576802" w14:paraId="127E9285" w14:textId="13AFEAA2">
            <w:pPr>
              <w:jc w:val="center"/>
              <w:rPr>
                <w:rFonts w:ascii="Cambria" w:hAnsi="Cambria" w:eastAsia="Times New Roman" w:cs="Arial"/>
                <w:i/>
                <w:iCs/>
                <w:color w:val="7F7F7F" w:themeColor="text1" w:themeTint="80"/>
              </w:rPr>
            </w:pPr>
            <w:r>
              <w:rPr>
                <w:rFonts w:ascii="Cambria" w:hAnsi="Cambria" w:cs="Calibri"/>
                <w:i/>
                <w:iCs/>
                <w:color w:val="7F7F7F"/>
              </w:rPr>
              <w:t>3,580</w:t>
            </w:r>
          </w:p>
        </w:tc>
        <w:tc>
          <w:tcPr>
            <w:tcW w:w="1672" w:type="dxa"/>
            <w:tcMar/>
            <w:vAlign w:val="center"/>
            <w:hideMark/>
          </w:tcPr>
          <w:p w:rsidRPr="00D06217" w:rsidR="00576802" w:rsidP="00576802" w:rsidRDefault="00576802" w14:paraId="1CC7BAA1" w14:textId="5F73B4F6">
            <w:pPr>
              <w:jc w:val="center"/>
              <w:rPr>
                <w:rFonts w:ascii="Cambria" w:hAnsi="Cambria" w:eastAsia="Times New Roman" w:cs="Arial"/>
                <w:i/>
                <w:iCs/>
                <w:color w:val="7F7F7F" w:themeColor="text1" w:themeTint="80"/>
              </w:rPr>
            </w:pPr>
            <w:r>
              <w:rPr>
                <w:rFonts w:ascii="Cambria" w:hAnsi="Cambria" w:cs="Calibri"/>
                <w:i/>
                <w:iCs/>
                <w:color w:val="7F7F7F"/>
              </w:rPr>
              <w:t>-$0.085/kWh</w:t>
            </w:r>
          </w:p>
        </w:tc>
        <w:tc>
          <w:tcPr>
            <w:tcW w:w="1890" w:type="dxa"/>
            <w:tcMar/>
            <w:vAlign w:val="center"/>
            <w:hideMark/>
          </w:tcPr>
          <w:p w:rsidRPr="00D06217" w:rsidR="00576802" w:rsidP="00576802" w:rsidRDefault="00576802" w14:paraId="354F82D0" w14:textId="0AADE807">
            <w:pPr>
              <w:jc w:val="center"/>
              <w:rPr>
                <w:rFonts w:ascii="Cambria" w:hAnsi="Cambria" w:eastAsia="Times New Roman" w:cs="Arial"/>
                <w:i/>
                <w:iCs/>
                <w:color w:val="7F7F7F" w:themeColor="text1" w:themeTint="80"/>
              </w:rPr>
            </w:pPr>
            <w:r>
              <w:rPr>
                <w:rFonts w:ascii="Cambria" w:hAnsi="Cambria" w:cs="Calibri"/>
                <w:i/>
                <w:iCs/>
                <w:color w:val="7F7F7F"/>
              </w:rPr>
              <w:t>$0.110/kWh</w:t>
            </w:r>
          </w:p>
        </w:tc>
        <w:tc>
          <w:tcPr>
            <w:tcW w:w="1975" w:type="dxa"/>
            <w:tcMar/>
            <w:vAlign w:val="center"/>
            <w:hideMark/>
          </w:tcPr>
          <w:p w:rsidRPr="00D06217" w:rsidR="00576802" w:rsidP="00576802" w:rsidRDefault="00576802" w14:paraId="465A349D" w14:textId="59736D12">
            <w:pPr>
              <w:jc w:val="center"/>
              <w:rPr>
                <w:rFonts w:ascii="Cambria" w:hAnsi="Cambria" w:eastAsia="Times New Roman" w:cs="Arial"/>
                <w:i/>
                <w:iCs/>
                <w:color w:val="7F7F7F" w:themeColor="text1" w:themeTint="80"/>
              </w:rPr>
            </w:pPr>
            <w:r>
              <w:rPr>
                <w:rFonts w:ascii="Cambria" w:hAnsi="Cambria" w:cs="Calibri"/>
                <w:i/>
                <w:iCs/>
                <w:color w:val="7F7F7F"/>
              </w:rPr>
              <w:t>$0.00/kW-month</w:t>
            </w:r>
          </w:p>
        </w:tc>
      </w:tr>
      <w:tr w:rsidRPr="00D06217" w:rsidR="00576802" w:rsidTr="44AB529C" w14:paraId="136C0369" w14:textId="77777777">
        <w:trPr>
          <w:trHeight w:val="300"/>
        </w:trPr>
        <w:tc>
          <w:tcPr>
            <w:tcW w:w="1035" w:type="dxa"/>
            <w:tcMar/>
            <w:hideMark/>
          </w:tcPr>
          <w:p w:rsidRPr="00A94424" w:rsidR="00576802" w:rsidP="00576802" w:rsidRDefault="00576802" w14:paraId="7CBCCF7C" w14:textId="77777777">
            <w:pPr>
              <w:jc w:val="center"/>
              <w:rPr>
                <w:rFonts w:ascii="Cambria" w:hAnsi="Cambria" w:eastAsia="Times New Roman" w:cs="Arial"/>
                <w:i/>
                <w:iCs/>
              </w:rPr>
            </w:pPr>
            <w:r w:rsidRPr="00A94424">
              <w:rPr>
                <w:rFonts w:ascii="Cambria" w:hAnsi="Cambria" w:eastAsia="Times New Roman" w:cs="Arial"/>
                <w:i/>
                <w:iCs/>
              </w:rPr>
              <w:t>3</w:t>
            </w:r>
          </w:p>
        </w:tc>
        <w:tc>
          <w:tcPr>
            <w:tcW w:w="1361" w:type="dxa"/>
            <w:tcMar/>
            <w:vAlign w:val="center"/>
          </w:tcPr>
          <w:p w:rsidRPr="00D06217" w:rsidR="00576802" w:rsidP="00576802" w:rsidRDefault="00576802" w14:paraId="7270D369" w14:textId="08855F2B">
            <w:pPr>
              <w:jc w:val="center"/>
              <w:rPr>
                <w:rFonts w:ascii="Cambria" w:hAnsi="Cambria" w:eastAsia="Times New Roman" w:cs="Arial"/>
                <w:i/>
                <w:iCs/>
                <w:color w:val="7F7F7F" w:themeColor="text1" w:themeTint="80"/>
              </w:rPr>
            </w:pPr>
            <w:r>
              <w:rPr>
                <w:rFonts w:ascii="Cambria" w:hAnsi="Cambria" w:cs="Calibri"/>
                <w:i/>
                <w:iCs/>
                <w:color w:val="7F7F7F"/>
              </w:rPr>
              <w:t xml:space="preserve">$89.00 </w:t>
            </w:r>
          </w:p>
        </w:tc>
        <w:tc>
          <w:tcPr>
            <w:tcW w:w="1417" w:type="dxa"/>
            <w:tcMar/>
            <w:vAlign w:val="center"/>
          </w:tcPr>
          <w:p w:rsidRPr="00D06217" w:rsidR="00576802" w:rsidP="00576802" w:rsidRDefault="00576802" w14:paraId="6D6B5DA6" w14:textId="505524A7">
            <w:pPr>
              <w:jc w:val="center"/>
              <w:rPr>
                <w:rFonts w:ascii="Cambria" w:hAnsi="Cambria" w:eastAsia="Times New Roman" w:cs="Arial"/>
                <w:i/>
                <w:iCs/>
                <w:color w:val="7F7F7F" w:themeColor="text1" w:themeTint="80"/>
              </w:rPr>
            </w:pPr>
            <w:r>
              <w:rPr>
                <w:rFonts w:ascii="Cambria" w:hAnsi="Cambria" w:cs="Calibri"/>
                <w:i/>
                <w:iCs/>
                <w:color w:val="7F7F7F"/>
              </w:rPr>
              <w:t>3,560</w:t>
            </w:r>
          </w:p>
        </w:tc>
        <w:tc>
          <w:tcPr>
            <w:tcW w:w="1672" w:type="dxa"/>
            <w:tcMar/>
            <w:vAlign w:val="center"/>
            <w:hideMark/>
          </w:tcPr>
          <w:p w:rsidRPr="00D06217" w:rsidR="00576802" w:rsidP="00576802" w:rsidRDefault="00576802" w14:paraId="4AF4A8E8" w14:textId="60D7F92C">
            <w:pPr>
              <w:jc w:val="center"/>
              <w:rPr>
                <w:rFonts w:ascii="Cambria" w:hAnsi="Cambria" w:eastAsia="Times New Roman" w:cs="Arial"/>
                <w:i/>
                <w:iCs/>
                <w:color w:val="7F7F7F" w:themeColor="text1" w:themeTint="80"/>
              </w:rPr>
            </w:pPr>
            <w:r>
              <w:rPr>
                <w:rFonts w:ascii="Cambria" w:hAnsi="Cambria" w:cs="Calibri"/>
                <w:i/>
                <w:iCs/>
                <w:color w:val="7F7F7F"/>
              </w:rPr>
              <w:t>-$0.085/kWh</w:t>
            </w:r>
          </w:p>
        </w:tc>
        <w:tc>
          <w:tcPr>
            <w:tcW w:w="1890" w:type="dxa"/>
            <w:tcMar/>
            <w:vAlign w:val="center"/>
            <w:hideMark/>
          </w:tcPr>
          <w:p w:rsidRPr="00D06217" w:rsidR="00576802" w:rsidP="00576802" w:rsidRDefault="00576802" w14:paraId="2700B303" w14:textId="1C6644E8">
            <w:pPr>
              <w:jc w:val="center"/>
              <w:rPr>
                <w:rFonts w:ascii="Cambria" w:hAnsi="Cambria" w:eastAsia="Times New Roman" w:cs="Arial"/>
                <w:i/>
                <w:iCs/>
                <w:color w:val="7F7F7F" w:themeColor="text1" w:themeTint="80"/>
              </w:rPr>
            </w:pPr>
            <w:r>
              <w:rPr>
                <w:rFonts w:ascii="Cambria" w:hAnsi="Cambria" w:cs="Calibri"/>
                <w:i/>
                <w:iCs/>
                <w:color w:val="7F7F7F"/>
              </w:rPr>
              <w:t>$0.110/kWh</w:t>
            </w:r>
          </w:p>
        </w:tc>
        <w:tc>
          <w:tcPr>
            <w:tcW w:w="1975" w:type="dxa"/>
            <w:tcMar/>
            <w:vAlign w:val="center"/>
            <w:hideMark/>
          </w:tcPr>
          <w:p w:rsidRPr="00D06217" w:rsidR="00576802" w:rsidP="00576802" w:rsidRDefault="00576802" w14:paraId="60E02EB0" w14:textId="1140AFC1">
            <w:pPr>
              <w:jc w:val="center"/>
              <w:rPr>
                <w:rFonts w:ascii="Cambria" w:hAnsi="Cambria" w:eastAsia="Times New Roman" w:cs="Arial"/>
                <w:i/>
                <w:iCs/>
                <w:color w:val="7F7F7F" w:themeColor="text1" w:themeTint="80"/>
              </w:rPr>
            </w:pPr>
            <w:r>
              <w:rPr>
                <w:rFonts w:ascii="Cambria" w:hAnsi="Cambria" w:cs="Calibri"/>
                <w:i/>
                <w:iCs/>
                <w:color w:val="7F7F7F"/>
              </w:rPr>
              <w:t>$0.00/kW-month</w:t>
            </w:r>
          </w:p>
        </w:tc>
      </w:tr>
      <w:tr w:rsidRPr="00D06217" w:rsidR="00576802" w:rsidTr="44AB529C" w14:paraId="55543B95" w14:textId="77777777">
        <w:trPr>
          <w:trHeight w:val="300"/>
        </w:trPr>
        <w:tc>
          <w:tcPr>
            <w:tcW w:w="1035" w:type="dxa"/>
            <w:tcMar/>
            <w:hideMark/>
          </w:tcPr>
          <w:p w:rsidRPr="00A94424" w:rsidR="00576802" w:rsidP="00576802" w:rsidRDefault="00576802" w14:paraId="31CB9515" w14:textId="77777777">
            <w:pPr>
              <w:jc w:val="center"/>
              <w:rPr>
                <w:rFonts w:ascii="Cambria" w:hAnsi="Cambria" w:eastAsia="Times New Roman" w:cs="Arial"/>
                <w:i/>
                <w:iCs/>
              </w:rPr>
            </w:pPr>
            <w:r w:rsidRPr="00A94424">
              <w:rPr>
                <w:rFonts w:ascii="Cambria" w:hAnsi="Cambria" w:eastAsia="Times New Roman" w:cs="Arial"/>
                <w:i/>
                <w:iCs/>
              </w:rPr>
              <w:t>4</w:t>
            </w:r>
          </w:p>
        </w:tc>
        <w:tc>
          <w:tcPr>
            <w:tcW w:w="1361" w:type="dxa"/>
            <w:tcMar/>
            <w:vAlign w:val="center"/>
          </w:tcPr>
          <w:p w:rsidRPr="00D06217" w:rsidR="00576802" w:rsidP="00576802" w:rsidRDefault="00576802" w14:paraId="6A231A79" w14:textId="0420A4CF">
            <w:pPr>
              <w:jc w:val="center"/>
              <w:rPr>
                <w:rFonts w:ascii="Cambria" w:hAnsi="Cambria" w:eastAsia="Times New Roman" w:cs="Arial"/>
                <w:i/>
                <w:iCs/>
                <w:color w:val="7F7F7F" w:themeColor="text1" w:themeTint="80"/>
              </w:rPr>
            </w:pPr>
            <w:r>
              <w:rPr>
                <w:rFonts w:ascii="Cambria" w:hAnsi="Cambria" w:cs="Calibri"/>
                <w:i/>
                <w:iCs/>
                <w:color w:val="7F7F7F"/>
              </w:rPr>
              <w:t xml:space="preserve">$88.50 </w:t>
            </w:r>
          </w:p>
        </w:tc>
        <w:tc>
          <w:tcPr>
            <w:tcW w:w="1417" w:type="dxa"/>
            <w:tcMar/>
            <w:vAlign w:val="center"/>
          </w:tcPr>
          <w:p w:rsidRPr="00D06217" w:rsidR="00576802" w:rsidP="00576802" w:rsidRDefault="00576802" w14:paraId="5FBB779C" w14:textId="2949E351">
            <w:pPr>
              <w:jc w:val="center"/>
              <w:rPr>
                <w:rFonts w:ascii="Cambria" w:hAnsi="Cambria" w:eastAsia="Times New Roman" w:cs="Arial"/>
                <w:i/>
                <w:iCs/>
                <w:color w:val="7F7F7F" w:themeColor="text1" w:themeTint="80"/>
              </w:rPr>
            </w:pPr>
            <w:r>
              <w:rPr>
                <w:rFonts w:ascii="Cambria" w:hAnsi="Cambria" w:cs="Calibri"/>
                <w:i/>
                <w:iCs/>
                <w:color w:val="7F7F7F"/>
              </w:rPr>
              <w:t>3,540</w:t>
            </w:r>
          </w:p>
        </w:tc>
        <w:tc>
          <w:tcPr>
            <w:tcW w:w="1672" w:type="dxa"/>
            <w:tcMar/>
            <w:vAlign w:val="center"/>
            <w:hideMark/>
          </w:tcPr>
          <w:p w:rsidRPr="00D06217" w:rsidR="00576802" w:rsidP="00576802" w:rsidRDefault="00576802" w14:paraId="35E88BD7" w14:textId="794854EE">
            <w:pPr>
              <w:jc w:val="center"/>
              <w:rPr>
                <w:rFonts w:ascii="Cambria" w:hAnsi="Cambria" w:eastAsia="Times New Roman" w:cs="Arial"/>
                <w:i/>
                <w:iCs/>
                <w:color w:val="7F7F7F" w:themeColor="text1" w:themeTint="80"/>
              </w:rPr>
            </w:pPr>
            <w:r>
              <w:rPr>
                <w:rFonts w:ascii="Cambria" w:hAnsi="Cambria" w:cs="Calibri"/>
                <w:i/>
                <w:iCs/>
                <w:color w:val="7F7F7F"/>
              </w:rPr>
              <w:t>-$0.085/kWh</w:t>
            </w:r>
          </w:p>
        </w:tc>
        <w:tc>
          <w:tcPr>
            <w:tcW w:w="1890" w:type="dxa"/>
            <w:tcMar/>
            <w:vAlign w:val="center"/>
            <w:hideMark/>
          </w:tcPr>
          <w:p w:rsidRPr="00D06217" w:rsidR="00576802" w:rsidP="00576802" w:rsidRDefault="00576802" w14:paraId="35498DB9" w14:textId="7EE9D801">
            <w:pPr>
              <w:jc w:val="center"/>
              <w:rPr>
                <w:rFonts w:ascii="Cambria" w:hAnsi="Cambria" w:eastAsia="Times New Roman" w:cs="Arial"/>
                <w:i/>
                <w:iCs/>
                <w:color w:val="7F7F7F" w:themeColor="text1" w:themeTint="80"/>
              </w:rPr>
            </w:pPr>
            <w:r>
              <w:rPr>
                <w:rFonts w:ascii="Cambria" w:hAnsi="Cambria" w:cs="Calibri"/>
                <w:i/>
                <w:iCs/>
                <w:color w:val="7F7F7F"/>
              </w:rPr>
              <w:t>$0.110/kWh</w:t>
            </w:r>
          </w:p>
        </w:tc>
        <w:tc>
          <w:tcPr>
            <w:tcW w:w="1975" w:type="dxa"/>
            <w:tcMar/>
            <w:vAlign w:val="center"/>
            <w:hideMark/>
          </w:tcPr>
          <w:p w:rsidRPr="00D06217" w:rsidR="00576802" w:rsidP="00576802" w:rsidRDefault="00576802" w14:paraId="61CECB25" w14:textId="53D3DB87">
            <w:pPr>
              <w:jc w:val="center"/>
              <w:rPr>
                <w:rFonts w:ascii="Cambria" w:hAnsi="Cambria" w:eastAsia="Times New Roman" w:cs="Arial"/>
                <w:i/>
                <w:iCs/>
                <w:color w:val="7F7F7F" w:themeColor="text1" w:themeTint="80"/>
              </w:rPr>
            </w:pPr>
            <w:r>
              <w:rPr>
                <w:rFonts w:ascii="Cambria" w:hAnsi="Cambria" w:cs="Calibri"/>
                <w:i/>
                <w:iCs/>
                <w:color w:val="7F7F7F"/>
              </w:rPr>
              <w:t>$0.00/kW-month</w:t>
            </w:r>
          </w:p>
        </w:tc>
      </w:tr>
      <w:tr w:rsidRPr="00D06217" w:rsidR="00576802" w:rsidTr="44AB529C" w14:paraId="2D147266" w14:textId="77777777">
        <w:trPr>
          <w:trHeight w:val="300"/>
        </w:trPr>
        <w:tc>
          <w:tcPr>
            <w:tcW w:w="1035" w:type="dxa"/>
            <w:tcMar/>
            <w:hideMark/>
          </w:tcPr>
          <w:p w:rsidRPr="00A94424" w:rsidR="00576802" w:rsidP="00576802" w:rsidRDefault="00576802" w14:paraId="1B7EA79C" w14:textId="77777777">
            <w:pPr>
              <w:jc w:val="center"/>
              <w:rPr>
                <w:rFonts w:ascii="Cambria" w:hAnsi="Cambria" w:eastAsia="Times New Roman" w:cs="Arial"/>
                <w:i/>
                <w:iCs/>
              </w:rPr>
            </w:pPr>
            <w:r w:rsidRPr="00A94424">
              <w:rPr>
                <w:rFonts w:ascii="Cambria" w:hAnsi="Cambria" w:eastAsia="Times New Roman" w:cs="Arial"/>
                <w:i/>
                <w:iCs/>
              </w:rPr>
              <w:t>5</w:t>
            </w:r>
          </w:p>
        </w:tc>
        <w:tc>
          <w:tcPr>
            <w:tcW w:w="1361" w:type="dxa"/>
            <w:tcMar/>
            <w:vAlign w:val="center"/>
          </w:tcPr>
          <w:p w:rsidRPr="00D06217" w:rsidR="00576802" w:rsidP="00576802" w:rsidRDefault="00576802" w14:paraId="64F0D566" w14:textId="01BD3DE9">
            <w:pPr>
              <w:jc w:val="center"/>
              <w:rPr>
                <w:rFonts w:ascii="Cambria" w:hAnsi="Cambria" w:eastAsia="Times New Roman" w:cs="Arial"/>
                <w:i/>
                <w:iCs/>
                <w:color w:val="7F7F7F" w:themeColor="text1" w:themeTint="80"/>
              </w:rPr>
            </w:pPr>
            <w:r>
              <w:rPr>
                <w:rFonts w:ascii="Cambria" w:hAnsi="Cambria" w:cs="Calibri"/>
                <w:i/>
                <w:iCs/>
                <w:color w:val="7F7F7F"/>
              </w:rPr>
              <w:t xml:space="preserve">$88.00 </w:t>
            </w:r>
          </w:p>
        </w:tc>
        <w:tc>
          <w:tcPr>
            <w:tcW w:w="1417" w:type="dxa"/>
            <w:tcMar/>
            <w:vAlign w:val="center"/>
          </w:tcPr>
          <w:p w:rsidRPr="00D06217" w:rsidR="00576802" w:rsidP="00576802" w:rsidRDefault="00576802" w14:paraId="0637A012" w14:textId="23AF0A97">
            <w:pPr>
              <w:jc w:val="center"/>
              <w:rPr>
                <w:rFonts w:ascii="Cambria" w:hAnsi="Cambria" w:eastAsia="Times New Roman" w:cs="Arial"/>
                <w:i/>
                <w:iCs/>
                <w:color w:val="7F7F7F" w:themeColor="text1" w:themeTint="80"/>
              </w:rPr>
            </w:pPr>
            <w:r>
              <w:rPr>
                <w:rFonts w:ascii="Cambria" w:hAnsi="Cambria" w:cs="Calibri"/>
                <w:i/>
                <w:iCs/>
                <w:color w:val="7F7F7F"/>
              </w:rPr>
              <w:t>3,520</w:t>
            </w:r>
          </w:p>
        </w:tc>
        <w:tc>
          <w:tcPr>
            <w:tcW w:w="1672" w:type="dxa"/>
            <w:tcMar/>
            <w:vAlign w:val="center"/>
            <w:hideMark/>
          </w:tcPr>
          <w:p w:rsidRPr="00D06217" w:rsidR="00576802" w:rsidP="00576802" w:rsidRDefault="00576802" w14:paraId="1F04893D" w14:textId="6C90B185">
            <w:pPr>
              <w:jc w:val="center"/>
              <w:rPr>
                <w:rFonts w:ascii="Cambria" w:hAnsi="Cambria" w:eastAsia="Times New Roman" w:cs="Arial"/>
                <w:i/>
                <w:iCs/>
                <w:color w:val="7F7F7F" w:themeColor="text1" w:themeTint="80"/>
              </w:rPr>
            </w:pPr>
            <w:r>
              <w:rPr>
                <w:rFonts w:ascii="Cambria" w:hAnsi="Cambria" w:cs="Calibri"/>
                <w:i/>
                <w:iCs/>
                <w:color w:val="7F7F7F"/>
              </w:rPr>
              <w:t>-$0.085/kWh</w:t>
            </w:r>
          </w:p>
        </w:tc>
        <w:tc>
          <w:tcPr>
            <w:tcW w:w="1890" w:type="dxa"/>
            <w:tcMar/>
            <w:vAlign w:val="center"/>
            <w:hideMark/>
          </w:tcPr>
          <w:p w:rsidRPr="00D06217" w:rsidR="00576802" w:rsidP="00576802" w:rsidRDefault="00576802" w14:paraId="0C11B391" w14:textId="7609EDC9">
            <w:pPr>
              <w:jc w:val="center"/>
              <w:rPr>
                <w:rFonts w:ascii="Cambria" w:hAnsi="Cambria" w:eastAsia="Times New Roman" w:cs="Arial"/>
                <w:i/>
                <w:iCs/>
                <w:color w:val="7F7F7F" w:themeColor="text1" w:themeTint="80"/>
              </w:rPr>
            </w:pPr>
            <w:r>
              <w:rPr>
                <w:rFonts w:ascii="Cambria" w:hAnsi="Cambria" w:cs="Calibri"/>
                <w:i/>
                <w:iCs/>
                <w:color w:val="7F7F7F"/>
              </w:rPr>
              <w:t>$0.110/kWh</w:t>
            </w:r>
          </w:p>
        </w:tc>
        <w:tc>
          <w:tcPr>
            <w:tcW w:w="1975" w:type="dxa"/>
            <w:tcMar/>
            <w:vAlign w:val="center"/>
            <w:hideMark/>
          </w:tcPr>
          <w:p w:rsidRPr="00D06217" w:rsidR="00576802" w:rsidP="00576802" w:rsidRDefault="00576802" w14:paraId="1E228351" w14:textId="3406E113">
            <w:pPr>
              <w:jc w:val="center"/>
              <w:rPr>
                <w:rFonts w:ascii="Cambria" w:hAnsi="Cambria" w:eastAsia="Times New Roman" w:cs="Arial"/>
                <w:i/>
                <w:iCs/>
                <w:color w:val="7F7F7F" w:themeColor="text1" w:themeTint="80"/>
              </w:rPr>
            </w:pPr>
            <w:r>
              <w:rPr>
                <w:rFonts w:ascii="Cambria" w:hAnsi="Cambria" w:cs="Calibri"/>
                <w:i/>
                <w:iCs/>
                <w:color w:val="7F7F7F"/>
              </w:rPr>
              <w:t>$0.00/kW-month</w:t>
            </w:r>
          </w:p>
        </w:tc>
      </w:tr>
      <w:tr w:rsidRPr="00D06217" w:rsidR="00576802" w:rsidTr="44AB529C" w14:paraId="64B401D0" w14:textId="77777777">
        <w:trPr>
          <w:trHeight w:val="300"/>
        </w:trPr>
        <w:tc>
          <w:tcPr>
            <w:tcW w:w="1035" w:type="dxa"/>
            <w:tcMar/>
            <w:hideMark/>
          </w:tcPr>
          <w:p w:rsidRPr="00A94424" w:rsidR="00576802" w:rsidP="00576802" w:rsidRDefault="00576802" w14:paraId="047580D6" w14:textId="77777777">
            <w:pPr>
              <w:jc w:val="center"/>
              <w:rPr>
                <w:rFonts w:ascii="Cambria" w:hAnsi="Cambria" w:eastAsia="Times New Roman" w:cs="Arial"/>
                <w:i/>
                <w:iCs/>
              </w:rPr>
            </w:pPr>
            <w:r w:rsidRPr="00A94424">
              <w:rPr>
                <w:rFonts w:ascii="Cambria" w:hAnsi="Cambria" w:eastAsia="Times New Roman" w:cs="Arial"/>
                <w:i/>
                <w:iCs/>
              </w:rPr>
              <w:t>6</w:t>
            </w:r>
          </w:p>
        </w:tc>
        <w:tc>
          <w:tcPr>
            <w:tcW w:w="1361" w:type="dxa"/>
            <w:tcMar/>
            <w:vAlign w:val="center"/>
          </w:tcPr>
          <w:p w:rsidRPr="00D06217" w:rsidR="00576802" w:rsidP="00576802" w:rsidRDefault="00576802" w14:paraId="2ADC33B0" w14:textId="0F7F2CB3">
            <w:pPr>
              <w:jc w:val="center"/>
              <w:rPr>
                <w:rFonts w:ascii="Cambria" w:hAnsi="Cambria" w:eastAsia="Times New Roman" w:cs="Arial"/>
                <w:i/>
                <w:iCs/>
                <w:color w:val="7F7F7F" w:themeColor="text1" w:themeTint="80"/>
              </w:rPr>
            </w:pPr>
            <w:r>
              <w:rPr>
                <w:rFonts w:ascii="Cambria" w:hAnsi="Cambria" w:cs="Calibri"/>
                <w:i/>
                <w:iCs/>
                <w:color w:val="7F7F7F"/>
              </w:rPr>
              <w:t xml:space="preserve">$87.50 </w:t>
            </w:r>
          </w:p>
        </w:tc>
        <w:tc>
          <w:tcPr>
            <w:tcW w:w="1417" w:type="dxa"/>
            <w:tcMar/>
            <w:vAlign w:val="center"/>
          </w:tcPr>
          <w:p w:rsidRPr="00D06217" w:rsidR="00576802" w:rsidP="00576802" w:rsidRDefault="00576802" w14:paraId="5CB7A547" w14:textId="3B4A82CA">
            <w:pPr>
              <w:jc w:val="center"/>
              <w:rPr>
                <w:rFonts w:ascii="Cambria" w:hAnsi="Cambria" w:eastAsia="Times New Roman" w:cs="Arial"/>
                <w:i/>
                <w:iCs/>
                <w:color w:val="7F7F7F" w:themeColor="text1" w:themeTint="80"/>
              </w:rPr>
            </w:pPr>
            <w:r>
              <w:rPr>
                <w:rFonts w:ascii="Cambria" w:hAnsi="Cambria" w:cs="Calibri"/>
                <w:i/>
                <w:iCs/>
                <w:color w:val="7F7F7F"/>
              </w:rPr>
              <w:t>3,500</w:t>
            </w:r>
          </w:p>
        </w:tc>
        <w:tc>
          <w:tcPr>
            <w:tcW w:w="1672" w:type="dxa"/>
            <w:tcMar/>
            <w:vAlign w:val="center"/>
            <w:hideMark/>
          </w:tcPr>
          <w:p w:rsidRPr="00D06217" w:rsidR="00576802" w:rsidP="00576802" w:rsidRDefault="00576802" w14:paraId="0C4C736E" w14:textId="6F719EC1">
            <w:pPr>
              <w:jc w:val="center"/>
              <w:rPr>
                <w:rFonts w:ascii="Cambria" w:hAnsi="Cambria" w:eastAsia="Times New Roman" w:cs="Arial"/>
                <w:i/>
                <w:iCs/>
                <w:color w:val="7F7F7F" w:themeColor="text1" w:themeTint="80"/>
              </w:rPr>
            </w:pPr>
            <w:r>
              <w:rPr>
                <w:rFonts w:ascii="Cambria" w:hAnsi="Cambria" w:cs="Calibri"/>
                <w:i/>
                <w:iCs/>
                <w:color w:val="7F7F7F"/>
              </w:rPr>
              <w:t>-$0.085/kWh</w:t>
            </w:r>
          </w:p>
        </w:tc>
        <w:tc>
          <w:tcPr>
            <w:tcW w:w="1890" w:type="dxa"/>
            <w:tcMar/>
            <w:vAlign w:val="center"/>
            <w:hideMark/>
          </w:tcPr>
          <w:p w:rsidRPr="00D06217" w:rsidR="00576802" w:rsidP="00576802" w:rsidRDefault="00576802" w14:paraId="6BF5063F" w14:textId="73739EFC">
            <w:pPr>
              <w:jc w:val="center"/>
              <w:rPr>
                <w:rFonts w:ascii="Cambria" w:hAnsi="Cambria" w:eastAsia="Times New Roman" w:cs="Arial"/>
                <w:i/>
                <w:iCs/>
                <w:color w:val="7F7F7F" w:themeColor="text1" w:themeTint="80"/>
              </w:rPr>
            </w:pPr>
            <w:r>
              <w:rPr>
                <w:rFonts w:ascii="Cambria" w:hAnsi="Cambria" w:cs="Calibri"/>
                <w:i/>
                <w:iCs/>
                <w:color w:val="7F7F7F"/>
              </w:rPr>
              <w:t>$0.110/kWh</w:t>
            </w:r>
          </w:p>
        </w:tc>
        <w:tc>
          <w:tcPr>
            <w:tcW w:w="1975" w:type="dxa"/>
            <w:tcMar/>
            <w:vAlign w:val="center"/>
            <w:hideMark/>
          </w:tcPr>
          <w:p w:rsidRPr="00D06217" w:rsidR="00576802" w:rsidP="00576802" w:rsidRDefault="00576802" w14:paraId="31FD7D13" w14:textId="66A95723">
            <w:pPr>
              <w:jc w:val="center"/>
              <w:rPr>
                <w:rFonts w:ascii="Cambria" w:hAnsi="Cambria" w:eastAsia="Times New Roman" w:cs="Arial"/>
                <w:i/>
                <w:iCs/>
                <w:color w:val="7F7F7F" w:themeColor="text1" w:themeTint="80"/>
              </w:rPr>
            </w:pPr>
            <w:r>
              <w:rPr>
                <w:rFonts w:ascii="Cambria" w:hAnsi="Cambria" w:cs="Calibri"/>
                <w:i/>
                <w:iCs/>
                <w:color w:val="7F7F7F"/>
              </w:rPr>
              <w:t>$0.00/kW-month</w:t>
            </w:r>
          </w:p>
        </w:tc>
      </w:tr>
      <w:tr w:rsidRPr="00D06217" w:rsidR="00576802" w:rsidTr="44AB529C" w14:paraId="0B165E9A" w14:textId="77777777">
        <w:trPr>
          <w:trHeight w:val="300"/>
        </w:trPr>
        <w:tc>
          <w:tcPr>
            <w:tcW w:w="1035" w:type="dxa"/>
            <w:tcMar/>
            <w:hideMark/>
          </w:tcPr>
          <w:p w:rsidRPr="00A94424" w:rsidR="00576802" w:rsidP="00576802" w:rsidRDefault="00576802" w14:paraId="68B68671" w14:textId="77777777">
            <w:pPr>
              <w:jc w:val="center"/>
              <w:rPr>
                <w:rFonts w:ascii="Cambria" w:hAnsi="Cambria" w:eastAsia="Times New Roman" w:cs="Arial"/>
                <w:i/>
                <w:iCs/>
              </w:rPr>
            </w:pPr>
            <w:r w:rsidRPr="00A94424">
              <w:rPr>
                <w:rFonts w:ascii="Cambria" w:hAnsi="Cambria" w:eastAsia="Times New Roman" w:cs="Arial"/>
                <w:i/>
                <w:iCs/>
              </w:rPr>
              <w:t>7</w:t>
            </w:r>
          </w:p>
        </w:tc>
        <w:tc>
          <w:tcPr>
            <w:tcW w:w="1361" w:type="dxa"/>
            <w:tcMar/>
            <w:vAlign w:val="center"/>
          </w:tcPr>
          <w:p w:rsidRPr="00D06217" w:rsidR="00576802" w:rsidP="00576802" w:rsidRDefault="00576802" w14:paraId="3D507CE2" w14:textId="2B2CEC79">
            <w:pPr>
              <w:jc w:val="center"/>
              <w:rPr>
                <w:rFonts w:ascii="Cambria" w:hAnsi="Cambria" w:eastAsia="Times New Roman" w:cs="Arial"/>
                <w:i/>
                <w:iCs/>
                <w:color w:val="7F7F7F" w:themeColor="text1" w:themeTint="80"/>
              </w:rPr>
            </w:pPr>
            <w:r>
              <w:rPr>
                <w:rFonts w:ascii="Cambria" w:hAnsi="Cambria" w:cs="Calibri"/>
                <w:i/>
                <w:iCs/>
                <w:color w:val="7F7F7F"/>
              </w:rPr>
              <w:t xml:space="preserve">$87.00 </w:t>
            </w:r>
          </w:p>
        </w:tc>
        <w:tc>
          <w:tcPr>
            <w:tcW w:w="1417" w:type="dxa"/>
            <w:tcMar/>
            <w:vAlign w:val="center"/>
          </w:tcPr>
          <w:p w:rsidRPr="00D06217" w:rsidR="00576802" w:rsidP="00576802" w:rsidRDefault="00576802" w14:paraId="53D3D027" w14:textId="309D9C66">
            <w:pPr>
              <w:jc w:val="center"/>
              <w:rPr>
                <w:rFonts w:ascii="Cambria" w:hAnsi="Cambria" w:eastAsia="Times New Roman" w:cs="Arial"/>
                <w:i/>
                <w:iCs/>
                <w:color w:val="7F7F7F" w:themeColor="text1" w:themeTint="80"/>
              </w:rPr>
            </w:pPr>
            <w:r>
              <w:rPr>
                <w:rFonts w:ascii="Cambria" w:hAnsi="Cambria" w:cs="Calibri"/>
                <w:i/>
                <w:iCs/>
                <w:color w:val="7F7F7F"/>
              </w:rPr>
              <w:t>3,480</w:t>
            </w:r>
          </w:p>
        </w:tc>
        <w:tc>
          <w:tcPr>
            <w:tcW w:w="1672" w:type="dxa"/>
            <w:tcMar/>
            <w:vAlign w:val="center"/>
            <w:hideMark/>
          </w:tcPr>
          <w:p w:rsidRPr="00D06217" w:rsidR="00576802" w:rsidP="00576802" w:rsidRDefault="00576802" w14:paraId="7FE55124" w14:textId="0B035406">
            <w:pPr>
              <w:jc w:val="center"/>
              <w:rPr>
                <w:rFonts w:ascii="Cambria" w:hAnsi="Cambria" w:eastAsia="Times New Roman" w:cs="Arial"/>
                <w:i/>
                <w:iCs/>
                <w:color w:val="7F7F7F" w:themeColor="text1" w:themeTint="80"/>
              </w:rPr>
            </w:pPr>
            <w:r>
              <w:rPr>
                <w:rFonts w:ascii="Cambria" w:hAnsi="Cambria" w:cs="Calibri"/>
                <w:i/>
                <w:iCs/>
                <w:color w:val="7F7F7F"/>
              </w:rPr>
              <w:t>-$0.085/kWh</w:t>
            </w:r>
          </w:p>
        </w:tc>
        <w:tc>
          <w:tcPr>
            <w:tcW w:w="1890" w:type="dxa"/>
            <w:tcMar/>
            <w:vAlign w:val="center"/>
            <w:hideMark/>
          </w:tcPr>
          <w:p w:rsidRPr="00D06217" w:rsidR="00576802" w:rsidP="00576802" w:rsidRDefault="00576802" w14:paraId="1B66BE47" w14:textId="3D92637E">
            <w:pPr>
              <w:jc w:val="center"/>
              <w:rPr>
                <w:rFonts w:ascii="Cambria" w:hAnsi="Cambria" w:eastAsia="Times New Roman" w:cs="Arial"/>
                <w:i/>
                <w:iCs/>
                <w:color w:val="7F7F7F" w:themeColor="text1" w:themeTint="80"/>
              </w:rPr>
            </w:pPr>
            <w:r>
              <w:rPr>
                <w:rFonts w:ascii="Cambria" w:hAnsi="Cambria" w:cs="Calibri"/>
                <w:i/>
                <w:iCs/>
                <w:color w:val="7F7F7F"/>
              </w:rPr>
              <w:t>$0.110/kWh</w:t>
            </w:r>
          </w:p>
        </w:tc>
        <w:tc>
          <w:tcPr>
            <w:tcW w:w="1975" w:type="dxa"/>
            <w:tcMar/>
            <w:vAlign w:val="center"/>
            <w:hideMark/>
          </w:tcPr>
          <w:p w:rsidRPr="00D06217" w:rsidR="00576802" w:rsidP="00576802" w:rsidRDefault="00576802" w14:paraId="4F9E685C" w14:textId="72EFC8A7">
            <w:pPr>
              <w:jc w:val="center"/>
              <w:rPr>
                <w:rFonts w:ascii="Cambria" w:hAnsi="Cambria" w:eastAsia="Times New Roman" w:cs="Arial"/>
                <w:i/>
                <w:iCs/>
                <w:color w:val="7F7F7F" w:themeColor="text1" w:themeTint="80"/>
              </w:rPr>
            </w:pPr>
            <w:r>
              <w:rPr>
                <w:rFonts w:ascii="Cambria" w:hAnsi="Cambria" w:cs="Calibri"/>
                <w:i/>
                <w:iCs/>
                <w:color w:val="7F7F7F"/>
              </w:rPr>
              <w:t>$0.00/kW-month</w:t>
            </w:r>
          </w:p>
        </w:tc>
      </w:tr>
      <w:tr w:rsidRPr="00D06217" w:rsidR="00576802" w:rsidTr="44AB529C" w14:paraId="599452AD" w14:textId="77777777">
        <w:trPr>
          <w:trHeight w:val="300"/>
        </w:trPr>
        <w:tc>
          <w:tcPr>
            <w:tcW w:w="1035" w:type="dxa"/>
            <w:tcMar/>
            <w:hideMark/>
          </w:tcPr>
          <w:p w:rsidRPr="00A94424" w:rsidR="00576802" w:rsidP="00576802" w:rsidRDefault="00576802" w14:paraId="7437F0DD" w14:textId="77777777">
            <w:pPr>
              <w:jc w:val="center"/>
              <w:rPr>
                <w:rFonts w:ascii="Cambria" w:hAnsi="Cambria" w:eastAsia="Times New Roman" w:cs="Arial"/>
                <w:i/>
                <w:iCs/>
              </w:rPr>
            </w:pPr>
            <w:r w:rsidRPr="00A94424">
              <w:rPr>
                <w:rFonts w:ascii="Cambria" w:hAnsi="Cambria" w:eastAsia="Times New Roman" w:cs="Arial"/>
                <w:i/>
                <w:iCs/>
              </w:rPr>
              <w:t>8</w:t>
            </w:r>
          </w:p>
        </w:tc>
        <w:tc>
          <w:tcPr>
            <w:tcW w:w="1361" w:type="dxa"/>
            <w:tcMar/>
            <w:vAlign w:val="center"/>
          </w:tcPr>
          <w:p w:rsidRPr="00D06217" w:rsidR="00576802" w:rsidP="00576802" w:rsidRDefault="00576802" w14:paraId="212053F6" w14:textId="1966F76B">
            <w:pPr>
              <w:jc w:val="center"/>
              <w:rPr>
                <w:rFonts w:ascii="Cambria" w:hAnsi="Cambria" w:eastAsia="Times New Roman" w:cs="Arial"/>
                <w:i/>
                <w:iCs/>
                <w:color w:val="7F7F7F" w:themeColor="text1" w:themeTint="80"/>
              </w:rPr>
            </w:pPr>
            <w:r>
              <w:rPr>
                <w:rFonts w:ascii="Cambria" w:hAnsi="Cambria" w:cs="Calibri"/>
                <w:i/>
                <w:iCs/>
                <w:color w:val="7F7F7F"/>
              </w:rPr>
              <w:t xml:space="preserve">$86.50 </w:t>
            </w:r>
          </w:p>
        </w:tc>
        <w:tc>
          <w:tcPr>
            <w:tcW w:w="1417" w:type="dxa"/>
            <w:tcMar/>
            <w:vAlign w:val="center"/>
          </w:tcPr>
          <w:p w:rsidRPr="00D06217" w:rsidR="00576802" w:rsidP="00576802" w:rsidRDefault="00576802" w14:paraId="7041B9A3" w14:textId="77DEE06A">
            <w:pPr>
              <w:jc w:val="center"/>
              <w:rPr>
                <w:rFonts w:ascii="Cambria" w:hAnsi="Cambria" w:eastAsia="Times New Roman" w:cs="Arial"/>
                <w:i/>
                <w:iCs/>
                <w:color w:val="7F7F7F" w:themeColor="text1" w:themeTint="80"/>
              </w:rPr>
            </w:pPr>
            <w:r>
              <w:rPr>
                <w:rFonts w:ascii="Cambria" w:hAnsi="Cambria" w:cs="Calibri"/>
                <w:i/>
                <w:iCs/>
                <w:color w:val="7F7F7F"/>
              </w:rPr>
              <w:t>3,460</w:t>
            </w:r>
          </w:p>
        </w:tc>
        <w:tc>
          <w:tcPr>
            <w:tcW w:w="1672" w:type="dxa"/>
            <w:tcMar/>
            <w:vAlign w:val="center"/>
            <w:hideMark/>
          </w:tcPr>
          <w:p w:rsidRPr="00D06217" w:rsidR="00576802" w:rsidP="00576802" w:rsidRDefault="00576802" w14:paraId="247BA80A" w14:textId="06A45C79">
            <w:pPr>
              <w:jc w:val="center"/>
              <w:rPr>
                <w:rFonts w:ascii="Cambria" w:hAnsi="Cambria" w:eastAsia="Times New Roman" w:cs="Arial"/>
                <w:i/>
                <w:iCs/>
                <w:color w:val="7F7F7F" w:themeColor="text1" w:themeTint="80"/>
              </w:rPr>
            </w:pPr>
            <w:r>
              <w:rPr>
                <w:rFonts w:ascii="Cambria" w:hAnsi="Cambria" w:cs="Calibri"/>
                <w:i/>
                <w:iCs/>
                <w:color w:val="7F7F7F"/>
              </w:rPr>
              <w:t>-$0.085/kWh</w:t>
            </w:r>
          </w:p>
        </w:tc>
        <w:tc>
          <w:tcPr>
            <w:tcW w:w="1890" w:type="dxa"/>
            <w:tcMar/>
            <w:vAlign w:val="center"/>
            <w:hideMark/>
          </w:tcPr>
          <w:p w:rsidRPr="00D06217" w:rsidR="00576802" w:rsidP="00576802" w:rsidRDefault="00576802" w14:paraId="36EA4AFF" w14:textId="3BC7726B">
            <w:pPr>
              <w:jc w:val="center"/>
              <w:rPr>
                <w:rFonts w:ascii="Cambria" w:hAnsi="Cambria" w:eastAsia="Times New Roman" w:cs="Arial"/>
                <w:i/>
                <w:iCs/>
                <w:color w:val="7F7F7F" w:themeColor="text1" w:themeTint="80"/>
              </w:rPr>
            </w:pPr>
            <w:r>
              <w:rPr>
                <w:rFonts w:ascii="Cambria" w:hAnsi="Cambria" w:cs="Calibri"/>
                <w:i/>
                <w:iCs/>
                <w:color w:val="7F7F7F"/>
              </w:rPr>
              <w:t>$0.110/kWh</w:t>
            </w:r>
          </w:p>
        </w:tc>
        <w:tc>
          <w:tcPr>
            <w:tcW w:w="1975" w:type="dxa"/>
            <w:tcMar/>
            <w:vAlign w:val="center"/>
            <w:hideMark/>
          </w:tcPr>
          <w:p w:rsidRPr="00D06217" w:rsidR="00576802" w:rsidP="00576802" w:rsidRDefault="00576802" w14:paraId="554BD76D" w14:textId="7BEEC889">
            <w:pPr>
              <w:jc w:val="center"/>
              <w:rPr>
                <w:rFonts w:ascii="Cambria" w:hAnsi="Cambria" w:eastAsia="Times New Roman" w:cs="Arial"/>
                <w:i/>
                <w:iCs/>
                <w:color w:val="7F7F7F" w:themeColor="text1" w:themeTint="80"/>
              </w:rPr>
            </w:pPr>
            <w:r>
              <w:rPr>
                <w:rFonts w:ascii="Cambria" w:hAnsi="Cambria" w:cs="Calibri"/>
                <w:i/>
                <w:iCs/>
                <w:color w:val="7F7F7F"/>
              </w:rPr>
              <w:t>$0.00/kW-month</w:t>
            </w:r>
          </w:p>
        </w:tc>
      </w:tr>
      <w:tr w:rsidRPr="00D06217" w:rsidR="00576802" w:rsidTr="44AB529C" w14:paraId="4D159006" w14:textId="77777777">
        <w:trPr>
          <w:trHeight w:val="300"/>
        </w:trPr>
        <w:tc>
          <w:tcPr>
            <w:tcW w:w="1035" w:type="dxa"/>
            <w:tcMar/>
            <w:hideMark/>
          </w:tcPr>
          <w:p w:rsidRPr="00A94424" w:rsidR="00576802" w:rsidP="00576802" w:rsidRDefault="00576802" w14:paraId="2A34AE23" w14:textId="77777777">
            <w:pPr>
              <w:jc w:val="center"/>
              <w:rPr>
                <w:rFonts w:ascii="Cambria" w:hAnsi="Cambria" w:eastAsia="Times New Roman" w:cs="Arial"/>
                <w:i/>
                <w:iCs/>
              </w:rPr>
            </w:pPr>
            <w:r w:rsidRPr="00A94424">
              <w:rPr>
                <w:rFonts w:ascii="Cambria" w:hAnsi="Cambria" w:eastAsia="Times New Roman" w:cs="Arial"/>
                <w:i/>
                <w:iCs/>
              </w:rPr>
              <w:t>9</w:t>
            </w:r>
          </w:p>
        </w:tc>
        <w:tc>
          <w:tcPr>
            <w:tcW w:w="1361" w:type="dxa"/>
            <w:tcMar/>
            <w:vAlign w:val="center"/>
          </w:tcPr>
          <w:p w:rsidRPr="00D06217" w:rsidR="00576802" w:rsidP="00576802" w:rsidRDefault="00576802" w14:paraId="42092EC9" w14:textId="3E820CBE">
            <w:pPr>
              <w:jc w:val="center"/>
              <w:rPr>
                <w:rFonts w:ascii="Cambria" w:hAnsi="Cambria" w:eastAsia="Times New Roman" w:cs="Arial"/>
                <w:i/>
                <w:iCs/>
                <w:color w:val="7F7F7F" w:themeColor="text1" w:themeTint="80"/>
              </w:rPr>
            </w:pPr>
            <w:r>
              <w:rPr>
                <w:rFonts w:ascii="Cambria" w:hAnsi="Cambria" w:cs="Calibri"/>
                <w:i/>
                <w:iCs/>
                <w:color w:val="7F7F7F"/>
              </w:rPr>
              <w:t xml:space="preserve">$86.00 </w:t>
            </w:r>
          </w:p>
        </w:tc>
        <w:tc>
          <w:tcPr>
            <w:tcW w:w="1417" w:type="dxa"/>
            <w:tcMar/>
            <w:vAlign w:val="center"/>
          </w:tcPr>
          <w:p w:rsidRPr="00D06217" w:rsidR="00576802" w:rsidP="00576802" w:rsidRDefault="00576802" w14:paraId="7554A617" w14:textId="24B91874">
            <w:pPr>
              <w:jc w:val="center"/>
              <w:rPr>
                <w:rFonts w:ascii="Cambria" w:hAnsi="Cambria" w:eastAsia="Times New Roman" w:cs="Arial"/>
                <w:i/>
                <w:iCs/>
                <w:color w:val="7F7F7F" w:themeColor="text1" w:themeTint="80"/>
              </w:rPr>
            </w:pPr>
            <w:r>
              <w:rPr>
                <w:rFonts w:ascii="Cambria" w:hAnsi="Cambria" w:cs="Calibri"/>
                <w:i/>
                <w:iCs/>
                <w:color w:val="7F7F7F"/>
              </w:rPr>
              <w:t>3,440</w:t>
            </w:r>
          </w:p>
        </w:tc>
        <w:tc>
          <w:tcPr>
            <w:tcW w:w="1672" w:type="dxa"/>
            <w:tcMar/>
            <w:vAlign w:val="center"/>
            <w:hideMark/>
          </w:tcPr>
          <w:p w:rsidRPr="00D06217" w:rsidR="00576802" w:rsidP="00576802" w:rsidRDefault="00576802" w14:paraId="4B74AEB9" w14:textId="523E80EC">
            <w:pPr>
              <w:jc w:val="center"/>
              <w:rPr>
                <w:rFonts w:ascii="Cambria" w:hAnsi="Cambria" w:eastAsia="Times New Roman" w:cs="Arial"/>
                <w:i/>
                <w:iCs/>
                <w:color w:val="7F7F7F" w:themeColor="text1" w:themeTint="80"/>
              </w:rPr>
            </w:pPr>
            <w:r>
              <w:rPr>
                <w:rFonts w:ascii="Cambria" w:hAnsi="Cambria" w:cs="Calibri"/>
                <w:i/>
                <w:iCs/>
                <w:color w:val="7F7F7F"/>
              </w:rPr>
              <w:t>-$0.085/kWh</w:t>
            </w:r>
          </w:p>
        </w:tc>
        <w:tc>
          <w:tcPr>
            <w:tcW w:w="1890" w:type="dxa"/>
            <w:tcMar/>
            <w:vAlign w:val="center"/>
            <w:hideMark/>
          </w:tcPr>
          <w:p w:rsidRPr="00D06217" w:rsidR="00576802" w:rsidP="00576802" w:rsidRDefault="00576802" w14:paraId="565FDE79" w14:textId="5A04A3DA">
            <w:pPr>
              <w:jc w:val="center"/>
              <w:rPr>
                <w:rFonts w:ascii="Cambria" w:hAnsi="Cambria" w:eastAsia="Times New Roman" w:cs="Arial"/>
                <w:i/>
                <w:iCs/>
                <w:color w:val="7F7F7F" w:themeColor="text1" w:themeTint="80"/>
              </w:rPr>
            </w:pPr>
            <w:r>
              <w:rPr>
                <w:rFonts w:ascii="Cambria" w:hAnsi="Cambria" w:cs="Calibri"/>
                <w:i/>
                <w:iCs/>
                <w:color w:val="7F7F7F"/>
              </w:rPr>
              <w:t>$0.110/kWh</w:t>
            </w:r>
          </w:p>
        </w:tc>
        <w:tc>
          <w:tcPr>
            <w:tcW w:w="1975" w:type="dxa"/>
            <w:tcMar/>
            <w:vAlign w:val="center"/>
            <w:hideMark/>
          </w:tcPr>
          <w:p w:rsidRPr="00D06217" w:rsidR="00576802" w:rsidP="00576802" w:rsidRDefault="00576802" w14:paraId="36E6BE0B" w14:textId="73DA70BB">
            <w:pPr>
              <w:jc w:val="center"/>
              <w:rPr>
                <w:rFonts w:ascii="Cambria" w:hAnsi="Cambria" w:eastAsia="Times New Roman" w:cs="Arial"/>
                <w:i/>
                <w:iCs/>
                <w:color w:val="7F7F7F" w:themeColor="text1" w:themeTint="80"/>
              </w:rPr>
            </w:pPr>
            <w:r>
              <w:rPr>
                <w:rFonts w:ascii="Cambria" w:hAnsi="Cambria" w:cs="Calibri"/>
                <w:i/>
                <w:iCs/>
                <w:color w:val="7F7F7F"/>
              </w:rPr>
              <w:t>$0.00/kW-month</w:t>
            </w:r>
          </w:p>
        </w:tc>
      </w:tr>
      <w:tr w:rsidRPr="00D06217" w:rsidR="00576802" w:rsidTr="44AB529C" w14:paraId="625ACF3E" w14:textId="77777777">
        <w:trPr>
          <w:trHeight w:val="300"/>
        </w:trPr>
        <w:tc>
          <w:tcPr>
            <w:tcW w:w="1035" w:type="dxa"/>
            <w:tcMar/>
            <w:hideMark/>
          </w:tcPr>
          <w:p w:rsidRPr="00A94424" w:rsidR="00576802" w:rsidP="00576802" w:rsidRDefault="00576802" w14:paraId="4F4322D3" w14:textId="77777777">
            <w:pPr>
              <w:jc w:val="center"/>
              <w:rPr>
                <w:rFonts w:ascii="Cambria" w:hAnsi="Cambria" w:eastAsia="Times New Roman" w:cs="Arial"/>
                <w:i/>
                <w:iCs/>
              </w:rPr>
            </w:pPr>
            <w:r w:rsidRPr="00A94424">
              <w:rPr>
                <w:rFonts w:ascii="Cambria" w:hAnsi="Cambria" w:eastAsia="Times New Roman" w:cs="Arial"/>
                <w:i/>
                <w:iCs/>
              </w:rPr>
              <w:t>10</w:t>
            </w:r>
          </w:p>
        </w:tc>
        <w:tc>
          <w:tcPr>
            <w:tcW w:w="1361" w:type="dxa"/>
            <w:tcMar/>
            <w:vAlign w:val="center"/>
          </w:tcPr>
          <w:p w:rsidRPr="00D06217" w:rsidR="00576802" w:rsidP="00576802" w:rsidRDefault="00576802" w14:paraId="5D9BE107" w14:textId="5A1DB953">
            <w:pPr>
              <w:jc w:val="center"/>
              <w:rPr>
                <w:rFonts w:ascii="Cambria" w:hAnsi="Cambria" w:eastAsia="Times New Roman" w:cs="Arial"/>
                <w:i/>
                <w:iCs/>
                <w:color w:val="7F7F7F" w:themeColor="text1" w:themeTint="80"/>
              </w:rPr>
            </w:pPr>
            <w:r>
              <w:rPr>
                <w:rFonts w:ascii="Cambria" w:hAnsi="Cambria" w:cs="Calibri"/>
                <w:i/>
                <w:iCs/>
                <w:color w:val="7F7F7F"/>
              </w:rPr>
              <w:t xml:space="preserve">$85.50 </w:t>
            </w:r>
          </w:p>
        </w:tc>
        <w:tc>
          <w:tcPr>
            <w:tcW w:w="1417" w:type="dxa"/>
            <w:tcMar/>
            <w:vAlign w:val="center"/>
          </w:tcPr>
          <w:p w:rsidRPr="00D06217" w:rsidR="00576802" w:rsidP="00576802" w:rsidRDefault="00576802" w14:paraId="4014A45B" w14:textId="6F403B24">
            <w:pPr>
              <w:jc w:val="center"/>
              <w:rPr>
                <w:rFonts w:ascii="Cambria" w:hAnsi="Cambria" w:eastAsia="Times New Roman" w:cs="Arial"/>
                <w:i/>
                <w:iCs/>
                <w:color w:val="7F7F7F" w:themeColor="text1" w:themeTint="80"/>
              </w:rPr>
            </w:pPr>
            <w:r>
              <w:rPr>
                <w:rFonts w:ascii="Cambria" w:hAnsi="Cambria" w:cs="Calibri"/>
                <w:i/>
                <w:iCs/>
                <w:color w:val="7F7F7F"/>
              </w:rPr>
              <w:t>3,420</w:t>
            </w:r>
          </w:p>
        </w:tc>
        <w:tc>
          <w:tcPr>
            <w:tcW w:w="1672" w:type="dxa"/>
            <w:tcMar/>
            <w:vAlign w:val="center"/>
            <w:hideMark/>
          </w:tcPr>
          <w:p w:rsidRPr="00D06217" w:rsidR="00576802" w:rsidP="00576802" w:rsidRDefault="00576802" w14:paraId="72F21697" w14:textId="720A2AA2">
            <w:pPr>
              <w:jc w:val="center"/>
              <w:rPr>
                <w:rFonts w:ascii="Cambria" w:hAnsi="Cambria" w:eastAsia="Times New Roman" w:cs="Arial"/>
                <w:i/>
                <w:iCs/>
                <w:color w:val="7F7F7F" w:themeColor="text1" w:themeTint="80"/>
              </w:rPr>
            </w:pPr>
            <w:r>
              <w:rPr>
                <w:rFonts w:ascii="Cambria" w:hAnsi="Cambria" w:cs="Calibri"/>
                <w:i/>
                <w:iCs/>
                <w:color w:val="7F7F7F"/>
              </w:rPr>
              <w:t>-$0.085/kWh</w:t>
            </w:r>
          </w:p>
        </w:tc>
        <w:tc>
          <w:tcPr>
            <w:tcW w:w="1890" w:type="dxa"/>
            <w:tcMar/>
            <w:vAlign w:val="center"/>
            <w:hideMark/>
          </w:tcPr>
          <w:p w:rsidRPr="00D06217" w:rsidR="00576802" w:rsidP="00576802" w:rsidRDefault="00576802" w14:paraId="4C598F66" w14:textId="5E82EE0A">
            <w:pPr>
              <w:jc w:val="center"/>
              <w:rPr>
                <w:rFonts w:ascii="Cambria" w:hAnsi="Cambria" w:eastAsia="Times New Roman" w:cs="Arial"/>
                <w:i/>
                <w:iCs/>
                <w:color w:val="7F7F7F" w:themeColor="text1" w:themeTint="80"/>
              </w:rPr>
            </w:pPr>
            <w:r>
              <w:rPr>
                <w:rFonts w:ascii="Cambria" w:hAnsi="Cambria" w:cs="Calibri"/>
                <w:i/>
                <w:iCs/>
                <w:color w:val="7F7F7F"/>
              </w:rPr>
              <w:t>$0.110/kWh</w:t>
            </w:r>
          </w:p>
        </w:tc>
        <w:tc>
          <w:tcPr>
            <w:tcW w:w="1975" w:type="dxa"/>
            <w:tcMar/>
            <w:vAlign w:val="center"/>
            <w:hideMark/>
          </w:tcPr>
          <w:p w:rsidRPr="00D06217" w:rsidR="00576802" w:rsidP="00576802" w:rsidRDefault="00576802" w14:paraId="22DF0F4D" w14:textId="033EAD6A">
            <w:pPr>
              <w:jc w:val="center"/>
              <w:rPr>
                <w:rFonts w:ascii="Cambria" w:hAnsi="Cambria" w:eastAsia="Times New Roman" w:cs="Arial"/>
                <w:i/>
                <w:iCs/>
                <w:color w:val="7F7F7F" w:themeColor="text1" w:themeTint="80"/>
              </w:rPr>
            </w:pPr>
            <w:r>
              <w:rPr>
                <w:rFonts w:ascii="Cambria" w:hAnsi="Cambria" w:cs="Calibri"/>
                <w:i/>
                <w:iCs/>
                <w:color w:val="7F7F7F"/>
              </w:rPr>
              <w:t>$0.00/kW-month</w:t>
            </w:r>
          </w:p>
        </w:tc>
      </w:tr>
    </w:tbl>
    <w:p w:rsidRPr="00C2361C" w:rsidR="00482351" w:rsidP="00A47CFD" w:rsidRDefault="00482351" w14:paraId="23A3DACB" w14:textId="7E57B198">
      <w:pPr>
        <w:spacing w:before="120" w:after="120"/>
        <w:jc w:val="both"/>
        <w:outlineLvl w:val="5"/>
        <w:rPr>
          <w:rFonts w:ascii="Cambria" w:hAnsi="Cambria" w:cs="Arial"/>
          <w:b/>
          <w:i/>
        </w:rPr>
      </w:pPr>
    </w:p>
    <w:p w:rsidRPr="00C2361C" w:rsidR="00C2648D" w:rsidP="002F6037" w:rsidRDefault="00C2648D" w14:paraId="7FB94E44" w14:textId="15638DD5">
      <w:pPr>
        <w:rPr>
          <w:rFonts w:ascii="Cambria" w:hAnsi="Cambria" w:cs="Arial"/>
          <w:sz w:val="20"/>
          <w:szCs w:val="20"/>
        </w:rPr>
      </w:pPr>
      <w:r w:rsidRPr="00C2361C">
        <w:rPr>
          <w:rFonts w:ascii="Cambria" w:hAnsi="Cambria" w:cs="Arial"/>
          <w:sz w:val="20"/>
          <w:szCs w:val="20"/>
        </w:rPr>
        <w:t xml:space="preserve">Bill Credit: The Bill Credit is the amount in dollars that </w:t>
      </w:r>
      <w:r w:rsidR="006D12AD">
        <w:rPr>
          <w:rFonts w:ascii="Cambria" w:hAnsi="Cambria" w:cs="Arial"/>
          <w:sz w:val="20"/>
          <w:szCs w:val="20"/>
        </w:rPr>
        <w:t>you</w:t>
      </w:r>
      <w:r w:rsidRPr="00C2361C">
        <w:rPr>
          <w:rFonts w:ascii="Cambria" w:hAnsi="Cambria" w:cs="Arial"/>
          <w:sz w:val="20"/>
          <w:szCs w:val="20"/>
        </w:rPr>
        <w:t xml:space="preserve"> receive from </w:t>
      </w:r>
      <w:r w:rsidR="006D12AD">
        <w:rPr>
          <w:rFonts w:ascii="Cambria" w:hAnsi="Cambria" w:cs="Arial"/>
          <w:sz w:val="20"/>
          <w:szCs w:val="20"/>
        </w:rPr>
        <w:t>your</w:t>
      </w:r>
      <w:r w:rsidRPr="00C2361C">
        <w:rPr>
          <w:rFonts w:ascii="Cambria" w:hAnsi="Cambria" w:cs="Arial"/>
          <w:sz w:val="20"/>
          <w:szCs w:val="20"/>
        </w:rPr>
        <w:t xml:space="preserve"> utility for the electricity </w:t>
      </w:r>
      <w:r w:rsidR="006D12AD">
        <w:rPr>
          <w:rFonts w:ascii="Cambria" w:hAnsi="Cambria" w:cs="Arial"/>
          <w:sz w:val="20"/>
          <w:szCs w:val="20"/>
        </w:rPr>
        <w:t>generated by your</w:t>
      </w:r>
      <w:r w:rsidRPr="00C2361C">
        <w:rPr>
          <w:rFonts w:ascii="Cambria" w:hAnsi="Cambria" w:cs="Arial"/>
          <w:sz w:val="20"/>
          <w:szCs w:val="20"/>
        </w:rPr>
        <w:t xml:space="preserve"> Subscription. The Bill Credit Rate is the value used to calculate </w:t>
      </w:r>
      <w:r w:rsidR="006D12AD">
        <w:rPr>
          <w:rFonts w:ascii="Cambria" w:hAnsi="Cambria" w:cs="Arial"/>
          <w:sz w:val="20"/>
          <w:szCs w:val="20"/>
        </w:rPr>
        <w:t xml:space="preserve">your total </w:t>
      </w:r>
      <w:r w:rsidRPr="00C2361C">
        <w:rPr>
          <w:rFonts w:ascii="Cambria" w:hAnsi="Cambria" w:cs="Arial"/>
          <w:sz w:val="20"/>
          <w:szCs w:val="20"/>
        </w:rPr>
        <w:t xml:space="preserve">Bill Credit. Bill Credit Rates are </w:t>
      </w:r>
      <w:r w:rsidR="006D12AD">
        <w:rPr>
          <w:rFonts w:ascii="Cambria" w:hAnsi="Cambria" w:cs="Arial"/>
          <w:sz w:val="20"/>
          <w:szCs w:val="20"/>
        </w:rPr>
        <w:t xml:space="preserve">set </w:t>
      </w:r>
      <w:r w:rsidRPr="00C2361C">
        <w:rPr>
          <w:rFonts w:ascii="Cambria" w:hAnsi="Cambria" w:cs="Arial"/>
          <w:sz w:val="20"/>
          <w:szCs w:val="20"/>
        </w:rPr>
        <w:t>by the Oregon Public Utility Commission.</w:t>
      </w:r>
    </w:p>
    <w:p w:rsidR="00E62EC3" w:rsidP="002F6037" w:rsidRDefault="008116AA" w14:paraId="3093A861" w14:textId="79E17684">
      <w:pPr>
        <w:spacing w:before="120" w:after="120"/>
        <w:outlineLvl w:val="5"/>
        <w:rPr>
          <w:rFonts w:ascii="Cambria" w:hAnsi="Cambria" w:cs="Arial"/>
          <w:sz w:val="20"/>
          <w:szCs w:val="20"/>
        </w:rPr>
      </w:pPr>
      <w:r w:rsidRPr="00C2361C">
        <w:rPr>
          <w:rFonts w:ascii="Cambria" w:hAnsi="Cambria" w:cs="Arial"/>
          <w:sz w:val="20"/>
          <w:szCs w:val="20"/>
        </w:rPr>
        <w:t>Donation of Excess Generation: I</w:t>
      </w:r>
      <w:r w:rsidRPr="00C2361C" w:rsidR="00F9579D">
        <w:rPr>
          <w:rFonts w:ascii="Cambria" w:hAnsi="Cambria" w:cs="Arial"/>
          <w:sz w:val="20"/>
          <w:szCs w:val="20"/>
        </w:rPr>
        <w:t xml:space="preserve">f </w:t>
      </w:r>
      <w:r w:rsidRPr="00C2361C">
        <w:rPr>
          <w:rFonts w:ascii="Cambria" w:hAnsi="Cambria" w:cs="Arial"/>
          <w:sz w:val="20"/>
          <w:szCs w:val="20"/>
        </w:rPr>
        <w:t>your</w:t>
      </w:r>
      <w:r w:rsidRPr="00C2361C" w:rsidR="00F9579D">
        <w:rPr>
          <w:rFonts w:ascii="Cambria" w:hAnsi="Cambria" w:cs="Arial"/>
          <w:sz w:val="20"/>
          <w:szCs w:val="20"/>
        </w:rPr>
        <w:t xml:space="preserve"> Subscription produces </w:t>
      </w:r>
      <w:r w:rsidRPr="00C2361C" w:rsidR="0038330F">
        <w:rPr>
          <w:rFonts w:ascii="Cambria" w:hAnsi="Cambria" w:cs="Arial"/>
          <w:sz w:val="20"/>
          <w:szCs w:val="20"/>
        </w:rPr>
        <w:t xml:space="preserve">more electricity </w:t>
      </w:r>
      <w:r w:rsidRPr="00C2361C" w:rsidR="00F9579D">
        <w:rPr>
          <w:rFonts w:ascii="Cambria" w:hAnsi="Cambria" w:cs="Arial"/>
          <w:sz w:val="20"/>
          <w:szCs w:val="20"/>
        </w:rPr>
        <w:t>over the course of a</w:t>
      </w:r>
      <w:r w:rsidRPr="00C2361C" w:rsidR="0038330F">
        <w:rPr>
          <w:rFonts w:ascii="Cambria" w:hAnsi="Cambria" w:cs="Arial"/>
          <w:sz w:val="20"/>
          <w:szCs w:val="20"/>
        </w:rPr>
        <w:t xml:space="preserve"> yearly </w:t>
      </w:r>
      <w:r w:rsidRPr="00C2361C" w:rsidR="00F9579D">
        <w:rPr>
          <w:rFonts w:ascii="Cambria" w:hAnsi="Cambria" w:cs="Arial"/>
          <w:sz w:val="20"/>
          <w:szCs w:val="20"/>
        </w:rPr>
        <w:t>billing cycle</w:t>
      </w:r>
      <w:r w:rsidRPr="00C2361C" w:rsidR="0038330F">
        <w:rPr>
          <w:rFonts w:ascii="Cambria" w:hAnsi="Cambria" w:cs="Arial"/>
          <w:sz w:val="20"/>
          <w:szCs w:val="20"/>
        </w:rPr>
        <w:t xml:space="preserve"> </w:t>
      </w:r>
      <w:r w:rsidR="00DE4849">
        <w:rPr>
          <w:rFonts w:ascii="Cambria" w:hAnsi="Cambria" w:cs="Arial"/>
          <w:sz w:val="20"/>
          <w:szCs w:val="20"/>
        </w:rPr>
        <w:t>(reconciled annually in April)</w:t>
      </w:r>
      <w:r w:rsidRPr="00A94424" w:rsidR="00DE4849">
        <w:rPr>
          <w:rFonts w:ascii="Cambria" w:hAnsi="Cambria" w:cs="Arial"/>
          <w:sz w:val="20"/>
          <w:szCs w:val="20"/>
        </w:rPr>
        <w:t>,</w:t>
      </w:r>
      <w:r w:rsidR="00780046">
        <w:rPr>
          <w:rFonts w:ascii="Cambria" w:hAnsi="Cambria" w:cs="Arial"/>
          <w:sz w:val="20"/>
          <w:szCs w:val="20"/>
        </w:rPr>
        <w:t xml:space="preserve"> </w:t>
      </w:r>
      <w:r w:rsidRPr="00C2361C" w:rsidR="0038330F">
        <w:rPr>
          <w:rFonts w:ascii="Cambria" w:hAnsi="Cambria" w:cs="Arial"/>
          <w:sz w:val="20"/>
          <w:szCs w:val="20"/>
        </w:rPr>
        <w:t>than your home uses</w:t>
      </w:r>
      <w:r w:rsidRPr="00C2361C">
        <w:rPr>
          <w:rFonts w:ascii="Cambria" w:hAnsi="Cambria" w:cs="Arial"/>
          <w:sz w:val="20"/>
          <w:szCs w:val="20"/>
        </w:rPr>
        <w:t>, then</w:t>
      </w:r>
      <w:r w:rsidRPr="00C2361C" w:rsidR="00F9579D">
        <w:rPr>
          <w:rFonts w:ascii="Cambria" w:hAnsi="Cambria" w:cs="Arial"/>
          <w:sz w:val="20"/>
          <w:szCs w:val="20"/>
        </w:rPr>
        <w:t xml:space="preserve"> the </w:t>
      </w:r>
      <w:r w:rsidRPr="00C2361C" w:rsidR="0038330F">
        <w:rPr>
          <w:rFonts w:ascii="Cambria" w:hAnsi="Cambria" w:cs="Arial"/>
          <w:sz w:val="20"/>
          <w:szCs w:val="20"/>
        </w:rPr>
        <w:t xml:space="preserve">value of the extra electricity </w:t>
      </w:r>
      <w:r w:rsidRPr="00C2361C" w:rsidR="00F9579D">
        <w:rPr>
          <w:rFonts w:ascii="Cambria" w:hAnsi="Cambria" w:cs="Arial"/>
          <w:sz w:val="20"/>
          <w:szCs w:val="20"/>
        </w:rPr>
        <w:t>will be donated to the low-income programs of</w:t>
      </w:r>
      <w:r w:rsidRPr="00C2361C" w:rsidR="009C3C7E">
        <w:rPr>
          <w:rFonts w:ascii="Cambria" w:hAnsi="Cambria" w:cs="Arial"/>
          <w:sz w:val="20"/>
          <w:szCs w:val="20"/>
        </w:rPr>
        <w:t xml:space="preserve"> your </w:t>
      </w:r>
      <w:r w:rsidRPr="00C2361C" w:rsidR="0038330F">
        <w:rPr>
          <w:rFonts w:ascii="Cambria" w:hAnsi="Cambria" w:cs="Arial"/>
          <w:sz w:val="20"/>
          <w:szCs w:val="20"/>
        </w:rPr>
        <w:t>utility.</w:t>
      </w:r>
      <w:r w:rsidR="00975118">
        <w:rPr>
          <w:rFonts w:ascii="Cambria" w:hAnsi="Cambria" w:cs="Arial"/>
          <w:sz w:val="20"/>
          <w:szCs w:val="20"/>
        </w:rPr>
        <w:t xml:space="preserve"> If you </w:t>
      </w:r>
      <w:r w:rsidR="0074467A">
        <w:rPr>
          <w:rFonts w:ascii="Cambria" w:hAnsi="Cambria" w:cs="Arial"/>
          <w:sz w:val="20"/>
          <w:szCs w:val="20"/>
        </w:rPr>
        <w:t>previously received bill credits for excess generation,</w:t>
      </w:r>
      <w:r w:rsidR="0061532D">
        <w:rPr>
          <w:rFonts w:ascii="Cambria" w:hAnsi="Cambria" w:cs="Arial"/>
          <w:sz w:val="20"/>
          <w:szCs w:val="20"/>
        </w:rPr>
        <w:t xml:space="preserve"> this amount will be deducted from your monthly net bill savings until the balance has been repaid.</w:t>
      </w:r>
    </w:p>
    <w:bookmarkEnd w:id="7"/>
    <w:p w:rsidRPr="00C2361C" w:rsidR="00F9579D" w:rsidP="002F6037" w:rsidRDefault="00F9579D" w14:paraId="7FE021B7" w14:textId="77777777">
      <w:pPr>
        <w:pStyle w:val="ListParagraph"/>
        <w:numPr>
          <w:ilvl w:val="0"/>
          <w:numId w:val="1"/>
        </w:numPr>
        <w:spacing w:before="120" w:after="120"/>
        <w:outlineLvl w:val="5"/>
        <w:rPr>
          <w:rFonts w:ascii="Cambria" w:hAnsi="Cambria" w:cs="Arial"/>
          <w:b/>
        </w:rPr>
      </w:pPr>
      <w:r w:rsidRPr="00C2361C">
        <w:rPr>
          <w:rFonts w:ascii="Cambria" w:hAnsi="Cambria" w:cs="Arial"/>
          <w:b/>
        </w:rPr>
        <w:t>Length of Contract</w:t>
      </w:r>
    </w:p>
    <w:p w:rsidR="00E45E55" w:rsidP="002F6037" w:rsidRDefault="00E45E55" w14:paraId="45AA20FD" w14:textId="77777777">
      <w:pPr>
        <w:spacing w:before="120" w:after="120"/>
        <w:outlineLvl w:val="5"/>
        <w:rPr>
          <w:rFonts w:ascii="Cambria" w:hAnsi="Cambria" w:cs="Arial"/>
          <w:b/>
          <w:sz w:val="20"/>
          <w:szCs w:val="20"/>
        </w:rPr>
      </w:pPr>
      <w:r>
        <w:rPr>
          <w:rFonts w:ascii="Cambria" w:hAnsi="Cambria" w:cs="Arial"/>
          <w:b/>
          <w:sz w:val="20"/>
          <w:szCs w:val="20"/>
        </w:rPr>
        <w:t>{</w:t>
      </w:r>
      <w:r w:rsidRPr="00DE29A4" w:rsidR="004914A5">
        <w:rPr>
          <w:rFonts w:ascii="Cambria" w:hAnsi="Cambria" w:cs="Arial"/>
          <w:b/>
          <w:sz w:val="20"/>
          <w:szCs w:val="20"/>
        </w:rPr>
        <w:t>Th</w:t>
      </w:r>
      <w:r w:rsidRPr="00DE29A4" w:rsidR="00B039FE">
        <w:rPr>
          <w:rFonts w:ascii="Cambria" w:hAnsi="Cambria" w:cs="Arial"/>
          <w:b/>
          <w:sz w:val="20"/>
          <w:szCs w:val="20"/>
        </w:rPr>
        <w:t>is Contract begins</w:t>
      </w:r>
      <w:r w:rsidRPr="00DE29A4" w:rsidR="00A152B5">
        <w:rPr>
          <w:rFonts w:ascii="Cambria" w:hAnsi="Cambria" w:cs="Arial"/>
          <w:b/>
          <w:sz w:val="20"/>
          <w:szCs w:val="20"/>
        </w:rPr>
        <w:t xml:space="preserve"> on </w:t>
      </w:r>
      <w:r w:rsidRPr="00E45E55" w:rsidR="00A152B5">
        <w:rPr>
          <w:rFonts w:ascii="Cambria" w:hAnsi="Cambria" w:cs="Arial"/>
          <w:b/>
          <w:bCs/>
          <w:sz w:val="20"/>
          <w:szCs w:val="20"/>
        </w:rPr>
        <w:t>[DATE]</w:t>
      </w:r>
      <w:r w:rsidRPr="00DE29A4" w:rsidR="00A152B5">
        <w:rPr>
          <w:rFonts w:ascii="Cambria" w:hAnsi="Cambria" w:cs="Arial"/>
          <w:b/>
          <w:sz w:val="20"/>
          <w:szCs w:val="20"/>
        </w:rPr>
        <w:t xml:space="preserve"> and ends on </w:t>
      </w:r>
      <w:r w:rsidRPr="00E45E55" w:rsidR="00806A9B">
        <w:rPr>
          <w:rFonts w:ascii="Cambria" w:hAnsi="Cambria" w:cs="Arial"/>
          <w:b/>
          <w:bCs/>
          <w:sz w:val="20"/>
          <w:szCs w:val="20"/>
        </w:rPr>
        <w:t>[DATE]</w:t>
      </w:r>
      <w:r w:rsidRPr="00DE29A4" w:rsidR="00806A9B">
        <w:rPr>
          <w:rFonts w:ascii="Cambria" w:hAnsi="Cambria" w:cs="Arial"/>
          <w:b/>
          <w:sz w:val="20"/>
          <w:szCs w:val="20"/>
        </w:rPr>
        <w:t>.</w:t>
      </w:r>
      <w:r>
        <w:rPr>
          <w:rFonts w:ascii="Cambria" w:hAnsi="Cambria" w:cs="Arial"/>
          <w:b/>
          <w:sz w:val="20"/>
          <w:szCs w:val="20"/>
        </w:rPr>
        <w:t>}</w:t>
      </w:r>
    </w:p>
    <w:p w:rsidR="00E45E55" w:rsidP="002F6037" w:rsidRDefault="00E45E55" w14:paraId="1CDE4DE4" w14:textId="77777777">
      <w:pPr>
        <w:spacing w:before="120" w:after="120"/>
        <w:outlineLvl w:val="5"/>
        <w:rPr>
          <w:rFonts w:ascii="Cambria" w:hAnsi="Cambria" w:cs="Arial"/>
          <w:b/>
          <w:sz w:val="20"/>
          <w:szCs w:val="20"/>
        </w:rPr>
      </w:pPr>
      <w:r>
        <w:rPr>
          <w:rFonts w:ascii="Cambria" w:hAnsi="Cambria" w:cs="Arial"/>
          <w:b/>
          <w:sz w:val="20"/>
          <w:szCs w:val="20"/>
        </w:rPr>
        <w:t>OR</w:t>
      </w:r>
    </w:p>
    <w:p w:rsidRPr="007874D8" w:rsidR="004914A5" w:rsidP="002F6037" w:rsidRDefault="0051366F" w14:paraId="532C18F5" w14:textId="1D7F0B03">
      <w:pPr>
        <w:spacing w:before="120" w:after="120"/>
        <w:outlineLvl w:val="5"/>
        <w:rPr>
          <w:rFonts w:ascii="Cambria" w:hAnsi="Cambria" w:cs="Arial"/>
          <w:b/>
          <w:sz w:val="20"/>
          <w:szCs w:val="20"/>
        </w:rPr>
      </w:pPr>
      <w:r>
        <w:rPr>
          <w:rFonts w:ascii="Cambria" w:hAnsi="Cambria" w:cs="Arial"/>
          <w:b/>
          <w:sz w:val="20"/>
          <w:szCs w:val="20"/>
        </w:rPr>
        <w:t xml:space="preserve">{This Contract begins on the date that </w:t>
      </w:r>
      <w:r w:rsidR="00BC79F0">
        <w:rPr>
          <w:rFonts w:ascii="Cambria" w:hAnsi="Cambria" w:cs="Arial"/>
          <w:b/>
          <w:sz w:val="20"/>
          <w:szCs w:val="20"/>
        </w:rPr>
        <w:t>P</w:t>
      </w:r>
      <w:r>
        <w:rPr>
          <w:rFonts w:ascii="Cambria" w:hAnsi="Cambria" w:cs="Arial"/>
          <w:b/>
          <w:sz w:val="20"/>
          <w:szCs w:val="20"/>
        </w:rPr>
        <w:t xml:space="preserve">roject begins </w:t>
      </w:r>
      <w:r w:rsidR="00BC79F0">
        <w:rPr>
          <w:rFonts w:ascii="Cambria" w:hAnsi="Cambria" w:cs="Arial"/>
          <w:b/>
          <w:sz w:val="20"/>
          <w:szCs w:val="20"/>
        </w:rPr>
        <w:t>C</w:t>
      </w:r>
      <w:r>
        <w:rPr>
          <w:rFonts w:ascii="Cambria" w:hAnsi="Cambria" w:cs="Arial"/>
          <w:b/>
          <w:sz w:val="20"/>
          <w:szCs w:val="20"/>
        </w:rPr>
        <w:t xml:space="preserve">ommercial </w:t>
      </w:r>
      <w:r w:rsidR="00BC79F0">
        <w:rPr>
          <w:rFonts w:ascii="Cambria" w:hAnsi="Cambria" w:cs="Arial"/>
          <w:b/>
          <w:sz w:val="20"/>
          <w:szCs w:val="20"/>
        </w:rPr>
        <w:t>O</w:t>
      </w:r>
      <w:r>
        <w:rPr>
          <w:rFonts w:ascii="Cambria" w:hAnsi="Cambria" w:cs="Arial"/>
          <w:b/>
          <w:sz w:val="20"/>
          <w:szCs w:val="20"/>
        </w:rPr>
        <w:t xml:space="preserve">perations, expected to be [DATE], and ends </w:t>
      </w:r>
      <w:r w:rsidR="00EB5E69">
        <w:rPr>
          <w:rFonts w:ascii="Cambria" w:hAnsi="Cambria" w:cs="Arial"/>
          <w:b/>
          <w:sz w:val="20"/>
          <w:szCs w:val="20"/>
        </w:rPr>
        <w:t>[CONTRACT LENGTH] after that date.</w:t>
      </w:r>
      <w:r w:rsidR="0026468F">
        <w:rPr>
          <w:rFonts w:ascii="Cambria" w:hAnsi="Cambria" w:cs="Arial"/>
          <w:b/>
          <w:sz w:val="20"/>
          <w:szCs w:val="20"/>
        </w:rPr>
        <w:t xml:space="preserve"> Your Project Manager will inform you of</w:t>
      </w:r>
      <w:r w:rsidR="005F27C6">
        <w:rPr>
          <w:rFonts w:ascii="Cambria" w:hAnsi="Cambria" w:cs="Arial"/>
          <w:b/>
          <w:sz w:val="20"/>
          <w:szCs w:val="20"/>
        </w:rPr>
        <w:t xml:space="preserve"> any changes to </w:t>
      </w:r>
      <w:r w:rsidR="00693D7C">
        <w:rPr>
          <w:rFonts w:ascii="Cambria" w:hAnsi="Cambria" w:cs="Arial"/>
          <w:b/>
          <w:sz w:val="20"/>
          <w:szCs w:val="20"/>
        </w:rPr>
        <w:t xml:space="preserve">the </w:t>
      </w:r>
      <w:r w:rsidR="005F27C6">
        <w:rPr>
          <w:rFonts w:ascii="Cambria" w:hAnsi="Cambria" w:cs="Arial"/>
          <w:b/>
          <w:sz w:val="20"/>
          <w:szCs w:val="20"/>
        </w:rPr>
        <w:t xml:space="preserve">expected </w:t>
      </w:r>
      <w:r w:rsidR="00693D7C">
        <w:rPr>
          <w:rFonts w:ascii="Cambria" w:hAnsi="Cambria" w:cs="Arial"/>
          <w:b/>
          <w:sz w:val="20"/>
          <w:szCs w:val="20"/>
        </w:rPr>
        <w:t xml:space="preserve">commercial operations </w:t>
      </w:r>
      <w:r w:rsidR="005F27C6">
        <w:rPr>
          <w:rFonts w:ascii="Cambria" w:hAnsi="Cambria" w:cs="Arial"/>
          <w:b/>
          <w:sz w:val="20"/>
          <w:szCs w:val="20"/>
        </w:rPr>
        <w:t>date.</w:t>
      </w:r>
      <w:r w:rsidR="00EB5E69">
        <w:rPr>
          <w:rFonts w:ascii="Cambria" w:hAnsi="Cambria" w:cs="Arial"/>
          <w:b/>
          <w:sz w:val="20"/>
          <w:szCs w:val="20"/>
        </w:rPr>
        <w:t>}</w:t>
      </w:r>
    </w:p>
    <w:p w:rsidRPr="00637808" w:rsidR="00F9579D" w:rsidP="002F6037" w:rsidRDefault="00F9579D" w14:paraId="25111940" w14:textId="5DC64D69">
      <w:pPr>
        <w:spacing w:before="120" w:after="120"/>
        <w:outlineLvl w:val="5"/>
        <w:rPr>
          <w:rFonts w:ascii="Cambria" w:hAnsi="Cambria" w:cs="Arial"/>
          <w:b/>
          <w:sz w:val="20"/>
          <w:szCs w:val="20"/>
        </w:rPr>
      </w:pPr>
      <w:r w:rsidRPr="00637808">
        <w:rPr>
          <w:rFonts w:ascii="Cambria" w:hAnsi="Cambria" w:cs="Arial"/>
          <w:i/>
          <w:iCs/>
          <w:sz w:val="20"/>
          <w:szCs w:val="20"/>
        </w:rPr>
        <w:t>Must be at least ten years.</w:t>
      </w:r>
      <w:r w:rsidRPr="00637808">
        <w:rPr>
          <w:rFonts w:ascii="Cambria" w:hAnsi="Cambria" w:cs="Arial"/>
          <w:sz w:val="20"/>
          <w:szCs w:val="20"/>
        </w:rPr>
        <w:t xml:space="preserve"> </w:t>
      </w:r>
    </w:p>
    <w:p w:rsidRPr="00637808" w:rsidR="00B13251" w:rsidP="002F6037" w:rsidRDefault="002150D7" w14:paraId="55ABBD90" w14:textId="1A5D84FA">
      <w:pPr>
        <w:spacing w:before="120" w:after="120"/>
        <w:outlineLvl w:val="5"/>
        <w:rPr>
          <w:rFonts w:ascii="Cambria" w:hAnsi="Cambria" w:cs="Arial"/>
          <w:iCs/>
          <w:sz w:val="20"/>
          <w:szCs w:val="20"/>
        </w:rPr>
      </w:pPr>
      <w:r w:rsidRPr="00637808">
        <w:rPr>
          <w:rFonts w:ascii="Cambria" w:hAnsi="Cambria" w:cs="Arial"/>
          <w:iCs/>
          <w:sz w:val="20"/>
          <w:szCs w:val="20"/>
        </w:rPr>
        <w:t>At the end of this Contract, you</w:t>
      </w:r>
      <w:r w:rsidRPr="00637808" w:rsidR="008778DD">
        <w:rPr>
          <w:rFonts w:ascii="Cambria" w:hAnsi="Cambria" w:cs="Arial"/>
          <w:iCs/>
          <w:sz w:val="20"/>
          <w:szCs w:val="20"/>
        </w:rPr>
        <w:t xml:space="preserve"> </w:t>
      </w:r>
      <w:r w:rsidRPr="00637808" w:rsidR="00416426">
        <w:rPr>
          <w:rFonts w:ascii="Cambria" w:hAnsi="Cambria" w:cs="Arial"/>
          <w:b/>
          <w:bCs/>
          <w:iCs/>
          <w:sz w:val="20"/>
          <w:szCs w:val="20"/>
        </w:rPr>
        <w:t>{HAVE</w:t>
      </w:r>
      <w:r w:rsidRPr="00637808" w:rsidR="00C674EB">
        <w:rPr>
          <w:rFonts w:ascii="Cambria" w:hAnsi="Cambria" w:cs="Arial"/>
          <w:b/>
          <w:bCs/>
          <w:iCs/>
          <w:sz w:val="20"/>
          <w:szCs w:val="20"/>
        </w:rPr>
        <w:t xml:space="preserve">} OR {DO NOT HAVE} </w:t>
      </w:r>
      <w:r w:rsidRPr="00637808" w:rsidR="00C674EB">
        <w:rPr>
          <w:rFonts w:ascii="Cambria" w:hAnsi="Cambria" w:cs="Arial"/>
          <w:iCs/>
          <w:sz w:val="20"/>
          <w:szCs w:val="20"/>
        </w:rPr>
        <w:t xml:space="preserve">the option to </w:t>
      </w:r>
      <w:r w:rsidRPr="00637808" w:rsidR="00340130">
        <w:rPr>
          <w:rFonts w:ascii="Cambria" w:hAnsi="Cambria" w:cs="Arial"/>
          <w:iCs/>
          <w:sz w:val="20"/>
          <w:szCs w:val="20"/>
        </w:rPr>
        <w:t>extend the contract.</w:t>
      </w:r>
      <w:r w:rsidRPr="00637808" w:rsidR="00921C41">
        <w:rPr>
          <w:rFonts w:ascii="Cambria" w:hAnsi="Cambria" w:cs="Arial"/>
          <w:iCs/>
          <w:sz w:val="20"/>
          <w:szCs w:val="20"/>
        </w:rPr>
        <w:t xml:space="preserve"> </w:t>
      </w:r>
      <w:r w:rsidRPr="00637808" w:rsidR="00081688">
        <w:rPr>
          <w:rFonts w:ascii="Cambria" w:hAnsi="Cambria" w:cs="Arial"/>
          <w:iCs/>
          <w:sz w:val="20"/>
          <w:szCs w:val="20"/>
        </w:rPr>
        <w:t xml:space="preserve">If you do not </w:t>
      </w:r>
      <w:r w:rsidRPr="00637808" w:rsidR="004726A7">
        <w:rPr>
          <w:rFonts w:ascii="Cambria" w:hAnsi="Cambria" w:cs="Arial"/>
          <w:iCs/>
          <w:sz w:val="20"/>
          <w:szCs w:val="20"/>
        </w:rPr>
        <w:t xml:space="preserve">extend the contract, it will </w:t>
      </w:r>
      <w:proofErr w:type="gramStart"/>
      <w:r w:rsidRPr="00637808" w:rsidR="00C82AED">
        <w:rPr>
          <w:rFonts w:ascii="Cambria" w:hAnsi="Cambria" w:cs="Arial"/>
          <w:iCs/>
          <w:sz w:val="20"/>
          <w:szCs w:val="20"/>
        </w:rPr>
        <w:t>terminate</w:t>
      </w:r>
      <w:proofErr w:type="gramEnd"/>
      <w:r w:rsidRPr="00637808" w:rsidR="00C82AED">
        <w:rPr>
          <w:rFonts w:ascii="Cambria" w:hAnsi="Cambria" w:cs="Arial"/>
          <w:iCs/>
          <w:sz w:val="20"/>
          <w:szCs w:val="20"/>
        </w:rPr>
        <w:t xml:space="preserve"> and you</w:t>
      </w:r>
      <w:r w:rsidRPr="00637808" w:rsidR="00CE2EF2">
        <w:rPr>
          <w:rFonts w:ascii="Cambria" w:hAnsi="Cambria" w:cs="Arial"/>
          <w:iCs/>
          <w:sz w:val="20"/>
          <w:szCs w:val="20"/>
        </w:rPr>
        <w:t xml:space="preserve"> will no longer be a P</w:t>
      </w:r>
      <w:r w:rsidRPr="00637808" w:rsidR="00363A21">
        <w:rPr>
          <w:rFonts w:ascii="Cambria" w:hAnsi="Cambria" w:cs="Arial"/>
          <w:iCs/>
          <w:sz w:val="20"/>
          <w:szCs w:val="20"/>
        </w:rPr>
        <w:t>articipant in the Oregon Community Solar Program.</w:t>
      </w:r>
    </w:p>
    <w:p w:rsidR="00F9579D" w:rsidP="002F6037" w:rsidRDefault="00F9579D" w14:paraId="1C02730F" w14:textId="616DDEB8">
      <w:pPr>
        <w:spacing w:before="120" w:after="120"/>
        <w:outlineLvl w:val="5"/>
        <w:rPr>
          <w:rFonts w:ascii="Cambria" w:hAnsi="Cambria" w:cs="Arial"/>
          <w:i/>
          <w:sz w:val="20"/>
          <w:szCs w:val="20"/>
        </w:rPr>
      </w:pPr>
      <w:r w:rsidRPr="00637808">
        <w:rPr>
          <w:rFonts w:ascii="Cambria" w:hAnsi="Cambria" w:cs="Arial"/>
          <w:i/>
          <w:sz w:val="20"/>
          <w:szCs w:val="20"/>
        </w:rPr>
        <w:t xml:space="preserve">Must explain the </w:t>
      </w:r>
      <w:r w:rsidRPr="00637808" w:rsidR="00473728">
        <w:rPr>
          <w:rFonts w:ascii="Cambria" w:hAnsi="Cambria" w:cs="Arial"/>
          <w:i/>
          <w:sz w:val="20"/>
          <w:szCs w:val="20"/>
        </w:rPr>
        <w:t>Participant’s</w:t>
      </w:r>
      <w:r w:rsidRPr="00637808">
        <w:rPr>
          <w:rFonts w:ascii="Cambria" w:hAnsi="Cambria" w:cs="Arial"/>
          <w:i/>
          <w:sz w:val="20"/>
          <w:szCs w:val="20"/>
        </w:rPr>
        <w:t xml:space="preserve"> options at the end of the contract term</w:t>
      </w:r>
      <w:r w:rsidRPr="00637808" w:rsidR="00F35C1A">
        <w:rPr>
          <w:rFonts w:ascii="Cambria" w:hAnsi="Cambria" w:cs="Arial"/>
          <w:i/>
          <w:sz w:val="20"/>
          <w:szCs w:val="20"/>
        </w:rPr>
        <w:t>, i</w:t>
      </w:r>
      <w:r w:rsidRPr="00637808" w:rsidR="00EC59DF">
        <w:rPr>
          <w:rFonts w:ascii="Cambria" w:hAnsi="Cambria" w:cs="Arial"/>
          <w:i/>
          <w:sz w:val="20"/>
          <w:szCs w:val="20"/>
        </w:rPr>
        <w:t xml:space="preserve">ncluding </w:t>
      </w:r>
      <w:r w:rsidRPr="00637808" w:rsidR="00BA3223">
        <w:rPr>
          <w:rFonts w:ascii="Cambria" w:hAnsi="Cambria" w:cs="Arial"/>
          <w:i/>
          <w:sz w:val="20"/>
          <w:szCs w:val="20"/>
        </w:rPr>
        <w:t xml:space="preserve">any </w:t>
      </w:r>
      <w:r w:rsidRPr="00637808" w:rsidR="00EC59DF">
        <w:rPr>
          <w:rFonts w:ascii="Cambria" w:hAnsi="Cambria" w:cs="Arial"/>
          <w:i/>
          <w:sz w:val="20"/>
          <w:szCs w:val="20"/>
        </w:rPr>
        <w:t>options to extend the contract</w:t>
      </w:r>
      <w:r w:rsidRPr="00637808" w:rsidR="0090661C">
        <w:rPr>
          <w:rFonts w:ascii="Cambria" w:hAnsi="Cambria" w:cs="Arial"/>
          <w:i/>
          <w:sz w:val="20"/>
          <w:szCs w:val="20"/>
        </w:rPr>
        <w:t xml:space="preserve"> or purchase the subscription share</w:t>
      </w:r>
      <w:r w:rsidRPr="00637808">
        <w:rPr>
          <w:rFonts w:ascii="Cambria" w:hAnsi="Cambria" w:cs="Arial"/>
          <w:i/>
          <w:sz w:val="20"/>
          <w:szCs w:val="20"/>
        </w:rPr>
        <w:t>.</w:t>
      </w:r>
    </w:p>
    <w:p w:rsidRPr="007E6267" w:rsidR="007E6267" w:rsidP="002F6037" w:rsidRDefault="007E6267" w14:paraId="50404F9A" w14:textId="77777777">
      <w:pPr>
        <w:spacing w:before="120" w:after="120" w:line="264" w:lineRule="auto"/>
        <w:outlineLvl w:val="5"/>
        <w:rPr>
          <w:rFonts w:ascii="Cambria" w:hAnsi="Cambria" w:cs="Arial"/>
          <w:sz w:val="20"/>
          <w:szCs w:val="20"/>
        </w:rPr>
      </w:pPr>
      <w:r w:rsidRPr="007E6267">
        <w:rPr>
          <w:rFonts w:ascii="Cambria" w:hAnsi="Cambria" w:cs="Arial"/>
          <w:sz w:val="20"/>
          <w:szCs w:val="20"/>
        </w:rPr>
        <w:lastRenderedPageBreak/>
        <w:t>If your contract is not extended, any remaining bill credit balance on your account at the end of the contract term will remain attached to your account and be credited towards subsequent monthly bill or donated at the end of an annual billing cycle as normal.</w:t>
      </w:r>
    </w:p>
    <w:p w:rsidRPr="00C2361C" w:rsidR="00F9579D" w:rsidP="002F6037" w:rsidRDefault="00F9579D" w14:paraId="52BA2284" w14:textId="2C88E3BB">
      <w:pPr>
        <w:pStyle w:val="ListParagraph"/>
        <w:numPr>
          <w:ilvl w:val="0"/>
          <w:numId w:val="1"/>
        </w:numPr>
        <w:spacing w:before="120" w:after="120"/>
        <w:outlineLvl w:val="5"/>
        <w:rPr>
          <w:rFonts w:ascii="Cambria" w:hAnsi="Cambria" w:cs="Arial"/>
          <w:b/>
        </w:rPr>
      </w:pPr>
      <w:r w:rsidRPr="00C2361C">
        <w:rPr>
          <w:rFonts w:ascii="Cambria" w:hAnsi="Cambria" w:cs="Arial"/>
          <w:b/>
        </w:rPr>
        <w:t xml:space="preserve">What Happens If You </w:t>
      </w:r>
      <w:proofErr w:type="gramStart"/>
      <w:r w:rsidRPr="00C2361C">
        <w:rPr>
          <w:rFonts w:ascii="Cambria" w:hAnsi="Cambria" w:cs="Arial"/>
          <w:b/>
        </w:rPr>
        <w:t>Move</w:t>
      </w:r>
      <w:proofErr w:type="gramEnd"/>
    </w:p>
    <w:p w:rsidRPr="00637808" w:rsidR="00C81A5A" w:rsidP="002F6037" w:rsidRDefault="00C81A5A" w14:paraId="464F5DAE" w14:textId="5A5E8DC1">
      <w:pPr>
        <w:spacing w:before="120" w:after="120"/>
        <w:outlineLvl w:val="5"/>
        <w:rPr>
          <w:rFonts w:ascii="Cambria" w:hAnsi="Cambria" w:cs="Arial"/>
          <w:sz w:val="20"/>
          <w:szCs w:val="20"/>
        </w:rPr>
      </w:pPr>
      <w:r w:rsidRPr="00637808">
        <w:rPr>
          <w:rFonts w:ascii="Cambria" w:hAnsi="Cambria" w:cs="Arial"/>
          <w:sz w:val="20"/>
          <w:szCs w:val="20"/>
        </w:rPr>
        <w:t>If you move</w:t>
      </w:r>
      <w:r w:rsidRPr="00637808" w:rsidR="004A45EF">
        <w:rPr>
          <w:rFonts w:ascii="Cambria" w:hAnsi="Cambria" w:cs="Arial"/>
          <w:sz w:val="20"/>
          <w:szCs w:val="20"/>
        </w:rPr>
        <w:t xml:space="preserve"> to a new home where you receive electricity from the same utility</w:t>
      </w:r>
      <w:r w:rsidRPr="00637808" w:rsidR="004B06E0">
        <w:rPr>
          <w:rFonts w:ascii="Cambria" w:hAnsi="Cambria" w:cs="Arial"/>
          <w:sz w:val="20"/>
          <w:szCs w:val="20"/>
        </w:rPr>
        <w:t xml:space="preserve">, you </w:t>
      </w:r>
      <w:r w:rsidRPr="00637808" w:rsidR="008C5AB3">
        <w:rPr>
          <w:rFonts w:ascii="Cambria" w:hAnsi="Cambria" w:cs="Arial"/>
          <w:sz w:val="20"/>
          <w:szCs w:val="20"/>
        </w:rPr>
        <w:t>are allowed to retain your Subscription</w:t>
      </w:r>
      <w:r w:rsidRPr="00637808" w:rsidR="00BB5355">
        <w:rPr>
          <w:rFonts w:ascii="Cambria" w:hAnsi="Cambria" w:cs="Arial"/>
          <w:sz w:val="20"/>
          <w:szCs w:val="20"/>
        </w:rPr>
        <w:t xml:space="preserve">; there will be no fee for doing so. </w:t>
      </w:r>
    </w:p>
    <w:p w:rsidRPr="00637808" w:rsidR="007E2A9F" w:rsidP="002F6037" w:rsidRDefault="004C2A86" w14:paraId="33689466" w14:textId="5DEDAAA3">
      <w:pPr>
        <w:spacing w:before="120" w:after="120" w:line="264" w:lineRule="auto"/>
        <w:outlineLvl w:val="5"/>
        <w:rPr>
          <w:rFonts w:ascii="Cambria" w:hAnsi="Cambria" w:cs="Arial"/>
          <w:sz w:val="20"/>
          <w:szCs w:val="20"/>
        </w:rPr>
      </w:pPr>
      <w:r w:rsidRPr="00637808">
        <w:rPr>
          <w:rFonts w:ascii="Cambria" w:hAnsi="Cambria" w:cs="Arial"/>
          <w:sz w:val="20"/>
          <w:szCs w:val="20"/>
        </w:rPr>
        <w:t>If you move</w:t>
      </w:r>
      <w:r w:rsidRPr="00637808" w:rsidR="00475C58">
        <w:rPr>
          <w:rFonts w:ascii="Cambria" w:hAnsi="Cambria" w:cs="Arial"/>
          <w:sz w:val="20"/>
          <w:szCs w:val="20"/>
        </w:rPr>
        <w:t xml:space="preserve"> </w:t>
      </w:r>
      <w:r w:rsidRPr="00637808" w:rsidR="00B57F5C">
        <w:rPr>
          <w:rFonts w:ascii="Cambria" w:hAnsi="Cambria" w:cs="Arial"/>
          <w:b/>
          <w:bCs/>
          <w:sz w:val="20"/>
          <w:szCs w:val="20"/>
        </w:rPr>
        <w:t>[PROVIDE TERMS AND INSTRUCTIONS HERE</w:t>
      </w:r>
      <w:r w:rsidRPr="00637808" w:rsidR="003C1678">
        <w:rPr>
          <w:rFonts w:ascii="Cambria" w:hAnsi="Cambria" w:cs="Arial"/>
          <w:b/>
          <w:bCs/>
          <w:sz w:val="20"/>
          <w:szCs w:val="20"/>
        </w:rPr>
        <w:t>]</w:t>
      </w:r>
      <w:r w:rsidRPr="00637808" w:rsidR="003C1678">
        <w:rPr>
          <w:rFonts w:ascii="Cambria" w:hAnsi="Cambria" w:cs="Arial"/>
          <w:sz w:val="20"/>
          <w:szCs w:val="20"/>
        </w:rPr>
        <w:t>.</w:t>
      </w:r>
    </w:p>
    <w:p w:rsidRPr="00637808" w:rsidR="00CF297F" w:rsidP="002F6037" w:rsidRDefault="00F9579D" w14:paraId="0D570337" w14:textId="3FF20914">
      <w:pPr>
        <w:spacing w:before="120" w:after="120" w:line="264" w:lineRule="auto"/>
        <w:outlineLvl w:val="5"/>
        <w:rPr>
          <w:rFonts w:ascii="Cambria" w:hAnsi="Cambria" w:cs="Arial"/>
          <w:bCs/>
          <w:i/>
          <w:sz w:val="20"/>
          <w:szCs w:val="20"/>
        </w:rPr>
      </w:pPr>
      <w:r w:rsidRPr="00637808">
        <w:rPr>
          <w:rFonts w:ascii="Cambria" w:hAnsi="Cambria" w:cs="Arial"/>
          <w:i/>
          <w:iCs/>
          <w:sz w:val="20"/>
          <w:szCs w:val="20"/>
        </w:rPr>
        <w:t xml:space="preserve">Clear terms and instructions for </w:t>
      </w:r>
      <w:r w:rsidRPr="00637808" w:rsidR="00EC5320">
        <w:rPr>
          <w:rFonts w:ascii="Cambria" w:hAnsi="Cambria" w:cs="Arial"/>
          <w:i/>
          <w:iCs/>
          <w:sz w:val="20"/>
          <w:szCs w:val="20"/>
        </w:rPr>
        <w:t xml:space="preserve">requesting a </w:t>
      </w:r>
      <w:r w:rsidRPr="00637808">
        <w:rPr>
          <w:rFonts w:ascii="Cambria" w:hAnsi="Cambria" w:cs="Arial"/>
          <w:i/>
          <w:iCs/>
          <w:sz w:val="20"/>
          <w:szCs w:val="20"/>
        </w:rPr>
        <w:t xml:space="preserve">relocation must be provided, including how adjustments may be made to the Subscription in the event that the </w:t>
      </w:r>
      <w:r w:rsidRPr="00637808" w:rsidR="00473728">
        <w:rPr>
          <w:rFonts w:ascii="Cambria" w:hAnsi="Cambria" w:cs="Arial"/>
          <w:i/>
          <w:iCs/>
          <w:sz w:val="20"/>
          <w:szCs w:val="20"/>
        </w:rPr>
        <w:t>Participant’s</w:t>
      </w:r>
      <w:r w:rsidRPr="00637808">
        <w:rPr>
          <w:rFonts w:ascii="Cambria" w:hAnsi="Cambria" w:cs="Arial"/>
          <w:i/>
          <w:iCs/>
          <w:sz w:val="20"/>
          <w:szCs w:val="20"/>
        </w:rPr>
        <w:t xml:space="preserve"> new site uses less electricity annually than the Subscription generates.</w:t>
      </w:r>
      <w:r w:rsidRPr="00637808" w:rsidR="00EC5320">
        <w:rPr>
          <w:rFonts w:ascii="Cambria" w:hAnsi="Cambria" w:cs="Arial"/>
          <w:bCs/>
          <w:i/>
          <w:sz w:val="20"/>
          <w:szCs w:val="20"/>
        </w:rPr>
        <w:t xml:space="preserve"> </w:t>
      </w:r>
    </w:p>
    <w:p w:rsidRPr="00C2361C" w:rsidR="00CF297F" w:rsidP="002F6037" w:rsidRDefault="00CF297F" w14:paraId="044CD38A" w14:textId="73226464">
      <w:pPr>
        <w:spacing w:before="120" w:after="120" w:line="264" w:lineRule="auto"/>
        <w:outlineLvl w:val="5"/>
        <w:rPr>
          <w:rFonts w:ascii="Cambria" w:hAnsi="Cambria" w:cs="Arial"/>
          <w:bCs/>
          <w:iCs/>
          <w:sz w:val="20"/>
          <w:szCs w:val="20"/>
        </w:rPr>
      </w:pPr>
      <w:r w:rsidRPr="00637808">
        <w:rPr>
          <w:rFonts w:ascii="Cambria" w:hAnsi="Cambria" w:cs="Arial"/>
          <w:bCs/>
          <w:iCs/>
          <w:sz w:val="20"/>
          <w:szCs w:val="20"/>
        </w:rPr>
        <w:t>There is no fee for changing the size</w:t>
      </w:r>
      <w:r w:rsidRPr="00C2361C">
        <w:rPr>
          <w:rFonts w:ascii="Cambria" w:hAnsi="Cambria" w:cs="Arial"/>
          <w:bCs/>
          <w:iCs/>
          <w:sz w:val="20"/>
          <w:szCs w:val="20"/>
        </w:rPr>
        <w:t xml:space="preserve"> of a </w:t>
      </w:r>
      <w:r w:rsidRPr="00C2361C" w:rsidR="00251B5A">
        <w:rPr>
          <w:rFonts w:ascii="Cambria" w:hAnsi="Cambria" w:cs="Arial"/>
          <w:bCs/>
          <w:iCs/>
          <w:sz w:val="20"/>
          <w:szCs w:val="20"/>
        </w:rPr>
        <w:t>Subsc</w:t>
      </w:r>
      <w:r w:rsidRPr="00C2361C" w:rsidR="00224EF6">
        <w:rPr>
          <w:rFonts w:ascii="Cambria" w:hAnsi="Cambria" w:cs="Arial"/>
          <w:bCs/>
          <w:iCs/>
          <w:sz w:val="20"/>
          <w:szCs w:val="20"/>
        </w:rPr>
        <w:t xml:space="preserve">ription </w:t>
      </w:r>
      <w:r w:rsidRPr="00C2361C" w:rsidR="008F7A16">
        <w:rPr>
          <w:rFonts w:ascii="Cambria" w:hAnsi="Cambria" w:cs="Arial"/>
          <w:bCs/>
          <w:iCs/>
          <w:sz w:val="20"/>
          <w:szCs w:val="20"/>
        </w:rPr>
        <w:t xml:space="preserve">because </w:t>
      </w:r>
      <w:r w:rsidRPr="00C2361C" w:rsidR="001D7AA4">
        <w:rPr>
          <w:rFonts w:ascii="Cambria" w:hAnsi="Cambria" w:cs="Arial"/>
          <w:bCs/>
          <w:iCs/>
          <w:sz w:val="20"/>
          <w:szCs w:val="20"/>
        </w:rPr>
        <w:t>you move.</w:t>
      </w:r>
    </w:p>
    <w:p w:rsidR="008E62B0" w:rsidP="002F6037" w:rsidRDefault="00F9579D" w14:paraId="08A8AFD1" w14:textId="77777777">
      <w:pPr>
        <w:pStyle w:val="ListParagraph"/>
        <w:numPr>
          <w:ilvl w:val="0"/>
          <w:numId w:val="1"/>
        </w:numPr>
        <w:spacing w:before="120" w:after="120" w:line="264" w:lineRule="auto"/>
        <w:outlineLvl w:val="5"/>
        <w:rPr>
          <w:rFonts w:ascii="Cambria" w:hAnsi="Cambria" w:cs="Arial"/>
          <w:b/>
          <w:bCs/>
          <w:sz w:val="20"/>
          <w:szCs w:val="20"/>
        </w:rPr>
      </w:pPr>
      <w:r w:rsidRPr="00C2361C">
        <w:rPr>
          <w:rFonts w:ascii="Cambria" w:hAnsi="Cambria" w:cs="Arial"/>
          <w:b/>
          <w:bCs/>
          <w:sz w:val="20"/>
          <w:szCs w:val="20"/>
        </w:rPr>
        <w:t>How to Transfer Your Subscription to Another Utility Customer</w:t>
      </w:r>
    </w:p>
    <w:p w:rsidRPr="00D06217" w:rsidR="007A75A3" w:rsidP="002F6037" w:rsidRDefault="007A75A3" w14:paraId="0A77D87F" w14:textId="1F4E04D5">
      <w:pPr>
        <w:spacing w:before="120" w:after="120" w:line="264" w:lineRule="auto"/>
        <w:outlineLvl w:val="5"/>
        <w:rPr>
          <w:rFonts w:ascii="Cambria" w:hAnsi="Cambria" w:cs="Arial"/>
          <w:b/>
          <w:bCs/>
          <w:sz w:val="20"/>
          <w:szCs w:val="20"/>
        </w:rPr>
      </w:pPr>
      <w:r w:rsidRPr="00D06217">
        <w:rPr>
          <w:rFonts w:ascii="Cambria" w:hAnsi="Cambria" w:cs="Arial"/>
          <w:sz w:val="20"/>
          <w:szCs w:val="20"/>
        </w:rPr>
        <w:t xml:space="preserve">You may not transfer your Subscription to another person, unless </w:t>
      </w:r>
      <w:r w:rsidRPr="008E62B0" w:rsidR="00A957F2">
        <w:rPr>
          <w:rFonts w:ascii="Cambria" w:hAnsi="Cambria" w:cs="Arial"/>
          <w:sz w:val="20"/>
          <w:szCs w:val="20"/>
        </w:rPr>
        <w:t xml:space="preserve">it is to another person within your household and </w:t>
      </w:r>
      <w:r w:rsidRPr="00D06217">
        <w:rPr>
          <w:rFonts w:ascii="Cambria" w:hAnsi="Cambria" w:cs="Arial"/>
          <w:sz w:val="20"/>
          <w:szCs w:val="20"/>
        </w:rPr>
        <w:t xml:space="preserve">you are also transferring responsibility for your utility account to that person. </w:t>
      </w:r>
    </w:p>
    <w:p w:rsidRPr="00C2361C" w:rsidR="00DD0EBA" w:rsidP="002F6037" w:rsidRDefault="008E62B0" w14:paraId="1A1E2B19" w14:textId="15F2ABC7">
      <w:pPr>
        <w:spacing w:before="120" w:after="120" w:line="264" w:lineRule="auto"/>
        <w:outlineLvl w:val="5"/>
        <w:rPr>
          <w:rFonts w:ascii="Cambria" w:hAnsi="Cambria" w:cs="Arial"/>
          <w:i/>
          <w:iCs/>
          <w:sz w:val="20"/>
          <w:szCs w:val="20"/>
        </w:rPr>
      </w:pPr>
      <w:r>
        <w:rPr>
          <w:rFonts w:ascii="Cambria" w:hAnsi="Cambria" w:cs="Arial"/>
          <w:sz w:val="20"/>
          <w:szCs w:val="20"/>
        </w:rPr>
        <w:t>If you</w:t>
      </w:r>
      <w:r w:rsidR="00D53636">
        <w:rPr>
          <w:rFonts w:ascii="Cambria" w:hAnsi="Cambria" w:cs="Arial"/>
          <w:sz w:val="20"/>
          <w:szCs w:val="20"/>
        </w:rPr>
        <w:t xml:space="preserve"> change the primary account holder for electric service at your home, y</w:t>
      </w:r>
      <w:r w:rsidR="00DD0EBA">
        <w:rPr>
          <w:rFonts w:ascii="Cambria" w:hAnsi="Cambria" w:cs="Arial"/>
          <w:sz w:val="20"/>
          <w:szCs w:val="20"/>
        </w:rPr>
        <w:t xml:space="preserve">ou may transfer your Subscription to </w:t>
      </w:r>
      <w:r w:rsidR="00D53636">
        <w:rPr>
          <w:rFonts w:ascii="Cambria" w:hAnsi="Cambria" w:cs="Arial"/>
          <w:sz w:val="20"/>
          <w:szCs w:val="20"/>
        </w:rPr>
        <w:t>that person at no cost.</w:t>
      </w:r>
    </w:p>
    <w:p w:rsidRPr="007B35E6" w:rsidR="007B35E6" w:rsidP="002F6037" w:rsidRDefault="007B35E6" w14:paraId="26C6CD33" w14:textId="49039BCA">
      <w:pPr>
        <w:spacing w:before="120" w:after="120" w:line="264" w:lineRule="auto"/>
        <w:outlineLvl w:val="5"/>
        <w:rPr>
          <w:rFonts w:ascii="Cambria" w:hAnsi="Cambria" w:cs="Arial"/>
          <w:sz w:val="20"/>
          <w:szCs w:val="20"/>
        </w:rPr>
      </w:pPr>
      <w:r>
        <w:rPr>
          <w:rFonts w:ascii="Cambria" w:hAnsi="Cambria" w:cs="Arial"/>
          <w:sz w:val="20"/>
          <w:szCs w:val="20"/>
        </w:rPr>
        <w:t>To transfer your Subscription</w:t>
      </w:r>
      <w:r w:rsidRPr="00637808">
        <w:rPr>
          <w:rFonts w:ascii="Cambria" w:hAnsi="Cambria" w:cs="Arial"/>
          <w:sz w:val="20"/>
          <w:szCs w:val="20"/>
        </w:rPr>
        <w:t xml:space="preserve"> </w:t>
      </w:r>
      <w:r w:rsidRPr="00637808">
        <w:rPr>
          <w:rFonts w:ascii="Cambria" w:hAnsi="Cambria" w:cs="Arial"/>
          <w:b/>
          <w:bCs/>
          <w:sz w:val="20"/>
          <w:szCs w:val="20"/>
        </w:rPr>
        <w:t>[PROVIDE TERMS AND INSTRUCTIONS HERE]</w:t>
      </w:r>
      <w:r w:rsidRPr="00637808">
        <w:rPr>
          <w:rFonts w:ascii="Cambria" w:hAnsi="Cambria" w:cs="Arial"/>
          <w:sz w:val="20"/>
          <w:szCs w:val="20"/>
        </w:rPr>
        <w:t>.</w:t>
      </w:r>
    </w:p>
    <w:p w:rsidRPr="00C2361C" w:rsidR="000E51F9" w:rsidP="002F6037" w:rsidRDefault="00A47CFD" w14:paraId="12673B2D" w14:textId="372F25B8">
      <w:pPr>
        <w:spacing w:before="120" w:after="120" w:line="264" w:lineRule="auto"/>
        <w:outlineLvl w:val="5"/>
        <w:rPr>
          <w:rFonts w:ascii="Cambria" w:hAnsi="Cambria" w:cs="Arial"/>
          <w:i/>
          <w:iCs/>
          <w:sz w:val="20"/>
          <w:szCs w:val="20"/>
        </w:rPr>
      </w:pPr>
      <w:r w:rsidRPr="00C2361C">
        <w:rPr>
          <w:rFonts w:ascii="Cambria" w:hAnsi="Cambria" w:cs="Arial"/>
          <w:i/>
          <w:iCs/>
          <w:sz w:val="20"/>
          <w:szCs w:val="20"/>
        </w:rPr>
        <w:t>C</w:t>
      </w:r>
      <w:r w:rsidRPr="00C2361C" w:rsidR="00B04F23">
        <w:rPr>
          <w:rFonts w:ascii="Cambria" w:hAnsi="Cambria" w:cs="Arial"/>
          <w:i/>
          <w:iCs/>
          <w:sz w:val="20"/>
          <w:szCs w:val="20"/>
        </w:rPr>
        <w:t>lear instructions for requesting a transfer must be provided</w:t>
      </w:r>
      <w:r w:rsidRPr="00C2361C" w:rsidR="000E51F9">
        <w:rPr>
          <w:rFonts w:ascii="Cambria" w:hAnsi="Cambria" w:cs="Arial"/>
          <w:i/>
          <w:iCs/>
          <w:sz w:val="20"/>
          <w:szCs w:val="20"/>
        </w:rPr>
        <w:t>.</w:t>
      </w:r>
    </w:p>
    <w:p w:rsidRPr="00C2361C" w:rsidR="00A47CFD" w:rsidP="002F6037" w:rsidRDefault="00A47CFD" w14:paraId="0C6688F8" w14:textId="4AE2FA04">
      <w:pPr>
        <w:pStyle w:val="ListParagraph"/>
        <w:numPr>
          <w:ilvl w:val="0"/>
          <w:numId w:val="1"/>
        </w:numPr>
        <w:spacing w:before="120" w:after="120" w:line="264" w:lineRule="auto"/>
        <w:outlineLvl w:val="5"/>
        <w:rPr>
          <w:rFonts w:ascii="Cambria" w:hAnsi="Cambria" w:cs="Arial"/>
          <w:b/>
          <w:sz w:val="20"/>
          <w:szCs w:val="20"/>
        </w:rPr>
      </w:pPr>
      <w:r w:rsidRPr="00C2361C">
        <w:rPr>
          <w:rFonts w:ascii="Cambria" w:hAnsi="Cambria" w:cs="Arial"/>
          <w:b/>
          <w:sz w:val="20"/>
          <w:szCs w:val="20"/>
        </w:rPr>
        <w:t>Ending this Contract</w:t>
      </w:r>
      <w:r w:rsidRPr="00C2361C" w:rsidR="00204EC0">
        <w:rPr>
          <w:rFonts w:ascii="Cambria" w:hAnsi="Cambria" w:cs="Arial"/>
          <w:b/>
          <w:sz w:val="20"/>
          <w:szCs w:val="20"/>
        </w:rPr>
        <w:t xml:space="preserve"> Early</w:t>
      </w:r>
    </w:p>
    <w:p w:rsidRPr="00C2361C" w:rsidR="00360AB2" w:rsidP="002F6037" w:rsidRDefault="00360AB2" w14:paraId="1B7776AC" w14:textId="4D801E2F">
      <w:pPr>
        <w:spacing w:before="120" w:after="120" w:line="264" w:lineRule="auto"/>
        <w:outlineLvl w:val="5"/>
        <w:rPr>
          <w:rFonts w:ascii="Cambria" w:hAnsi="Cambria" w:cs="Arial"/>
          <w:sz w:val="20"/>
          <w:szCs w:val="20"/>
        </w:rPr>
      </w:pPr>
      <w:r w:rsidRPr="00C2361C">
        <w:rPr>
          <w:rFonts w:ascii="Cambria" w:hAnsi="Cambria" w:cs="Arial"/>
          <w:sz w:val="20"/>
          <w:szCs w:val="20"/>
        </w:rPr>
        <w:t xml:space="preserve">If you would like to end this </w:t>
      </w:r>
      <w:r w:rsidRPr="00C2361C" w:rsidR="00251368">
        <w:rPr>
          <w:rFonts w:ascii="Cambria" w:hAnsi="Cambria" w:cs="Arial"/>
          <w:sz w:val="20"/>
          <w:szCs w:val="20"/>
        </w:rPr>
        <w:t>Contract before the end date</w:t>
      </w:r>
      <w:r w:rsidRPr="00C2361C" w:rsidR="002B21D1">
        <w:rPr>
          <w:rFonts w:ascii="Cambria" w:hAnsi="Cambria" w:cs="Arial"/>
          <w:sz w:val="20"/>
          <w:szCs w:val="20"/>
        </w:rPr>
        <w:t xml:space="preserve"> in Section </w:t>
      </w:r>
      <w:r w:rsidRPr="00C2361C" w:rsidR="00912B9B">
        <w:rPr>
          <w:rFonts w:ascii="Cambria" w:hAnsi="Cambria" w:cs="Arial"/>
          <w:sz w:val="20"/>
          <w:szCs w:val="20"/>
        </w:rPr>
        <w:t>3</w:t>
      </w:r>
      <w:r w:rsidRPr="00C2361C" w:rsidR="007F5A5F">
        <w:rPr>
          <w:rFonts w:ascii="Cambria" w:hAnsi="Cambria" w:cs="Arial"/>
          <w:sz w:val="20"/>
          <w:szCs w:val="20"/>
        </w:rPr>
        <w:t xml:space="preserve">, you may do so by </w:t>
      </w:r>
      <w:r w:rsidRPr="00C2361C" w:rsidR="003F664A">
        <w:rPr>
          <w:rFonts w:ascii="Cambria" w:hAnsi="Cambria" w:cs="Arial"/>
          <w:b/>
          <w:bCs/>
          <w:sz w:val="20"/>
          <w:szCs w:val="20"/>
        </w:rPr>
        <w:t>[</w:t>
      </w:r>
      <w:r w:rsidRPr="00C2361C" w:rsidR="00780D38">
        <w:rPr>
          <w:rFonts w:ascii="Cambria" w:hAnsi="Cambria" w:cs="Arial"/>
          <w:b/>
          <w:bCs/>
          <w:sz w:val="20"/>
          <w:szCs w:val="20"/>
        </w:rPr>
        <w:t>PROVIDE CLEAR INSTRUCTIONS FOR EARLY TERMINATION</w:t>
      </w:r>
      <w:r w:rsidRPr="00C2361C" w:rsidR="002F7D63">
        <w:rPr>
          <w:rFonts w:ascii="Cambria" w:hAnsi="Cambria" w:cs="Arial"/>
          <w:b/>
          <w:bCs/>
          <w:sz w:val="20"/>
          <w:szCs w:val="20"/>
        </w:rPr>
        <w:t>]</w:t>
      </w:r>
      <w:r w:rsidRPr="00C2361C" w:rsidR="002F7D63">
        <w:rPr>
          <w:rFonts w:ascii="Cambria" w:hAnsi="Cambria" w:cs="Arial"/>
          <w:sz w:val="20"/>
          <w:szCs w:val="20"/>
        </w:rPr>
        <w:t xml:space="preserve">. There is no fee ending this Contract early. </w:t>
      </w:r>
    </w:p>
    <w:p w:rsidRPr="00C2361C" w:rsidR="00E84AC9" w:rsidP="002F6037" w:rsidRDefault="004511CC" w14:paraId="53C8169E" w14:textId="4BDF9E9A">
      <w:pPr>
        <w:spacing w:before="120" w:after="120" w:line="264" w:lineRule="auto"/>
        <w:outlineLvl w:val="5"/>
        <w:rPr>
          <w:rFonts w:ascii="Cambria" w:hAnsi="Cambria" w:cs="Arial"/>
          <w:sz w:val="20"/>
          <w:szCs w:val="20"/>
        </w:rPr>
      </w:pPr>
      <w:r w:rsidRPr="00C2361C">
        <w:rPr>
          <w:rFonts w:ascii="Cambria" w:hAnsi="Cambria" w:cs="Arial"/>
          <w:sz w:val="20"/>
          <w:szCs w:val="20"/>
        </w:rPr>
        <w:t>If</w:t>
      </w:r>
      <w:r w:rsidRPr="00C2361C" w:rsidR="00C7125E">
        <w:rPr>
          <w:rFonts w:ascii="Cambria" w:hAnsi="Cambria" w:cs="Arial"/>
          <w:sz w:val="20"/>
          <w:szCs w:val="20"/>
        </w:rPr>
        <w:t xml:space="preserve"> Project Manager ends this Contract early </w:t>
      </w:r>
      <w:r w:rsidRPr="00C2361C" w:rsidR="000422C7">
        <w:rPr>
          <w:rFonts w:ascii="Cambria" w:hAnsi="Cambria" w:cs="Arial"/>
          <w:sz w:val="20"/>
          <w:szCs w:val="20"/>
        </w:rPr>
        <w:t>due to</w:t>
      </w:r>
      <w:r w:rsidRPr="00C2361C" w:rsidR="00690C65">
        <w:rPr>
          <w:rFonts w:ascii="Cambria" w:hAnsi="Cambria" w:cs="Arial"/>
          <w:sz w:val="20"/>
          <w:szCs w:val="20"/>
        </w:rPr>
        <w:t xml:space="preserve"> </w:t>
      </w:r>
      <w:r w:rsidRPr="00C2361C" w:rsidR="007214BC">
        <w:rPr>
          <w:rFonts w:ascii="Cambria" w:hAnsi="Cambria" w:cs="Arial"/>
          <w:sz w:val="20"/>
          <w:szCs w:val="20"/>
        </w:rPr>
        <w:t>natural disasters and unavoidable catastrophes that prevent the</w:t>
      </w:r>
      <w:r w:rsidRPr="00C2361C" w:rsidR="006D56BD">
        <w:rPr>
          <w:rFonts w:ascii="Cambria" w:hAnsi="Cambria" w:cs="Arial"/>
          <w:sz w:val="20"/>
          <w:szCs w:val="20"/>
        </w:rPr>
        <w:t xml:space="preserve"> Project from operating and generating electricity as expected</w:t>
      </w:r>
      <w:r w:rsidRPr="00C2361C" w:rsidR="002A0427">
        <w:rPr>
          <w:rFonts w:ascii="Cambria" w:hAnsi="Cambria" w:cs="Arial"/>
          <w:sz w:val="20"/>
          <w:szCs w:val="20"/>
        </w:rPr>
        <w:t xml:space="preserve"> or</w:t>
      </w:r>
      <w:r w:rsidRPr="00C2361C" w:rsidR="009C786C">
        <w:rPr>
          <w:rFonts w:ascii="Cambria" w:hAnsi="Cambria" w:cs="Arial"/>
          <w:sz w:val="20"/>
          <w:szCs w:val="20"/>
        </w:rPr>
        <w:t xml:space="preserve"> otherwise</w:t>
      </w:r>
      <w:r w:rsidRPr="00C2361C" w:rsidR="007214BC">
        <w:rPr>
          <w:rFonts w:ascii="Cambria" w:hAnsi="Cambria" w:cs="Arial"/>
          <w:sz w:val="20"/>
          <w:szCs w:val="20"/>
        </w:rPr>
        <w:t xml:space="preserve"> restrict </w:t>
      </w:r>
      <w:r w:rsidRPr="00C2361C" w:rsidR="00E57F7A">
        <w:rPr>
          <w:rFonts w:ascii="Cambria" w:hAnsi="Cambria" w:cs="Arial"/>
          <w:sz w:val="20"/>
          <w:szCs w:val="20"/>
        </w:rPr>
        <w:t xml:space="preserve">the Project Manager </w:t>
      </w:r>
      <w:r w:rsidRPr="00C2361C" w:rsidR="007214BC">
        <w:rPr>
          <w:rFonts w:ascii="Cambria" w:hAnsi="Cambria" w:cs="Arial"/>
          <w:sz w:val="20"/>
          <w:szCs w:val="20"/>
        </w:rPr>
        <w:t xml:space="preserve">from fulfilling </w:t>
      </w:r>
      <w:r w:rsidRPr="00C2361C" w:rsidR="00E57F7A">
        <w:rPr>
          <w:rFonts w:ascii="Cambria" w:hAnsi="Cambria" w:cs="Arial"/>
          <w:sz w:val="20"/>
          <w:szCs w:val="20"/>
        </w:rPr>
        <w:t xml:space="preserve">its </w:t>
      </w:r>
      <w:r w:rsidRPr="00C2361C" w:rsidR="007214BC">
        <w:rPr>
          <w:rFonts w:ascii="Cambria" w:hAnsi="Cambria" w:cs="Arial"/>
          <w:sz w:val="20"/>
          <w:szCs w:val="20"/>
        </w:rPr>
        <w:t>obligations</w:t>
      </w:r>
      <w:r w:rsidRPr="00C2361C" w:rsidR="00E57F7A">
        <w:rPr>
          <w:rFonts w:ascii="Cambria" w:hAnsi="Cambria" w:cs="Arial"/>
          <w:sz w:val="20"/>
          <w:szCs w:val="20"/>
        </w:rPr>
        <w:t>.</w:t>
      </w:r>
      <w:r w:rsidRPr="00C2361C" w:rsidR="007214BC">
        <w:rPr>
          <w:rFonts w:ascii="Cambria" w:hAnsi="Cambria" w:cs="Arial"/>
          <w:sz w:val="20"/>
          <w:szCs w:val="20"/>
        </w:rPr>
        <w:t xml:space="preserve"> </w:t>
      </w:r>
      <w:r w:rsidRPr="00C2361C" w:rsidR="003847FD">
        <w:rPr>
          <w:rFonts w:ascii="Cambria" w:hAnsi="Cambria" w:cs="Arial"/>
          <w:b/>
          <w:bCs/>
          <w:sz w:val="20"/>
          <w:szCs w:val="20"/>
        </w:rPr>
        <w:t xml:space="preserve">[DISCLOSE ANY </w:t>
      </w:r>
      <w:r w:rsidRPr="00C2361C" w:rsidR="00747A2B">
        <w:rPr>
          <w:rFonts w:ascii="Cambria" w:hAnsi="Cambria" w:cs="Arial"/>
          <w:b/>
          <w:bCs/>
          <w:sz w:val="20"/>
          <w:szCs w:val="20"/>
        </w:rPr>
        <w:t>COST-RECOVERY OPTIONS</w:t>
      </w:r>
      <w:r w:rsidRPr="00C2361C" w:rsidR="003847FD">
        <w:rPr>
          <w:rFonts w:ascii="Cambria" w:hAnsi="Cambria" w:cs="Arial"/>
          <w:b/>
          <w:bCs/>
          <w:sz w:val="20"/>
          <w:szCs w:val="20"/>
        </w:rPr>
        <w:t xml:space="preserve"> HERE]</w:t>
      </w:r>
      <w:r w:rsidRPr="00C2361C" w:rsidR="003847FD">
        <w:rPr>
          <w:rFonts w:ascii="Cambria" w:hAnsi="Cambria" w:cs="Arial"/>
          <w:sz w:val="20"/>
          <w:szCs w:val="20"/>
        </w:rPr>
        <w:t xml:space="preserve">. </w:t>
      </w:r>
    </w:p>
    <w:p w:rsidRPr="00C2361C" w:rsidR="0021031B" w:rsidP="002F6037" w:rsidRDefault="0021031B" w14:paraId="278D6065" w14:textId="6A4638B7">
      <w:pPr>
        <w:spacing w:after="0" w:line="264" w:lineRule="auto"/>
        <w:rPr>
          <w:rFonts w:ascii="Cambria" w:hAnsi="Cambria" w:cs="Arial"/>
          <w:sz w:val="20"/>
          <w:szCs w:val="20"/>
        </w:rPr>
      </w:pPr>
      <w:r w:rsidRPr="00C2361C">
        <w:rPr>
          <w:rFonts w:ascii="Cambria" w:hAnsi="Cambria" w:cs="Arial"/>
          <w:sz w:val="20"/>
          <w:szCs w:val="20"/>
        </w:rPr>
        <w:t>The Project Manager may terminate this Contract if you fail to pay any money you owe and fail to cure the problem within 30 days of being notified by the Project Manager.</w:t>
      </w:r>
    </w:p>
    <w:p w:rsidR="00A47CFD" w:rsidP="002F6037" w:rsidRDefault="00D53636" w14:paraId="3614D80A" w14:textId="32E95D10">
      <w:pPr>
        <w:spacing w:before="120" w:after="120" w:line="264" w:lineRule="auto"/>
        <w:outlineLvl w:val="5"/>
        <w:rPr>
          <w:rFonts w:ascii="Cambria" w:hAnsi="Cambria" w:cs="Arial"/>
          <w:sz w:val="20"/>
          <w:szCs w:val="20"/>
        </w:rPr>
      </w:pPr>
      <w:r w:rsidRPr="00C2361C">
        <w:rPr>
          <w:rFonts w:ascii="Cambria" w:hAnsi="Cambria" w:cs="Arial"/>
          <w:sz w:val="20"/>
          <w:szCs w:val="20"/>
        </w:rPr>
        <w:t>If you terminate this Contract early, then you will no longer be a Participant in the Oregon Community Solar Program and the electricity from your Subscription will go to someone else.</w:t>
      </w:r>
    </w:p>
    <w:p w:rsidR="000151FD" w:rsidP="002F6037" w:rsidRDefault="00FB769C" w14:paraId="3DA3EAFB" w14:textId="73368A68">
      <w:pPr>
        <w:spacing w:before="120" w:after="120" w:line="264" w:lineRule="auto"/>
        <w:outlineLvl w:val="5"/>
        <w:rPr>
          <w:rFonts w:ascii="Cambria" w:hAnsi="Cambria" w:cs="Arial"/>
          <w:sz w:val="20"/>
          <w:szCs w:val="20"/>
        </w:rPr>
      </w:pPr>
      <w:r>
        <w:rPr>
          <w:rFonts w:ascii="Cambria" w:hAnsi="Cambria" w:cs="Arial"/>
          <w:sz w:val="20"/>
          <w:szCs w:val="20"/>
        </w:rPr>
        <w:t>You will forfeit a</w:t>
      </w:r>
      <w:r w:rsidR="000151FD">
        <w:rPr>
          <w:rFonts w:ascii="Cambria" w:hAnsi="Cambria" w:cs="Arial"/>
          <w:sz w:val="20"/>
          <w:szCs w:val="20"/>
        </w:rPr>
        <w:t>ny bill credit balance tied to your account if your contract is terminated early.</w:t>
      </w:r>
    </w:p>
    <w:p w:rsidRPr="00D06217" w:rsidR="00AA1EC5" w:rsidP="002F6037" w:rsidRDefault="00AA1EC5" w14:paraId="7954BD8C" w14:textId="2FFE6FC8">
      <w:pPr>
        <w:pStyle w:val="ListParagraph"/>
        <w:numPr>
          <w:ilvl w:val="0"/>
          <w:numId w:val="1"/>
        </w:numPr>
        <w:spacing w:after="0" w:line="264" w:lineRule="auto"/>
        <w:rPr>
          <w:rFonts w:ascii="Cambria" w:hAnsi="Cambria" w:cs="Arial"/>
          <w:b/>
          <w:sz w:val="20"/>
          <w:szCs w:val="20"/>
        </w:rPr>
      </w:pPr>
      <w:r>
        <w:rPr>
          <w:rFonts w:ascii="Cambria" w:hAnsi="Cambria" w:cs="Arial"/>
          <w:b/>
          <w:sz w:val="20"/>
          <w:szCs w:val="20"/>
        </w:rPr>
        <w:t xml:space="preserve">Non-Payment and </w:t>
      </w:r>
      <w:r w:rsidR="002C1EEF">
        <w:rPr>
          <w:rFonts w:ascii="Cambria" w:hAnsi="Cambria" w:cs="Arial"/>
          <w:b/>
          <w:sz w:val="20"/>
          <w:szCs w:val="20"/>
        </w:rPr>
        <w:t>Utility Disconnection</w:t>
      </w:r>
    </w:p>
    <w:p w:rsidRPr="00AA1EC5" w:rsidR="00AA1EC5" w:rsidP="002F6037" w:rsidRDefault="00AA1EC5" w14:paraId="56B25775" w14:textId="4E9B6E83">
      <w:pPr>
        <w:spacing w:before="120" w:after="120" w:line="264" w:lineRule="auto"/>
        <w:rPr>
          <w:rFonts w:ascii="Cambria" w:hAnsi="Cambria" w:cs="Arial"/>
          <w:sz w:val="20"/>
          <w:szCs w:val="20"/>
        </w:rPr>
      </w:pPr>
      <w:r>
        <w:rPr>
          <w:rFonts w:ascii="Cambria" w:hAnsi="Cambria" w:cs="Arial"/>
          <w:sz w:val="20"/>
          <w:szCs w:val="20"/>
        </w:rPr>
        <w:t xml:space="preserve">If you do not pay your bill, your unpaid on-bill subscription charges will be </w:t>
      </w:r>
      <w:r w:rsidR="00FB769C">
        <w:rPr>
          <w:rFonts w:ascii="Cambria" w:hAnsi="Cambria" w:cs="Arial"/>
          <w:sz w:val="20"/>
          <w:szCs w:val="20"/>
        </w:rPr>
        <w:t>reflected on</w:t>
      </w:r>
      <w:r>
        <w:rPr>
          <w:rFonts w:ascii="Cambria" w:hAnsi="Cambria" w:cs="Arial"/>
          <w:sz w:val="20"/>
          <w:szCs w:val="20"/>
        </w:rPr>
        <w:t xml:space="preserve"> your next monthly bill. Non-payment is considered a breach of </w:t>
      </w:r>
      <w:r w:rsidR="00FB769C">
        <w:rPr>
          <w:rFonts w:ascii="Cambria" w:hAnsi="Cambria" w:cs="Arial"/>
          <w:sz w:val="20"/>
          <w:szCs w:val="20"/>
        </w:rPr>
        <w:t xml:space="preserve">this </w:t>
      </w:r>
      <w:r>
        <w:rPr>
          <w:rFonts w:ascii="Cambria" w:hAnsi="Cambria" w:cs="Arial"/>
          <w:sz w:val="20"/>
          <w:szCs w:val="20"/>
        </w:rPr>
        <w:t>contract that may result in termination</w:t>
      </w:r>
      <w:r w:rsidR="00FB769C">
        <w:rPr>
          <w:rFonts w:ascii="Cambria" w:hAnsi="Cambria" w:cs="Arial"/>
          <w:sz w:val="20"/>
          <w:szCs w:val="20"/>
        </w:rPr>
        <w:t xml:space="preserve"> as described above in section 6</w:t>
      </w:r>
      <w:r w:rsidRPr="00AA1EC5">
        <w:rPr>
          <w:rFonts w:ascii="Cambria" w:hAnsi="Cambria" w:cs="Arial"/>
          <w:i/>
          <w:sz w:val="20"/>
          <w:szCs w:val="20"/>
        </w:rPr>
        <w:t>.</w:t>
      </w:r>
    </w:p>
    <w:p w:rsidR="002C1EEF" w:rsidP="002F6037" w:rsidRDefault="002C1EEF" w14:paraId="02A73E5D" w14:textId="7BD6EBD3">
      <w:pPr>
        <w:spacing w:before="120" w:after="120" w:line="264" w:lineRule="auto"/>
        <w:rPr>
          <w:rFonts w:ascii="Cambria" w:hAnsi="Cambria" w:cs="Arial"/>
          <w:sz w:val="20"/>
          <w:szCs w:val="20"/>
        </w:rPr>
      </w:pPr>
      <w:r>
        <w:rPr>
          <w:rFonts w:ascii="Cambria" w:hAnsi="Cambria" w:cs="Arial"/>
          <w:sz w:val="20"/>
          <w:szCs w:val="20"/>
        </w:rPr>
        <w:t xml:space="preserve">If your electricity service is </w:t>
      </w:r>
      <w:r w:rsidR="00E24CB9">
        <w:rPr>
          <w:rFonts w:ascii="Cambria" w:hAnsi="Cambria" w:cs="Arial"/>
          <w:sz w:val="20"/>
          <w:szCs w:val="20"/>
        </w:rPr>
        <w:t xml:space="preserve">temporarily </w:t>
      </w:r>
      <w:r>
        <w:rPr>
          <w:rFonts w:ascii="Cambria" w:hAnsi="Cambria" w:cs="Arial"/>
          <w:sz w:val="20"/>
          <w:szCs w:val="20"/>
        </w:rPr>
        <w:t xml:space="preserve">disconnected due to non-payment or </w:t>
      </w:r>
      <w:r w:rsidR="00796357">
        <w:rPr>
          <w:rFonts w:ascii="Cambria" w:hAnsi="Cambria" w:cs="Arial"/>
          <w:sz w:val="20"/>
          <w:szCs w:val="20"/>
        </w:rPr>
        <w:t xml:space="preserve">any </w:t>
      </w:r>
      <w:r>
        <w:rPr>
          <w:rFonts w:ascii="Cambria" w:hAnsi="Cambria" w:cs="Arial"/>
          <w:sz w:val="20"/>
          <w:szCs w:val="20"/>
        </w:rPr>
        <w:t>other reason, your participation payments and bill credits will accrue during the time you are disconnected. When your utility service resumes, your next bill will include both participation payments and bill credits reflecting the solar generation that occurred while you were disconnected.</w:t>
      </w:r>
    </w:p>
    <w:p w:rsidRPr="00C2361C" w:rsidR="002C1EEF" w:rsidP="002F6037" w:rsidRDefault="0049304C" w14:paraId="1483C9B6" w14:textId="269E55D5">
      <w:pPr>
        <w:spacing w:before="120" w:after="120" w:line="264" w:lineRule="auto"/>
        <w:rPr>
          <w:rFonts w:ascii="Cambria" w:hAnsi="Cambria" w:cs="Arial"/>
          <w:sz w:val="20"/>
          <w:szCs w:val="20"/>
        </w:rPr>
      </w:pPr>
      <w:r>
        <w:rPr>
          <w:rFonts w:ascii="Cambria" w:hAnsi="Cambria" w:cs="Arial"/>
          <w:sz w:val="20"/>
          <w:szCs w:val="20"/>
        </w:rPr>
        <w:t>N</w:t>
      </w:r>
      <w:r w:rsidR="00F1361E">
        <w:rPr>
          <w:rFonts w:ascii="Cambria" w:hAnsi="Cambria" w:cs="Arial"/>
          <w:sz w:val="20"/>
          <w:szCs w:val="20"/>
        </w:rPr>
        <w:t xml:space="preserve">on-payment of your bill </w:t>
      </w:r>
      <w:r w:rsidR="00E24CB9">
        <w:rPr>
          <w:rFonts w:ascii="Cambria" w:hAnsi="Cambria" w:cs="Arial"/>
          <w:sz w:val="20"/>
          <w:szCs w:val="20"/>
        </w:rPr>
        <w:t>due to</w:t>
      </w:r>
      <w:r w:rsidR="00F1361E">
        <w:rPr>
          <w:rFonts w:ascii="Cambria" w:hAnsi="Cambria" w:cs="Arial"/>
          <w:sz w:val="20"/>
          <w:szCs w:val="20"/>
        </w:rPr>
        <w:t xml:space="preserve"> disconnection</w:t>
      </w:r>
      <w:r>
        <w:rPr>
          <w:rFonts w:ascii="Cambria" w:hAnsi="Cambria" w:cs="Arial"/>
          <w:sz w:val="20"/>
          <w:szCs w:val="20"/>
        </w:rPr>
        <w:t xml:space="preserve"> is considered a breach of contract</w:t>
      </w:r>
      <w:r w:rsidR="00F1361E">
        <w:rPr>
          <w:rFonts w:ascii="Cambria" w:hAnsi="Cambria" w:cs="Arial"/>
          <w:sz w:val="20"/>
          <w:szCs w:val="20"/>
        </w:rPr>
        <w:t xml:space="preserve">, </w:t>
      </w:r>
      <w:r>
        <w:rPr>
          <w:rFonts w:ascii="Cambria" w:hAnsi="Cambria" w:cs="Arial"/>
          <w:sz w:val="20"/>
          <w:szCs w:val="20"/>
        </w:rPr>
        <w:t xml:space="preserve">and </w:t>
      </w:r>
      <w:r w:rsidR="00F1361E">
        <w:rPr>
          <w:rFonts w:ascii="Cambria" w:hAnsi="Cambria" w:cs="Arial"/>
          <w:sz w:val="20"/>
          <w:szCs w:val="20"/>
        </w:rPr>
        <w:t xml:space="preserve">your Project Manager may terminate this Contract </w:t>
      </w:r>
      <w:r>
        <w:rPr>
          <w:rFonts w:ascii="Cambria" w:hAnsi="Cambria" w:cs="Arial"/>
          <w:sz w:val="20"/>
          <w:szCs w:val="20"/>
        </w:rPr>
        <w:t>according to the process outline</w:t>
      </w:r>
      <w:r w:rsidR="00FB769C">
        <w:rPr>
          <w:rFonts w:ascii="Cambria" w:hAnsi="Cambria" w:cs="Arial"/>
          <w:sz w:val="20"/>
          <w:szCs w:val="20"/>
        </w:rPr>
        <w:t>d</w:t>
      </w:r>
      <w:r>
        <w:rPr>
          <w:rFonts w:ascii="Cambria" w:hAnsi="Cambria" w:cs="Arial"/>
          <w:sz w:val="20"/>
          <w:szCs w:val="20"/>
        </w:rPr>
        <w:t xml:space="preserve"> above</w:t>
      </w:r>
      <w:r w:rsidR="00FB769C">
        <w:rPr>
          <w:rFonts w:ascii="Cambria" w:hAnsi="Cambria" w:cs="Arial"/>
          <w:sz w:val="20"/>
          <w:szCs w:val="20"/>
        </w:rPr>
        <w:t xml:space="preserve"> in section 6</w:t>
      </w:r>
      <w:r>
        <w:rPr>
          <w:rFonts w:ascii="Cambria" w:hAnsi="Cambria" w:cs="Arial"/>
          <w:sz w:val="20"/>
          <w:szCs w:val="20"/>
        </w:rPr>
        <w:t xml:space="preserve">. </w:t>
      </w:r>
      <w:r w:rsidR="00B77360">
        <w:rPr>
          <w:rFonts w:ascii="Cambria" w:hAnsi="Cambria" w:cs="Arial"/>
          <w:sz w:val="20"/>
          <w:szCs w:val="20"/>
        </w:rPr>
        <w:t xml:space="preserve">If your account is closed, </w:t>
      </w:r>
      <w:r w:rsidR="00B77360">
        <w:rPr>
          <w:rFonts w:ascii="Cambria" w:hAnsi="Cambria" w:cs="Arial"/>
          <w:sz w:val="20"/>
          <w:szCs w:val="20"/>
        </w:rPr>
        <w:lastRenderedPageBreak/>
        <w:t>rather than disconnected, your Project Manager may terminate the agreement immediately</w:t>
      </w:r>
      <w:r w:rsidR="004F0FB4">
        <w:rPr>
          <w:rFonts w:ascii="Cambria" w:hAnsi="Cambria" w:cs="Arial"/>
          <w:sz w:val="20"/>
          <w:szCs w:val="20"/>
        </w:rPr>
        <w:t xml:space="preserve">. </w:t>
      </w:r>
      <w:r w:rsidR="002C1EEF">
        <w:rPr>
          <w:rFonts w:ascii="Cambria" w:hAnsi="Cambria" w:cs="Arial"/>
          <w:sz w:val="20"/>
          <w:szCs w:val="20"/>
        </w:rPr>
        <w:t xml:space="preserve">There will be no </w:t>
      </w:r>
      <w:r w:rsidR="00796357">
        <w:rPr>
          <w:rFonts w:ascii="Cambria" w:hAnsi="Cambria" w:cs="Arial"/>
          <w:sz w:val="20"/>
          <w:szCs w:val="20"/>
        </w:rPr>
        <w:t xml:space="preserve">fee </w:t>
      </w:r>
      <w:r w:rsidR="002C1EEF">
        <w:rPr>
          <w:rFonts w:ascii="Cambria" w:hAnsi="Cambria" w:cs="Arial"/>
          <w:sz w:val="20"/>
          <w:szCs w:val="20"/>
        </w:rPr>
        <w:t xml:space="preserve">for </w:t>
      </w:r>
      <w:r w:rsidR="00B77360">
        <w:rPr>
          <w:rFonts w:ascii="Cambria" w:hAnsi="Cambria" w:cs="Arial"/>
          <w:sz w:val="20"/>
          <w:szCs w:val="20"/>
        </w:rPr>
        <w:t xml:space="preserve">contract </w:t>
      </w:r>
      <w:r w:rsidR="002C1EEF">
        <w:rPr>
          <w:rFonts w:ascii="Cambria" w:hAnsi="Cambria" w:cs="Arial"/>
          <w:sz w:val="20"/>
          <w:szCs w:val="20"/>
        </w:rPr>
        <w:t>termination</w:t>
      </w:r>
      <w:r w:rsidR="00B77360">
        <w:rPr>
          <w:rFonts w:ascii="Cambria" w:hAnsi="Cambria" w:cs="Arial"/>
          <w:sz w:val="20"/>
          <w:szCs w:val="20"/>
        </w:rPr>
        <w:t xml:space="preserve"> due to disconnection</w:t>
      </w:r>
      <w:r w:rsidR="002C1EEF">
        <w:rPr>
          <w:rFonts w:ascii="Cambria" w:hAnsi="Cambria" w:cs="Arial"/>
          <w:sz w:val="20"/>
          <w:szCs w:val="20"/>
        </w:rPr>
        <w:t>.</w:t>
      </w:r>
    </w:p>
    <w:p w:rsidRPr="00C2361C" w:rsidR="00A47CFD" w:rsidP="002F6037" w:rsidRDefault="00A47CFD" w14:paraId="135AF561" w14:textId="3F0A882A">
      <w:pPr>
        <w:pStyle w:val="ListParagraph"/>
        <w:numPr>
          <w:ilvl w:val="0"/>
          <w:numId w:val="1"/>
        </w:numPr>
        <w:spacing w:after="0" w:line="264" w:lineRule="auto"/>
        <w:rPr>
          <w:rFonts w:ascii="Cambria" w:hAnsi="Cambria" w:cs="Arial"/>
          <w:b/>
          <w:sz w:val="20"/>
          <w:szCs w:val="20"/>
        </w:rPr>
      </w:pPr>
      <w:r w:rsidRPr="00C2361C">
        <w:rPr>
          <w:rFonts w:ascii="Cambria" w:hAnsi="Cambria" w:cs="Arial"/>
          <w:b/>
          <w:sz w:val="20"/>
          <w:szCs w:val="20"/>
        </w:rPr>
        <w:t xml:space="preserve">Instructions and Fees for Changing the Size of Your Subscription </w:t>
      </w:r>
    </w:p>
    <w:p w:rsidR="00A47CFD" w:rsidP="002F6037" w:rsidRDefault="00511B62" w14:paraId="1F71D5AB" w14:textId="3B2AC02E">
      <w:pPr>
        <w:spacing w:before="120" w:after="120" w:line="264" w:lineRule="auto"/>
        <w:outlineLvl w:val="5"/>
        <w:rPr>
          <w:rFonts w:ascii="Cambria" w:hAnsi="Cambria" w:cs="Arial"/>
          <w:iCs/>
          <w:sz w:val="20"/>
          <w:szCs w:val="20"/>
        </w:rPr>
      </w:pPr>
      <w:r w:rsidRPr="00C2361C">
        <w:rPr>
          <w:rFonts w:ascii="Cambria" w:hAnsi="Cambria" w:cs="Arial"/>
          <w:iCs/>
          <w:sz w:val="20"/>
          <w:szCs w:val="20"/>
        </w:rPr>
        <w:t>Reducing your Subscription if you move: If you move, you may need to reduce the size of your Subscription if the Subscription produces more electricity than your new home uses each year. If this occurs,</w:t>
      </w:r>
      <w:r w:rsidR="008E1963">
        <w:rPr>
          <w:rFonts w:ascii="Cambria" w:hAnsi="Cambria" w:cs="Arial"/>
          <w:iCs/>
          <w:sz w:val="20"/>
          <w:szCs w:val="20"/>
        </w:rPr>
        <w:t xml:space="preserve"> your Project Manager </w:t>
      </w:r>
      <w:r w:rsidR="007B35E6">
        <w:rPr>
          <w:rFonts w:ascii="Cambria" w:hAnsi="Cambria" w:cs="Arial"/>
          <w:iCs/>
          <w:sz w:val="20"/>
          <w:szCs w:val="20"/>
        </w:rPr>
        <w:t xml:space="preserve">will </w:t>
      </w:r>
      <w:r w:rsidR="008E1963">
        <w:rPr>
          <w:rFonts w:ascii="Cambria" w:hAnsi="Cambria" w:cs="Arial"/>
          <w:iCs/>
          <w:sz w:val="20"/>
          <w:szCs w:val="20"/>
        </w:rPr>
        <w:t xml:space="preserve">notify and work with you to make the change, and </w:t>
      </w:r>
      <w:r w:rsidRPr="00C2361C">
        <w:rPr>
          <w:rFonts w:ascii="Cambria" w:hAnsi="Cambria" w:cs="Arial"/>
          <w:iCs/>
          <w:sz w:val="20"/>
          <w:szCs w:val="20"/>
        </w:rPr>
        <w:t xml:space="preserve">there </w:t>
      </w:r>
      <w:r w:rsidR="008E1963">
        <w:rPr>
          <w:rFonts w:ascii="Cambria" w:hAnsi="Cambria" w:cs="Arial"/>
          <w:iCs/>
          <w:sz w:val="20"/>
          <w:szCs w:val="20"/>
        </w:rPr>
        <w:t>will be no</w:t>
      </w:r>
      <w:r w:rsidRPr="00C2361C">
        <w:rPr>
          <w:rFonts w:ascii="Cambria" w:hAnsi="Cambria" w:cs="Arial"/>
          <w:iCs/>
          <w:sz w:val="20"/>
          <w:szCs w:val="20"/>
        </w:rPr>
        <w:t xml:space="preserve"> fee for changing the size of your Subscription.  </w:t>
      </w:r>
    </w:p>
    <w:p w:rsidRPr="00C2361C" w:rsidR="002050DF" w:rsidP="002F6037" w:rsidRDefault="002050DF" w14:paraId="24C14E2A" w14:textId="3F75B24A">
      <w:pPr>
        <w:spacing w:before="120" w:after="120" w:line="264" w:lineRule="auto"/>
        <w:outlineLvl w:val="5"/>
        <w:rPr>
          <w:rFonts w:ascii="Cambria" w:hAnsi="Cambria" w:cs="Arial"/>
          <w:iCs/>
          <w:sz w:val="20"/>
          <w:szCs w:val="20"/>
        </w:rPr>
      </w:pPr>
      <w:r w:rsidRPr="00C2361C">
        <w:rPr>
          <w:rFonts w:ascii="Cambria" w:hAnsi="Cambria" w:cs="Arial"/>
          <w:iCs/>
          <w:sz w:val="20"/>
          <w:szCs w:val="20"/>
        </w:rPr>
        <w:t xml:space="preserve">Reducing your Subscription </w:t>
      </w:r>
      <w:r>
        <w:rPr>
          <w:rFonts w:ascii="Cambria" w:hAnsi="Cambria" w:cs="Arial"/>
          <w:iCs/>
          <w:sz w:val="20"/>
          <w:szCs w:val="20"/>
        </w:rPr>
        <w:t>to avoid over-subscription</w:t>
      </w:r>
      <w:r w:rsidRPr="00C2361C">
        <w:rPr>
          <w:rFonts w:ascii="Cambria" w:hAnsi="Cambria" w:cs="Arial"/>
          <w:iCs/>
          <w:sz w:val="20"/>
          <w:szCs w:val="20"/>
        </w:rPr>
        <w:t xml:space="preserve">: </w:t>
      </w:r>
      <w:r w:rsidR="00FB769C">
        <w:rPr>
          <w:rFonts w:ascii="Cambria" w:hAnsi="Cambria" w:cs="Arial"/>
          <w:iCs/>
          <w:sz w:val="20"/>
          <w:szCs w:val="20"/>
        </w:rPr>
        <w:t>Y</w:t>
      </w:r>
      <w:r w:rsidRPr="00C2361C">
        <w:rPr>
          <w:rFonts w:ascii="Cambria" w:hAnsi="Cambria" w:cs="Arial"/>
          <w:iCs/>
          <w:sz w:val="20"/>
          <w:szCs w:val="20"/>
        </w:rPr>
        <w:t xml:space="preserve">ou </w:t>
      </w:r>
      <w:r w:rsidR="00FB769C">
        <w:rPr>
          <w:rFonts w:ascii="Cambria" w:hAnsi="Cambria" w:cs="Arial"/>
          <w:iCs/>
          <w:sz w:val="20"/>
          <w:szCs w:val="20"/>
        </w:rPr>
        <w:t>will</w:t>
      </w:r>
      <w:r w:rsidRPr="00C2361C">
        <w:rPr>
          <w:rFonts w:ascii="Cambria" w:hAnsi="Cambria" w:cs="Arial"/>
          <w:iCs/>
          <w:sz w:val="20"/>
          <w:szCs w:val="20"/>
        </w:rPr>
        <w:t xml:space="preserve"> need to reduce the size of your Subscription </w:t>
      </w:r>
      <w:r w:rsidR="00D228B3">
        <w:rPr>
          <w:rFonts w:ascii="Cambria" w:hAnsi="Cambria" w:cs="Arial"/>
          <w:iCs/>
          <w:sz w:val="20"/>
          <w:szCs w:val="20"/>
        </w:rPr>
        <w:t xml:space="preserve">if your energy consumption has decreased to a point where your </w:t>
      </w:r>
      <w:r w:rsidRPr="00C2361C">
        <w:rPr>
          <w:rFonts w:ascii="Cambria" w:hAnsi="Cambria" w:cs="Arial"/>
          <w:iCs/>
          <w:sz w:val="20"/>
          <w:szCs w:val="20"/>
        </w:rPr>
        <w:t xml:space="preserve">Subscription produces more electricity </w:t>
      </w:r>
      <w:r w:rsidR="00D228B3">
        <w:rPr>
          <w:rFonts w:ascii="Cambria" w:hAnsi="Cambria" w:cs="Arial"/>
          <w:iCs/>
          <w:sz w:val="20"/>
          <w:szCs w:val="20"/>
        </w:rPr>
        <w:t xml:space="preserve">than you use over the course of </w:t>
      </w:r>
      <w:r w:rsidR="00DA131A">
        <w:rPr>
          <w:rFonts w:ascii="Cambria" w:hAnsi="Cambria" w:cs="Arial"/>
          <w:iCs/>
          <w:sz w:val="20"/>
          <w:szCs w:val="20"/>
        </w:rPr>
        <w:t>a given billing</w:t>
      </w:r>
      <w:r w:rsidR="00D228B3">
        <w:rPr>
          <w:rFonts w:ascii="Cambria" w:hAnsi="Cambria" w:cs="Arial"/>
          <w:iCs/>
          <w:sz w:val="20"/>
          <w:szCs w:val="20"/>
        </w:rPr>
        <w:t xml:space="preserve"> year</w:t>
      </w:r>
      <w:r w:rsidRPr="00C2361C">
        <w:rPr>
          <w:rFonts w:ascii="Cambria" w:hAnsi="Cambria" w:cs="Arial"/>
          <w:iCs/>
          <w:sz w:val="20"/>
          <w:szCs w:val="20"/>
        </w:rPr>
        <w:t>. If this occurs,</w:t>
      </w:r>
      <w:r>
        <w:rPr>
          <w:rFonts w:ascii="Cambria" w:hAnsi="Cambria" w:cs="Arial"/>
          <w:iCs/>
          <w:sz w:val="20"/>
          <w:szCs w:val="20"/>
        </w:rPr>
        <w:t xml:space="preserve"> your Project Manager will notify and work with you to make the change, and </w:t>
      </w:r>
      <w:r w:rsidRPr="00C2361C">
        <w:rPr>
          <w:rFonts w:ascii="Cambria" w:hAnsi="Cambria" w:cs="Arial"/>
          <w:iCs/>
          <w:sz w:val="20"/>
          <w:szCs w:val="20"/>
        </w:rPr>
        <w:t xml:space="preserve">there </w:t>
      </w:r>
      <w:r>
        <w:rPr>
          <w:rFonts w:ascii="Cambria" w:hAnsi="Cambria" w:cs="Arial"/>
          <w:iCs/>
          <w:sz w:val="20"/>
          <w:szCs w:val="20"/>
        </w:rPr>
        <w:t>will be no</w:t>
      </w:r>
      <w:r w:rsidRPr="00C2361C">
        <w:rPr>
          <w:rFonts w:ascii="Cambria" w:hAnsi="Cambria" w:cs="Arial"/>
          <w:iCs/>
          <w:sz w:val="20"/>
          <w:szCs w:val="20"/>
        </w:rPr>
        <w:t xml:space="preserve"> fee for changing the size of your Subscription.  </w:t>
      </w:r>
    </w:p>
    <w:p w:rsidRPr="00C2361C" w:rsidR="00511B62" w:rsidP="002F6037" w:rsidRDefault="00511B62" w14:paraId="0B12CDDE" w14:textId="4F2C1E87">
      <w:pPr>
        <w:spacing w:before="120" w:after="120" w:line="264" w:lineRule="auto"/>
        <w:outlineLvl w:val="5"/>
        <w:rPr>
          <w:rFonts w:ascii="Cambria" w:hAnsi="Cambria" w:cs="Arial"/>
          <w:i/>
          <w:sz w:val="20"/>
          <w:szCs w:val="20"/>
        </w:rPr>
      </w:pPr>
      <w:r w:rsidRPr="00C2361C">
        <w:rPr>
          <w:rFonts w:ascii="Cambria" w:hAnsi="Cambria" w:cs="Arial"/>
          <w:i/>
          <w:sz w:val="20"/>
          <w:szCs w:val="20"/>
        </w:rPr>
        <w:t>Explain the additional circumstances under which a Participant may change the size of their Subscription and disclose any associated fees.</w:t>
      </w:r>
    </w:p>
    <w:p w:rsidRPr="007B35E6" w:rsidR="007B35E6" w:rsidP="002F6037" w:rsidRDefault="007B35E6" w14:paraId="39A51459" w14:textId="4B569AC7">
      <w:pPr>
        <w:spacing w:before="120" w:after="120" w:line="264" w:lineRule="auto"/>
        <w:outlineLvl w:val="5"/>
        <w:rPr>
          <w:rFonts w:ascii="Cambria" w:hAnsi="Cambria" w:cs="Arial"/>
          <w:sz w:val="20"/>
          <w:szCs w:val="20"/>
        </w:rPr>
      </w:pPr>
      <w:bookmarkStart w:name="_Hlk14956321" w:id="8"/>
      <w:r w:rsidRPr="00637808">
        <w:rPr>
          <w:rFonts w:ascii="Cambria" w:hAnsi="Cambria" w:cs="Arial"/>
          <w:sz w:val="20"/>
          <w:szCs w:val="20"/>
        </w:rPr>
        <w:t xml:space="preserve">If you </w:t>
      </w:r>
      <w:r>
        <w:rPr>
          <w:rFonts w:ascii="Cambria" w:hAnsi="Cambria" w:cs="Arial"/>
          <w:sz w:val="20"/>
          <w:szCs w:val="20"/>
        </w:rPr>
        <w:t>need to change the size of your Subscription</w:t>
      </w:r>
      <w:r w:rsidRPr="00637808">
        <w:rPr>
          <w:rFonts w:ascii="Cambria" w:hAnsi="Cambria" w:cs="Arial"/>
          <w:sz w:val="20"/>
          <w:szCs w:val="20"/>
        </w:rPr>
        <w:t xml:space="preserve"> </w:t>
      </w:r>
      <w:r w:rsidRPr="00637808">
        <w:rPr>
          <w:rFonts w:ascii="Cambria" w:hAnsi="Cambria" w:cs="Arial"/>
          <w:b/>
          <w:bCs/>
          <w:sz w:val="20"/>
          <w:szCs w:val="20"/>
        </w:rPr>
        <w:t>[PROVIDE TERMS AND INSTRUCTIONS HERE]</w:t>
      </w:r>
      <w:r w:rsidRPr="00637808">
        <w:rPr>
          <w:rFonts w:ascii="Cambria" w:hAnsi="Cambria" w:cs="Arial"/>
          <w:sz w:val="20"/>
          <w:szCs w:val="20"/>
        </w:rPr>
        <w:t>.</w:t>
      </w:r>
    </w:p>
    <w:p w:rsidRPr="002C1EEF" w:rsidR="00E531AE" w:rsidP="002F6037" w:rsidRDefault="00511B62" w14:paraId="760D87F8" w14:textId="27A75C5D">
      <w:pPr>
        <w:spacing w:before="120" w:after="120" w:line="264" w:lineRule="auto"/>
        <w:outlineLvl w:val="5"/>
        <w:rPr>
          <w:rFonts w:ascii="Cambria" w:hAnsi="Cambria" w:cs="Arial"/>
          <w:b/>
          <w:sz w:val="20"/>
          <w:szCs w:val="20"/>
        </w:rPr>
      </w:pPr>
      <w:r w:rsidRPr="00C2361C">
        <w:rPr>
          <w:rFonts w:ascii="Cambria" w:hAnsi="Cambria" w:cs="Arial"/>
          <w:i/>
          <w:sz w:val="20"/>
          <w:szCs w:val="20"/>
        </w:rPr>
        <w:t>Describe the process for requesting a change in Subscription size.</w:t>
      </w:r>
      <w:bookmarkEnd w:id="8"/>
    </w:p>
    <w:p w:rsidRPr="00C2361C" w:rsidR="00A47CFD" w:rsidP="002F6037" w:rsidRDefault="00A47CFD" w14:paraId="60015CD2" w14:textId="4B9F64A6">
      <w:pPr>
        <w:pStyle w:val="ListParagraph"/>
        <w:numPr>
          <w:ilvl w:val="0"/>
          <w:numId w:val="1"/>
        </w:numPr>
        <w:spacing w:after="0" w:line="264" w:lineRule="auto"/>
        <w:rPr>
          <w:rFonts w:ascii="Cambria" w:hAnsi="Cambria" w:cs="Arial"/>
          <w:b/>
          <w:sz w:val="20"/>
          <w:szCs w:val="20"/>
        </w:rPr>
      </w:pPr>
      <w:r w:rsidRPr="00C2361C">
        <w:rPr>
          <w:rFonts w:ascii="Cambria" w:hAnsi="Cambria" w:cs="Arial"/>
          <w:b/>
          <w:sz w:val="20"/>
          <w:szCs w:val="20"/>
        </w:rPr>
        <w:t>Renewable Energy Credits</w:t>
      </w:r>
    </w:p>
    <w:p w:rsidRPr="00C2361C" w:rsidR="006F1A01" w:rsidP="002F6037" w:rsidRDefault="006F1A01" w14:paraId="0B86D033" w14:textId="77777777">
      <w:pPr>
        <w:spacing w:before="120" w:after="120" w:line="264" w:lineRule="auto"/>
        <w:rPr>
          <w:rFonts w:ascii="Cambria" w:hAnsi="Cambria" w:cs="Arial"/>
          <w:sz w:val="20"/>
          <w:szCs w:val="20"/>
        </w:rPr>
      </w:pPr>
      <w:r w:rsidRPr="00C2361C">
        <w:rPr>
          <w:rFonts w:ascii="Cambria" w:hAnsi="Cambria" w:cs="Arial"/>
          <w:sz w:val="20"/>
          <w:szCs w:val="20"/>
        </w:rPr>
        <w:t xml:space="preserve">Renewable energy reduces greenhouse gas emissions by displacing emitting generation on the electricity grid. A Renewable Energy Certificate (REC) represents the property rights to these greenhouse gas emission reduction attributes, plus all other non-power benefits associated with the generation of renewable energy. </w:t>
      </w:r>
    </w:p>
    <w:p w:rsidRPr="00C2361C" w:rsidR="006F1A01" w:rsidP="002F6037" w:rsidRDefault="006F1A01" w14:paraId="57365C57" w14:textId="0E526F5C">
      <w:pPr>
        <w:spacing w:before="120" w:after="120" w:line="264" w:lineRule="auto"/>
        <w:rPr>
          <w:rFonts w:ascii="Cambria" w:hAnsi="Cambria" w:cs="Arial"/>
          <w:sz w:val="20"/>
          <w:szCs w:val="20"/>
        </w:rPr>
      </w:pPr>
      <w:r w:rsidRPr="00C2361C">
        <w:rPr>
          <w:rFonts w:ascii="Cambria" w:hAnsi="Cambria" w:cs="Arial"/>
          <w:sz w:val="20"/>
          <w:szCs w:val="20"/>
        </w:rPr>
        <w:t>Only the owner of a REC can claim the environmental attributes of the associated megawatt-hours of renewable energy. A party must own and retire the RECs to make claims about using renewable electricity.</w:t>
      </w:r>
    </w:p>
    <w:p w:rsidRPr="00C2361C" w:rsidR="006F1A01" w:rsidP="002F6037" w:rsidRDefault="00511B62" w14:paraId="5B8147CD" w14:textId="428458CB">
      <w:pPr>
        <w:spacing w:before="120" w:after="120" w:line="264" w:lineRule="auto"/>
        <w:rPr>
          <w:rFonts w:ascii="Cambria" w:hAnsi="Cambria" w:cs="Arial"/>
          <w:sz w:val="20"/>
          <w:szCs w:val="20"/>
        </w:rPr>
      </w:pPr>
      <w:bookmarkStart w:name="_Hlk14956428" w:id="9"/>
      <w:r w:rsidRPr="00C2361C">
        <w:rPr>
          <w:rFonts w:ascii="Cambria" w:hAnsi="Cambria" w:cs="Arial"/>
          <w:sz w:val="20"/>
          <w:szCs w:val="20"/>
        </w:rPr>
        <w:t>You</w:t>
      </w:r>
      <w:r w:rsidRPr="00C2361C" w:rsidR="006F1A01">
        <w:rPr>
          <w:rFonts w:ascii="Cambria" w:hAnsi="Cambria" w:cs="Arial"/>
          <w:sz w:val="20"/>
          <w:szCs w:val="20"/>
        </w:rPr>
        <w:t xml:space="preserve"> own the RECs and the environmental, economic, and social benefits associated with megawatt hours of electricity generated by </w:t>
      </w:r>
      <w:r w:rsidRPr="00C2361C">
        <w:rPr>
          <w:rFonts w:ascii="Cambria" w:hAnsi="Cambria" w:cs="Arial"/>
          <w:sz w:val="20"/>
          <w:szCs w:val="20"/>
        </w:rPr>
        <w:t>your</w:t>
      </w:r>
      <w:r w:rsidRPr="00C2361C" w:rsidR="006F1A01">
        <w:rPr>
          <w:rFonts w:ascii="Cambria" w:hAnsi="Cambria" w:cs="Arial"/>
          <w:sz w:val="20"/>
          <w:szCs w:val="20"/>
        </w:rPr>
        <w:t xml:space="preserve"> Subscription. </w:t>
      </w:r>
      <w:r w:rsidRPr="00C2361C">
        <w:rPr>
          <w:rFonts w:ascii="Cambria" w:hAnsi="Cambria" w:cs="Arial"/>
          <w:sz w:val="20"/>
          <w:szCs w:val="20"/>
        </w:rPr>
        <w:t>You</w:t>
      </w:r>
      <w:r w:rsidRPr="00C2361C" w:rsidR="006F1A01">
        <w:rPr>
          <w:rFonts w:ascii="Cambria" w:hAnsi="Cambria" w:cs="Arial"/>
          <w:sz w:val="20"/>
          <w:szCs w:val="20"/>
        </w:rPr>
        <w:t xml:space="preserve"> may not sell or transfer these RECs, except as part of the transfer or reassignment of </w:t>
      </w:r>
      <w:r w:rsidRPr="00C2361C" w:rsidR="00842991">
        <w:rPr>
          <w:rFonts w:ascii="Cambria" w:hAnsi="Cambria" w:cs="Arial"/>
          <w:sz w:val="20"/>
          <w:szCs w:val="20"/>
        </w:rPr>
        <w:t>your Subscription</w:t>
      </w:r>
      <w:r w:rsidRPr="00C2361C" w:rsidR="006F1A01">
        <w:rPr>
          <w:rFonts w:ascii="Cambria" w:hAnsi="Cambria" w:cs="Arial"/>
          <w:sz w:val="20"/>
          <w:szCs w:val="20"/>
        </w:rPr>
        <w:t xml:space="preserve"> to another customer.</w:t>
      </w:r>
    </w:p>
    <w:p w:rsidRPr="00C2361C" w:rsidR="006F1A01" w:rsidP="002F6037" w:rsidRDefault="006F1A01" w14:paraId="09AC6748" w14:textId="77777777">
      <w:pPr>
        <w:spacing w:before="120" w:after="120" w:line="264" w:lineRule="auto"/>
        <w:rPr>
          <w:rFonts w:ascii="Cambria" w:hAnsi="Cambria" w:cs="Arial"/>
          <w:i/>
          <w:sz w:val="20"/>
          <w:szCs w:val="20"/>
        </w:rPr>
      </w:pPr>
      <w:r w:rsidRPr="00C2361C">
        <w:rPr>
          <w:rFonts w:ascii="Cambria" w:hAnsi="Cambria" w:cs="Arial"/>
          <w:i/>
          <w:sz w:val="20"/>
          <w:szCs w:val="20"/>
        </w:rPr>
        <w:t>If the project is less than 360 kW and is granted a waiver from the requirement to register with the Western Renewable Energy Generation Information System (WREGIS), then the Project Manager must also include the following language in the contract:</w:t>
      </w:r>
    </w:p>
    <w:p w:rsidR="00A47CFD" w:rsidP="002F6037" w:rsidRDefault="007B35E6" w14:paraId="3AE5F2FC" w14:textId="2E72E903">
      <w:pPr>
        <w:spacing w:before="120" w:after="120" w:line="264" w:lineRule="auto"/>
        <w:rPr>
          <w:rFonts w:ascii="Cambria" w:hAnsi="Cambria" w:cs="Arial"/>
          <w:b/>
          <w:bCs/>
          <w:i/>
          <w:sz w:val="20"/>
          <w:szCs w:val="20"/>
        </w:rPr>
      </w:pPr>
      <w:r w:rsidRPr="007B35E6">
        <w:rPr>
          <w:rFonts w:ascii="Cambria" w:hAnsi="Cambria" w:cs="Arial"/>
          <w:b/>
          <w:bCs/>
          <w:i/>
          <w:sz w:val="20"/>
          <w:szCs w:val="20"/>
        </w:rPr>
        <w:t>{</w:t>
      </w:r>
      <w:r w:rsidRPr="007B35E6" w:rsidR="006F1A01">
        <w:rPr>
          <w:rFonts w:ascii="Cambria" w:hAnsi="Cambria" w:cs="Arial"/>
          <w:b/>
          <w:bCs/>
          <w:i/>
          <w:sz w:val="20"/>
          <w:szCs w:val="20"/>
        </w:rPr>
        <w:t xml:space="preserve">The Western Renewable Energy Generation Information System (WREGIS) is the independent, renewable energy tracking system for this region. This </w:t>
      </w:r>
      <w:r w:rsidRPr="007B35E6" w:rsidR="00511B62">
        <w:rPr>
          <w:rFonts w:ascii="Cambria" w:hAnsi="Cambria" w:cs="Arial"/>
          <w:b/>
          <w:bCs/>
          <w:i/>
          <w:sz w:val="20"/>
          <w:szCs w:val="20"/>
        </w:rPr>
        <w:t>P</w:t>
      </w:r>
      <w:r w:rsidRPr="007B35E6" w:rsidR="006F1A01">
        <w:rPr>
          <w:rFonts w:ascii="Cambria" w:hAnsi="Cambria" w:cs="Arial"/>
          <w:b/>
          <w:bCs/>
          <w:i/>
          <w:sz w:val="20"/>
          <w:szCs w:val="20"/>
        </w:rPr>
        <w:t xml:space="preserve">roject has received a waiver from the requirement to register with WREGIS. As a result, this </w:t>
      </w:r>
      <w:r w:rsidRPr="007B35E6" w:rsidR="00842991">
        <w:rPr>
          <w:rFonts w:ascii="Cambria" w:hAnsi="Cambria" w:cs="Arial"/>
          <w:b/>
          <w:bCs/>
          <w:i/>
          <w:sz w:val="20"/>
          <w:szCs w:val="20"/>
        </w:rPr>
        <w:t>P</w:t>
      </w:r>
      <w:r w:rsidRPr="007B35E6" w:rsidR="006F1A01">
        <w:rPr>
          <w:rFonts w:ascii="Cambria" w:hAnsi="Cambria" w:cs="Arial"/>
          <w:b/>
          <w:bCs/>
          <w:i/>
          <w:sz w:val="20"/>
          <w:szCs w:val="20"/>
        </w:rPr>
        <w:t xml:space="preserve">roject will not certify or retire renewable energy certificates on </w:t>
      </w:r>
      <w:r w:rsidRPr="007B35E6" w:rsidR="00842991">
        <w:rPr>
          <w:rFonts w:ascii="Cambria" w:hAnsi="Cambria" w:cs="Arial"/>
          <w:b/>
          <w:bCs/>
          <w:i/>
          <w:sz w:val="20"/>
          <w:szCs w:val="20"/>
        </w:rPr>
        <w:t xml:space="preserve">your </w:t>
      </w:r>
      <w:r w:rsidRPr="007B35E6" w:rsidR="006F1A01">
        <w:rPr>
          <w:rFonts w:ascii="Cambria" w:hAnsi="Cambria" w:cs="Arial"/>
          <w:b/>
          <w:bCs/>
          <w:i/>
          <w:sz w:val="20"/>
          <w:szCs w:val="20"/>
        </w:rPr>
        <w:t>behalf.</w:t>
      </w:r>
      <w:r w:rsidRPr="007B35E6">
        <w:rPr>
          <w:rFonts w:ascii="Cambria" w:hAnsi="Cambria" w:cs="Arial"/>
          <w:b/>
          <w:bCs/>
          <w:i/>
          <w:sz w:val="20"/>
          <w:szCs w:val="20"/>
        </w:rPr>
        <w:t>}</w:t>
      </w:r>
    </w:p>
    <w:p w:rsidR="00F8180B" w:rsidP="00F8180B" w:rsidRDefault="00F8180B" w14:paraId="260CCE52" w14:textId="77777777">
      <w:pPr>
        <w:pStyle w:val="ListParagraph"/>
        <w:numPr>
          <w:ilvl w:val="0"/>
          <w:numId w:val="1"/>
        </w:numPr>
        <w:spacing w:before="120" w:after="120" w:line="264" w:lineRule="auto"/>
        <w:rPr>
          <w:rFonts w:ascii="Cambria" w:hAnsi="Cambria" w:cs="Arial"/>
          <w:b/>
          <w:bCs/>
          <w:sz w:val="20"/>
          <w:szCs w:val="20"/>
        </w:rPr>
      </w:pPr>
      <w:r>
        <w:rPr>
          <w:rFonts w:ascii="Cambria" w:hAnsi="Cambria" w:cs="Arial"/>
          <w:b/>
          <w:bCs/>
          <w:sz w:val="20"/>
          <w:szCs w:val="20"/>
        </w:rPr>
        <w:t>Impacts on Customers Electing Equal Utility Bill Payments</w:t>
      </w:r>
    </w:p>
    <w:p w:rsidRPr="00BF19DD" w:rsidR="00BF19DD" w:rsidP="00AC23A2" w:rsidRDefault="00F8180B" w14:paraId="0AE8D746" w14:textId="2DD6414A">
      <w:pPr>
        <w:spacing w:before="120" w:after="120" w:line="264" w:lineRule="auto"/>
        <w:rPr>
          <w:rFonts w:ascii="Cambria" w:hAnsi="Cambria" w:cs="Arial"/>
          <w:sz w:val="20"/>
          <w:szCs w:val="20"/>
        </w:rPr>
      </w:pPr>
      <w:r w:rsidRPr="009E4553">
        <w:rPr>
          <w:rFonts w:ascii="Cambria" w:hAnsi="Cambria" w:cs="Arial"/>
          <w:sz w:val="20"/>
          <w:szCs w:val="20"/>
        </w:rPr>
        <w:t xml:space="preserve">Adding a Community Solar subscription to a </w:t>
      </w:r>
      <w:r>
        <w:rPr>
          <w:rFonts w:ascii="Cambria" w:hAnsi="Cambria" w:cs="Arial"/>
          <w:sz w:val="20"/>
          <w:szCs w:val="20"/>
        </w:rPr>
        <w:t xml:space="preserve">utility </w:t>
      </w:r>
      <w:r w:rsidRPr="009E4553">
        <w:rPr>
          <w:rFonts w:ascii="Cambria" w:hAnsi="Cambria" w:cs="Arial"/>
          <w:sz w:val="20"/>
          <w:szCs w:val="20"/>
        </w:rPr>
        <w:t xml:space="preserve">account that also has an equal payment plan will </w:t>
      </w:r>
      <w:r>
        <w:rPr>
          <w:rFonts w:ascii="Cambria" w:hAnsi="Cambria" w:cs="Arial"/>
          <w:sz w:val="20"/>
          <w:szCs w:val="20"/>
        </w:rPr>
        <w:t xml:space="preserve">cause </w:t>
      </w:r>
      <w:r w:rsidRPr="009E4553">
        <w:rPr>
          <w:rFonts w:ascii="Cambria" w:hAnsi="Cambria" w:cs="Arial"/>
          <w:sz w:val="20"/>
          <w:szCs w:val="20"/>
        </w:rPr>
        <w:t xml:space="preserve">the amount on </w:t>
      </w:r>
      <w:r>
        <w:rPr>
          <w:rFonts w:ascii="Cambria" w:hAnsi="Cambria" w:cs="Arial"/>
          <w:sz w:val="20"/>
          <w:szCs w:val="20"/>
        </w:rPr>
        <w:t xml:space="preserve">a customer’s </w:t>
      </w:r>
      <w:r w:rsidRPr="009E4553">
        <w:rPr>
          <w:rFonts w:ascii="Cambria" w:hAnsi="Cambria" w:cs="Arial"/>
          <w:sz w:val="20"/>
          <w:szCs w:val="20"/>
        </w:rPr>
        <w:t xml:space="preserve">bill </w:t>
      </w:r>
      <w:r>
        <w:rPr>
          <w:rFonts w:ascii="Cambria" w:hAnsi="Cambria" w:cs="Arial"/>
          <w:sz w:val="20"/>
          <w:szCs w:val="20"/>
        </w:rPr>
        <w:t xml:space="preserve">to </w:t>
      </w:r>
      <w:r w:rsidRPr="009E4553">
        <w:rPr>
          <w:rFonts w:ascii="Cambria" w:hAnsi="Cambria" w:cs="Arial"/>
          <w:sz w:val="20"/>
          <w:szCs w:val="20"/>
        </w:rPr>
        <w:t>be different each month.</w:t>
      </w:r>
      <w:r>
        <w:rPr>
          <w:rFonts w:ascii="Cambria" w:hAnsi="Cambria" w:cs="Arial"/>
          <w:sz w:val="20"/>
          <w:szCs w:val="20"/>
        </w:rPr>
        <w:t xml:space="preserve"> Utilities are able to </w:t>
      </w:r>
      <w:r w:rsidRPr="009E4553">
        <w:rPr>
          <w:rFonts w:ascii="Cambria" w:hAnsi="Cambria" w:cs="Arial"/>
          <w:sz w:val="20"/>
          <w:szCs w:val="20"/>
        </w:rPr>
        <w:t xml:space="preserve">provide customers </w:t>
      </w:r>
      <w:r>
        <w:rPr>
          <w:rFonts w:ascii="Cambria" w:hAnsi="Cambria" w:cs="Arial"/>
          <w:sz w:val="20"/>
          <w:szCs w:val="20"/>
        </w:rPr>
        <w:t xml:space="preserve">with </w:t>
      </w:r>
      <w:r w:rsidRPr="009E4553">
        <w:rPr>
          <w:rFonts w:ascii="Cambria" w:hAnsi="Cambria" w:cs="Arial"/>
          <w:sz w:val="20"/>
          <w:szCs w:val="20"/>
        </w:rPr>
        <w:t>an equal pay amount for electric service</w:t>
      </w:r>
      <w:r>
        <w:rPr>
          <w:rFonts w:ascii="Cambria" w:hAnsi="Cambria" w:cs="Arial"/>
          <w:sz w:val="20"/>
          <w:szCs w:val="20"/>
        </w:rPr>
        <w:t xml:space="preserve"> through these </w:t>
      </w:r>
      <w:proofErr w:type="gramStart"/>
      <w:r>
        <w:rPr>
          <w:rFonts w:ascii="Cambria" w:hAnsi="Cambria" w:cs="Arial"/>
          <w:sz w:val="20"/>
          <w:szCs w:val="20"/>
        </w:rPr>
        <w:t>offerings</w:t>
      </w:r>
      <w:r w:rsidRPr="009E4553">
        <w:rPr>
          <w:rFonts w:ascii="Cambria" w:hAnsi="Cambria" w:cs="Arial"/>
          <w:sz w:val="20"/>
          <w:szCs w:val="20"/>
        </w:rPr>
        <w:t>, but</w:t>
      </w:r>
      <w:proofErr w:type="gramEnd"/>
      <w:r w:rsidRPr="009E4553">
        <w:rPr>
          <w:rFonts w:ascii="Cambria" w:hAnsi="Cambria" w:cs="Arial"/>
          <w:sz w:val="20"/>
          <w:szCs w:val="20"/>
        </w:rPr>
        <w:t xml:space="preserve"> </w:t>
      </w:r>
      <w:r>
        <w:rPr>
          <w:rFonts w:ascii="Cambria" w:hAnsi="Cambria" w:cs="Arial"/>
          <w:sz w:val="20"/>
          <w:szCs w:val="20"/>
        </w:rPr>
        <w:t xml:space="preserve">are not able to </w:t>
      </w:r>
      <w:r w:rsidRPr="009E4553">
        <w:rPr>
          <w:rFonts w:ascii="Cambria" w:hAnsi="Cambria" w:cs="Arial"/>
          <w:sz w:val="20"/>
          <w:szCs w:val="20"/>
        </w:rPr>
        <w:t xml:space="preserve">do the same </w:t>
      </w:r>
      <w:r>
        <w:rPr>
          <w:rFonts w:ascii="Cambria" w:hAnsi="Cambria" w:cs="Arial"/>
          <w:sz w:val="20"/>
          <w:szCs w:val="20"/>
        </w:rPr>
        <w:t xml:space="preserve">with Community Solar Program bill credits, subscription charges, and program fees. For utility accounts with an equal payment plan that also participate in the Community Solar Program, total monthly bill amounts </w:t>
      </w:r>
      <w:r w:rsidRPr="009E4553">
        <w:rPr>
          <w:rFonts w:ascii="Cambria" w:hAnsi="Cambria" w:cs="Arial"/>
          <w:sz w:val="20"/>
          <w:szCs w:val="20"/>
        </w:rPr>
        <w:t>will increase or decrease based on the amount of solar power generated</w:t>
      </w:r>
      <w:r>
        <w:rPr>
          <w:rFonts w:ascii="Cambria" w:hAnsi="Cambria" w:cs="Arial"/>
          <w:sz w:val="20"/>
          <w:szCs w:val="20"/>
        </w:rPr>
        <w:t xml:space="preserve"> by month</w:t>
      </w:r>
      <w:r w:rsidRPr="009E4553">
        <w:rPr>
          <w:rFonts w:ascii="Cambria" w:hAnsi="Cambria" w:cs="Arial"/>
          <w:sz w:val="20"/>
          <w:szCs w:val="20"/>
        </w:rPr>
        <w:t>.</w:t>
      </w:r>
    </w:p>
    <w:bookmarkEnd w:id="9"/>
    <w:p w:rsidRPr="00C2361C" w:rsidR="00A47CFD" w:rsidP="3C08A919" w:rsidRDefault="00A47CFD" w14:paraId="4E331C7B" w14:textId="50C2F982">
      <w:pPr>
        <w:pStyle w:val="ListParagraph"/>
        <w:numPr>
          <w:ilvl w:val="0"/>
          <w:numId w:val="1"/>
        </w:numPr>
        <w:spacing w:after="0" w:line="264" w:lineRule="auto"/>
        <w:rPr>
          <w:rFonts w:ascii="Cambria" w:hAnsi="Cambria" w:cs="Arial"/>
          <w:b/>
          <w:bCs/>
          <w:sz w:val="20"/>
          <w:szCs w:val="20"/>
        </w:rPr>
      </w:pPr>
      <w:r w:rsidRPr="3C08A919">
        <w:rPr>
          <w:rFonts w:ascii="Cambria" w:hAnsi="Cambria" w:cs="Arial"/>
          <w:b/>
          <w:bCs/>
          <w:sz w:val="20"/>
          <w:szCs w:val="20"/>
        </w:rPr>
        <w:t>Data Privacy and Security</w:t>
      </w:r>
    </w:p>
    <w:p w:rsidRPr="00C2361C" w:rsidR="006F1A01" w:rsidP="002F6037" w:rsidRDefault="006F1A01" w14:paraId="4CDA8E73" w14:textId="486CBE50">
      <w:pPr>
        <w:spacing w:before="120" w:after="120" w:line="264" w:lineRule="auto"/>
        <w:outlineLvl w:val="5"/>
        <w:rPr>
          <w:rFonts w:ascii="Cambria" w:hAnsi="Cambria" w:cs="Arial"/>
          <w:sz w:val="20"/>
          <w:szCs w:val="20"/>
        </w:rPr>
      </w:pPr>
      <w:r w:rsidRPr="00C2361C">
        <w:rPr>
          <w:rFonts w:ascii="Cambria" w:hAnsi="Cambria" w:cs="Arial"/>
          <w:i/>
          <w:sz w:val="20"/>
          <w:szCs w:val="20"/>
        </w:rPr>
        <w:lastRenderedPageBreak/>
        <w:t xml:space="preserve">Explanation of how the Project Manager will ensure the security of private </w:t>
      </w:r>
      <w:r w:rsidRPr="00C2361C" w:rsidR="00473728">
        <w:rPr>
          <w:rFonts w:ascii="Cambria" w:hAnsi="Cambria" w:cs="Arial"/>
          <w:i/>
          <w:sz w:val="20"/>
          <w:szCs w:val="20"/>
        </w:rPr>
        <w:t>Participant</w:t>
      </w:r>
      <w:r w:rsidRPr="00C2361C">
        <w:rPr>
          <w:rFonts w:ascii="Cambria" w:hAnsi="Cambria" w:cs="Arial"/>
          <w:i/>
          <w:sz w:val="20"/>
          <w:szCs w:val="20"/>
        </w:rPr>
        <w:t xml:space="preserve"> information, in accordance with its obligations as a registered Project Manager, as described Project Manager </w:t>
      </w:r>
      <w:r w:rsidRPr="00C2361C" w:rsidR="00C2361C">
        <w:rPr>
          <w:rFonts w:ascii="Cambria" w:hAnsi="Cambria" w:cs="Arial"/>
          <w:i/>
          <w:sz w:val="20"/>
          <w:szCs w:val="20"/>
        </w:rPr>
        <w:t>D</w:t>
      </w:r>
      <w:r w:rsidRPr="00C2361C">
        <w:rPr>
          <w:rFonts w:ascii="Cambria" w:hAnsi="Cambria" w:cs="Arial"/>
          <w:i/>
          <w:sz w:val="20"/>
          <w:szCs w:val="20"/>
        </w:rPr>
        <w:t xml:space="preserve">ata </w:t>
      </w:r>
      <w:r w:rsidRPr="00C2361C" w:rsidR="00C2361C">
        <w:rPr>
          <w:rFonts w:ascii="Cambria" w:hAnsi="Cambria" w:cs="Arial"/>
          <w:i/>
          <w:sz w:val="20"/>
          <w:szCs w:val="20"/>
        </w:rPr>
        <w:t>S</w:t>
      </w:r>
      <w:r w:rsidRPr="00C2361C">
        <w:rPr>
          <w:rFonts w:ascii="Cambria" w:hAnsi="Cambria" w:cs="Arial"/>
          <w:i/>
          <w:sz w:val="20"/>
          <w:szCs w:val="20"/>
        </w:rPr>
        <w:t xml:space="preserve">ecurity </w:t>
      </w:r>
      <w:r w:rsidRPr="00C2361C" w:rsidR="00C2361C">
        <w:rPr>
          <w:rFonts w:ascii="Cambria" w:hAnsi="Cambria" w:cs="Arial"/>
          <w:i/>
          <w:sz w:val="20"/>
          <w:szCs w:val="20"/>
        </w:rPr>
        <w:t>R</w:t>
      </w:r>
      <w:r w:rsidRPr="00C2361C">
        <w:rPr>
          <w:rFonts w:ascii="Cambria" w:hAnsi="Cambria" w:cs="Arial"/>
          <w:i/>
          <w:sz w:val="20"/>
          <w:szCs w:val="20"/>
        </w:rPr>
        <w:t>equirements</w:t>
      </w:r>
      <w:r w:rsidR="00C2361C">
        <w:rPr>
          <w:rFonts w:ascii="Cambria" w:hAnsi="Cambria" w:cs="Arial"/>
          <w:i/>
          <w:sz w:val="20"/>
          <w:szCs w:val="20"/>
        </w:rPr>
        <w:t xml:space="preserve"> section of the Code of Conduct</w:t>
      </w:r>
      <w:r w:rsidRPr="00C2361C">
        <w:rPr>
          <w:rFonts w:ascii="Cambria" w:hAnsi="Cambria" w:cs="Arial"/>
          <w:i/>
          <w:sz w:val="20"/>
          <w:szCs w:val="20"/>
        </w:rPr>
        <w:t xml:space="preserve">. </w:t>
      </w:r>
    </w:p>
    <w:p w:rsidRPr="00C2361C" w:rsidR="00A47CFD" w:rsidP="3C08A919" w:rsidRDefault="006F1A01" w14:paraId="3F2D7251" w14:textId="4DD84562">
      <w:pPr>
        <w:pStyle w:val="ListParagraph"/>
        <w:numPr>
          <w:ilvl w:val="0"/>
          <w:numId w:val="1"/>
        </w:numPr>
        <w:spacing w:after="0" w:line="264" w:lineRule="auto"/>
        <w:rPr>
          <w:rFonts w:ascii="Cambria" w:hAnsi="Cambria" w:cs="Arial"/>
          <w:b/>
          <w:bCs/>
          <w:sz w:val="20"/>
          <w:szCs w:val="20"/>
        </w:rPr>
      </w:pPr>
      <w:r w:rsidRPr="3C08A919">
        <w:rPr>
          <w:rFonts w:ascii="Cambria" w:hAnsi="Cambria" w:cs="Arial"/>
          <w:b/>
          <w:bCs/>
          <w:sz w:val="20"/>
          <w:szCs w:val="20"/>
        </w:rPr>
        <w:t>The Responsibilities of the Program Administrator, [UTILITY] and the Oregon Public Utility Commission</w:t>
      </w:r>
    </w:p>
    <w:p w:rsidRPr="00A94424" w:rsidR="004A455A" w:rsidP="002F6037" w:rsidRDefault="004A455A" w14:paraId="24D2F456" w14:textId="77777777">
      <w:pPr>
        <w:pStyle w:val="ListParagraph"/>
        <w:numPr>
          <w:ilvl w:val="1"/>
          <w:numId w:val="1"/>
        </w:numPr>
        <w:spacing w:after="120" w:line="264" w:lineRule="auto"/>
        <w:ind w:left="907"/>
        <w:contextualSpacing w:val="0"/>
        <w:rPr>
          <w:rFonts w:ascii="Cambria" w:hAnsi="Cambria" w:cs="Arial"/>
          <w:sz w:val="20"/>
          <w:szCs w:val="20"/>
        </w:rPr>
      </w:pPr>
      <w:r w:rsidRPr="00A94424">
        <w:rPr>
          <w:rFonts w:ascii="Cambria" w:hAnsi="Cambria" w:cs="Arial"/>
          <w:sz w:val="20"/>
          <w:szCs w:val="20"/>
        </w:rPr>
        <w:t>Program Administrator: The Oregon Community Solar Program Administrator, a company called Energy Solutions, and its subcontractors</w:t>
      </w:r>
      <w:r>
        <w:rPr>
          <w:rFonts w:ascii="Cambria" w:hAnsi="Cambria" w:cs="Arial"/>
          <w:sz w:val="20"/>
          <w:szCs w:val="20"/>
        </w:rPr>
        <w:t xml:space="preserve"> are</w:t>
      </w:r>
      <w:r w:rsidRPr="00A94424">
        <w:rPr>
          <w:rFonts w:ascii="Cambria" w:hAnsi="Cambria" w:cs="Arial"/>
          <w:sz w:val="20"/>
          <w:szCs w:val="20"/>
        </w:rPr>
        <w:t xml:space="preserve"> responsible for implementation and management of the day-to-day operation of the Community Solar </w:t>
      </w:r>
      <w:r>
        <w:rPr>
          <w:rFonts w:ascii="Cambria" w:hAnsi="Cambria" w:cs="Arial"/>
          <w:sz w:val="20"/>
          <w:szCs w:val="20"/>
        </w:rPr>
        <w:t>P</w:t>
      </w:r>
      <w:r w:rsidRPr="00A94424">
        <w:rPr>
          <w:rFonts w:ascii="Cambria" w:hAnsi="Cambria" w:cs="Arial"/>
          <w:sz w:val="20"/>
          <w:szCs w:val="20"/>
        </w:rPr>
        <w:t>rogram, including reviewing projects, calculating bill credits and coordinating monthly bill crediting with utilities, facilitating the billing and collection of Subscription payments through the utility bill,  monitoring Project Managers’ compliance with Program requirements and the Code of Conduct</w:t>
      </w:r>
      <w:r>
        <w:rPr>
          <w:rFonts w:ascii="Cambria" w:hAnsi="Cambria" w:cs="Arial"/>
          <w:sz w:val="20"/>
          <w:szCs w:val="20"/>
        </w:rPr>
        <w:t xml:space="preserve"> and</w:t>
      </w:r>
      <w:r w:rsidRPr="00A94424">
        <w:rPr>
          <w:rFonts w:ascii="Cambria" w:hAnsi="Cambria" w:cs="Arial"/>
          <w:sz w:val="20"/>
          <w:szCs w:val="20"/>
        </w:rPr>
        <w:t xml:space="preserve"> supporting the resolution of complaints related to the Community Solar Program.</w:t>
      </w:r>
    </w:p>
    <w:p w:rsidRPr="00A94424" w:rsidR="004A455A" w:rsidP="002F6037" w:rsidRDefault="004A455A" w14:paraId="4BF45B89" w14:textId="6AA1E6F4">
      <w:pPr>
        <w:pStyle w:val="ListParagraph"/>
        <w:numPr>
          <w:ilvl w:val="1"/>
          <w:numId w:val="1"/>
        </w:numPr>
        <w:spacing w:after="120" w:line="264" w:lineRule="auto"/>
        <w:ind w:left="907"/>
        <w:contextualSpacing w:val="0"/>
        <w:rPr>
          <w:rFonts w:ascii="Cambria" w:hAnsi="Cambria" w:cs="Arial"/>
          <w:sz w:val="20"/>
          <w:szCs w:val="20"/>
        </w:rPr>
      </w:pPr>
      <w:r w:rsidRPr="00A94424">
        <w:rPr>
          <w:rFonts w:ascii="Cambria" w:hAnsi="Cambria" w:cs="Arial"/>
          <w:sz w:val="20"/>
          <w:szCs w:val="20"/>
        </w:rPr>
        <w:t>[</w:t>
      </w:r>
      <w:r w:rsidRPr="00A94424">
        <w:rPr>
          <w:rFonts w:ascii="Cambria" w:hAnsi="Cambria" w:cs="Arial"/>
          <w:b/>
          <w:sz w:val="20"/>
          <w:szCs w:val="20"/>
        </w:rPr>
        <w:t>UTILITY</w:t>
      </w:r>
      <w:r w:rsidRPr="00A94424">
        <w:rPr>
          <w:rFonts w:ascii="Cambria" w:hAnsi="Cambria" w:cs="Arial"/>
          <w:sz w:val="20"/>
          <w:szCs w:val="20"/>
        </w:rPr>
        <w:t xml:space="preserve">]: </w:t>
      </w:r>
      <w:r>
        <w:rPr>
          <w:rFonts w:ascii="Cambria" w:hAnsi="Cambria" w:cs="Arial"/>
          <w:sz w:val="20"/>
          <w:szCs w:val="20"/>
        </w:rPr>
        <w:t>With consent from the Participant, t</w:t>
      </w:r>
      <w:r w:rsidRPr="00A94424">
        <w:rPr>
          <w:rFonts w:ascii="Cambria" w:hAnsi="Cambria" w:cs="Arial"/>
          <w:sz w:val="20"/>
          <w:szCs w:val="20"/>
        </w:rPr>
        <w:t xml:space="preserve">he Participant’s utility is responsible for providing customer electricity account information for the purpose of verifying their Subscription eligibility, applying bill credits owed to </w:t>
      </w:r>
      <w:r w:rsidRPr="00A94424">
        <w:rPr>
          <w:rFonts w:ascii="Cambria" w:hAnsi="Cambria" w:cs="Arial"/>
          <w:iCs/>
          <w:sz w:val="20"/>
          <w:szCs w:val="20"/>
        </w:rPr>
        <w:t>Participants</w:t>
      </w:r>
      <w:r w:rsidRPr="00A94424">
        <w:rPr>
          <w:rFonts w:ascii="Cambria" w:hAnsi="Cambria" w:cs="Arial"/>
          <w:sz w:val="20"/>
          <w:szCs w:val="20"/>
        </w:rPr>
        <w:t xml:space="preserve">, collecting and remitting Subscription payments owed by </w:t>
      </w:r>
      <w:r w:rsidRPr="00A94424">
        <w:rPr>
          <w:rFonts w:ascii="Cambria" w:hAnsi="Cambria" w:cs="Arial"/>
          <w:iCs/>
          <w:sz w:val="20"/>
          <w:szCs w:val="20"/>
        </w:rPr>
        <w:t>Participants</w:t>
      </w:r>
      <w:r w:rsidRPr="00A94424">
        <w:rPr>
          <w:rFonts w:ascii="Cambria" w:hAnsi="Cambria" w:cs="Arial"/>
          <w:sz w:val="20"/>
          <w:szCs w:val="20"/>
        </w:rPr>
        <w:t xml:space="preserve"> to the </w:t>
      </w:r>
      <w:r w:rsidRPr="007F7A48" w:rsidR="005F3314">
        <w:rPr>
          <w:rFonts w:ascii="Cambria" w:hAnsi="Cambria" w:cs="Arial"/>
          <w:sz w:val="20"/>
          <w:szCs w:val="20"/>
        </w:rPr>
        <w:t>Program Administrator (for distribution to the Project Manager)</w:t>
      </w:r>
      <w:r w:rsidR="005F3314">
        <w:rPr>
          <w:rFonts w:ascii="Cambria" w:hAnsi="Cambria" w:cs="Arial"/>
          <w:sz w:val="20"/>
          <w:szCs w:val="20"/>
        </w:rPr>
        <w:t xml:space="preserve"> </w:t>
      </w:r>
      <w:r w:rsidRPr="00A94424" w:rsidR="005F3314">
        <w:rPr>
          <w:rFonts w:ascii="Cambria" w:hAnsi="Cambria" w:cs="Arial"/>
          <w:sz w:val="20"/>
          <w:szCs w:val="20"/>
        </w:rPr>
        <w:t>and collecting fees to fund Program</w:t>
      </w:r>
      <w:r w:rsidR="005F3314">
        <w:rPr>
          <w:rFonts w:ascii="Cambria" w:hAnsi="Cambria" w:cs="Arial"/>
          <w:sz w:val="20"/>
          <w:szCs w:val="20"/>
        </w:rPr>
        <w:t xml:space="preserve"> Administration</w:t>
      </w:r>
      <w:r w:rsidRPr="00A94424">
        <w:rPr>
          <w:rFonts w:ascii="Cambria" w:hAnsi="Cambria" w:cs="Arial"/>
          <w:sz w:val="20"/>
          <w:szCs w:val="20"/>
        </w:rPr>
        <w:t>.</w:t>
      </w:r>
    </w:p>
    <w:p w:rsidRPr="00A94424" w:rsidR="004A455A" w:rsidP="002F6037" w:rsidRDefault="004A455A" w14:paraId="78687DDE" w14:textId="77777777">
      <w:pPr>
        <w:pStyle w:val="ListParagraph"/>
        <w:numPr>
          <w:ilvl w:val="1"/>
          <w:numId w:val="1"/>
        </w:numPr>
        <w:spacing w:after="120" w:line="264" w:lineRule="auto"/>
        <w:ind w:left="907"/>
        <w:contextualSpacing w:val="0"/>
        <w:rPr>
          <w:rFonts w:ascii="Cambria" w:hAnsi="Cambria" w:cs="Arial"/>
          <w:sz w:val="20"/>
          <w:szCs w:val="20"/>
        </w:rPr>
      </w:pPr>
      <w:r w:rsidRPr="00A94424">
        <w:rPr>
          <w:rFonts w:ascii="Cambria" w:hAnsi="Cambria" w:cs="Arial"/>
          <w:sz w:val="20"/>
          <w:szCs w:val="20"/>
        </w:rPr>
        <w:t>Oregon Public Utility Commission: The Oregon Public Utility Commission is responsible for overseeing and reporting on the performance of the Community Solar Program, Pre-certifying and Certifying projects, resolving escalated complaints, conducting periodic audit and evaluation of the Program, and anything else determined by the Commission.</w:t>
      </w:r>
    </w:p>
    <w:p w:rsidRPr="00C2361C" w:rsidR="003C52F8" w:rsidP="3C08A919" w:rsidRDefault="003C52F8" w14:paraId="190501AE" w14:textId="10CF2999">
      <w:pPr>
        <w:pStyle w:val="ListParagraph"/>
        <w:numPr>
          <w:ilvl w:val="0"/>
          <w:numId w:val="1"/>
        </w:numPr>
        <w:spacing w:after="0" w:line="264" w:lineRule="auto"/>
        <w:rPr>
          <w:rFonts w:ascii="Cambria" w:hAnsi="Cambria" w:cs="Arial"/>
          <w:b/>
          <w:bCs/>
          <w:sz w:val="20"/>
          <w:szCs w:val="20"/>
        </w:rPr>
      </w:pPr>
      <w:r w:rsidRPr="3C08A919">
        <w:rPr>
          <w:rFonts w:ascii="Cambria" w:hAnsi="Cambria" w:cs="Arial"/>
          <w:b/>
          <w:bCs/>
          <w:sz w:val="20"/>
          <w:szCs w:val="20"/>
        </w:rPr>
        <w:t xml:space="preserve"> Notifications about Project Status and Performance</w:t>
      </w:r>
    </w:p>
    <w:p w:rsidR="00245A61" w:rsidP="002F6037" w:rsidRDefault="003C52F8" w14:paraId="2D33C1F6" w14:textId="45F6D20F">
      <w:pPr>
        <w:spacing w:before="120" w:after="120" w:line="264" w:lineRule="auto"/>
        <w:rPr>
          <w:rFonts w:ascii="Cambria" w:hAnsi="Cambria" w:cs="Arial"/>
          <w:i/>
          <w:sz w:val="20"/>
          <w:szCs w:val="20"/>
        </w:rPr>
      </w:pPr>
      <w:r w:rsidRPr="00C2361C">
        <w:rPr>
          <w:rFonts w:ascii="Cambria" w:hAnsi="Cambria" w:cs="Arial"/>
          <w:i/>
          <w:sz w:val="20"/>
          <w:szCs w:val="20"/>
        </w:rPr>
        <w:t xml:space="preserve">If a project </w:t>
      </w:r>
      <w:r w:rsidRPr="00C2361C">
        <w:rPr>
          <w:rFonts w:ascii="Cambria" w:hAnsi="Cambria" w:cs="Arial"/>
          <w:i/>
          <w:iCs/>
          <w:sz w:val="20"/>
          <w:szCs w:val="20"/>
        </w:rPr>
        <w:t>is</w:t>
      </w:r>
      <w:r w:rsidRPr="00C2361C">
        <w:rPr>
          <w:rFonts w:ascii="Cambria" w:hAnsi="Cambria" w:cs="Arial"/>
          <w:i/>
          <w:sz w:val="20"/>
          <w:szCs w:val="20"/>
        </w:rPr>
        <w:t xml:space="preserve"> not </w:t>
      </w:r>
      <w:r w:rsidRPr="00C2361C">
        <w:rPr>
          <w:rFonts w:ascii="Cambria" w:hAnsi="Cambria" w:cs="Arial"/>
          <w:i/>
          <w:iCs/>
          <w:sz w:val="20"/>
          <w:szCs w:val="20"/>
        </w:rPr>
        <w:t>operational</w:t>
      </w:r>
      <w:r w:rsidRPr="00C2361C">
        <w:rPr>
          <w:rFonts w:ascii="Cambria" w:hAnsi="Cambria" w:cs="Arial"/>
          <w:i/>
          <w:sz w:val="20"/>
          <w:szCs w:val="20"/>
        </w:rPr>
        <w:t xml:space="preserve"> at the time the </w:t>
      </w:r>
      <w:r w:rsidRPr="00C2361C" w:rsidR="00473728">
        <w:rPr>
          <w:rFonts w:ascii="Cambria" w:hAnsi="Cambria" w:cs="Arial"/>
          <w:i/>
          <w:sz w:val="20"/>
          <w:szCs w:val="20"/>
        </w:rPr>
        <w:t>Participant</w:t>
      </w:r>
      <w:r w:rsidRPr="00C2361C">
        <w:rPr>
          <w:rFonts w:ascii="Cambria" w:hAnsi="Cambria" w:cs="Arial"/>
          <w:i/>
          <w:sz w:val="20"/>
          <w:szCs w:val="20"/>
        </w:rPr>
        <w:t xml:space="preserve"> enters into the contract, the Project Manager must a) provide the estimated </w:t>
      </w:r>
      <w:r w:rsidRPr="00C2361C" w:rsidR="005B04D9">
        <w:rPr>
          <w:rFonts w:ascii="Cambria" w:hAnsi="Cambria" w:cs="Arial"/>
          <w:i/>
          <w:iCs/>
          <w:sz w:val="20"/>
          <w:szCs w:val="20"/>
        </w:rPr>
        <w:t>C</w:t>
      </w:r>
      <w:r w:rsidRPr="00C2361C">
        <w:rPr>
          <w:rFonts w:ascii="Cambria" w:hAnsi="Cambria" w:cs="Arial"/>
          <w:i/>
          <w:iCs/>
          <w:sz w:val="20"/>
          <w:szCs w:val="20"/>
        </w:rPr>
        <w:t xml:space="preserve">ommercial </w:t>
      </w:r>
      <w:r w:rsidRPr="00C2361C" w:rsidR="005B04D9">
        <w:rPr>
          <w:rFonts w:ascii="Cambria" w:hAnsi="Cambria" w:cs="Arial"/>
          <w:i/>
          <w:iCs/>
          <w:sz w:val="20"/>
          <w:szCs w:val="20"/>
        </w:rPr>
        <w:t>Operation</w:t>
      </w:r>
      <w:r w:rsidRPr="00C2361C">
        <w:rPr>
          <w:rFonts w:ascii="Cambria" w:hAnsi="Cambria" w:cs="Arial"/>
          <w:i/>
          <w:iCs/>
          <w:sz w:val="20"/>
          <w:szCs w:val="20"/>
        </w:rPr>
        <w:t xml:space="preserve"> date</w:t>
      </w:r>
      <w:r w:rsidRPr="00C2361C" w:rsidR="005B04D9">
        <w:rPr>
          <w:rFonts w:ascii="Cambria" w:hAnsi="Cambria" w:cs="Arial"/>
          <w:i/>
          <w:iCs/>
          <w:sz w:val="20"/>
          <w:szCs w:val="20"/>
        </w:rPr>
        <w:t>,</w:t>
      </w:r>
      <w:r w:rsidRPr="00C2361C" w:rsidR="005B3084">
        <w:rPr>
          <w:rFonts w:ascii="Cambria" w:hAnsi="Cambria" w:cs="Arial"/>
          <w:i/>
          <w:iCs/>
          <w:sz w:val="20"/>
          <w:szCs w:val="20"/>
        </w:rPr>
        <w:t xml:space="preserve"> </w:t>
      </w:r>
      <w:r w:rsidRPr="00C2361C">
        <w:rPr>
          <w:rFonts w:ascii="Cambria" w:hAnsi="Cambria" w:cs="Arial"/>
          <w:i/>
          <w:iCs/>
          <w:sz w:val="20"/>
          <w:szCs w:val="20"/>
        </w:rPr>
        <w:t xml:space="preserve">b) </w:t>
      </w:r>
      <w:r w:rsidRPr="00C2361C">
        <w:rPr>
          <w:rFonts w:ascii="Cambria" w:hAnsi="Cambria" w:cs="Arial"/>
          <w:i/>
          <w:sz w:val="20"/>
          <w:szCs w:val="20"/>
        </w:rPr>
        <w:t xml:space="preserve">indicate the frequency and method by which they will notify the </w:t>
      </w:r>
      <w:r w:rsidRPr="00C2361C" w:rsidR="00473728">
        <w:rPr>
          <w:rFonts w:ascii="Cambria" w:hAnsi="Cambria" w:cs="Arial"/>
          <w:i/>
          <w:sz w:val="20"/>
          <w:szCs w:val="20"/>
        </w:rPr>
        <w:t>Participant</w:t>
      </w:r>
      <w:r w:rsidRPr="00C2361C">
        <w:rPr>
          <w:rFonts w:ascii="Cambria" w:hAnsi="Cambria" w:cs="Arial"/>
          <w:i/>
          <w:sz w:val="20"/>
          <w:szCs w:val="20"/>
        </w:rPr>
        <w:t xml:space="preserve"> about the status of the Project</w:t>
      </w:r>
      <w:r w:rsidRPr="00C2361C" w:rsidR="002E1B1F">
        <w:rPr>
          <w:rFonts w:ascii="Cambria" w:hAnsi="Cambria" w:cs="Arial"/>
          <w:i/>
          <w:sz w:val="20"/>
          <w:szCs w:val="20"/>
        </w:rPr>
        <w:t>,</w:t>
      </w:r>
      <w:r w:rsidRPr="00C2361C" w:rsidR="005B04D9">
        <w:rPr>
          <w:rFonts w:ascii="Cambria" w:hAnsi="Cambria"/>
          <w:sz w:val="20"/>
          <w:szCs w:val="20"/>
        </w:rPr>
        <w:t xml:space="preserve"> </w:t>
      </w:r>
      <w:r w:rsidRPr="00C2361C" w:rsidR="005B04D9">
        <w:rPr>
          <w:rFonts w:ascii="Cambria" w:hAnsi="Cambria" w:cs="Arial"/>
          <w:i/>
          <w:sz w:val="20"/>
          <w:szCs w:val="20"/>
        </w:rPr>
        <w:t xml:space="preserve">and c) explain the </w:t>
      </w:r>
      <w:r w:rsidRPr="00C2361C" w:rsidR="00473728">
        <w:rPr>
          <w:rFonts w:ascii="Cambria" w:hAnsi="Cambria" w:cs="Arial"/>
          <w:i/>
          <w:sz w:val="20"/>
          <w:szCs w:val="20"/>
        </w:rPr>
        <w:t>Participant’s</w:t>
      </w:r>
      <w:r w:rsidRPr="00C2361C" w:rsidR="005B04D9">
        <w:rPr>
          <w:rFonts w:ascii="Cambria" w:hAnsi="Cambria" w:cs="Arial"/>
          <w:i/>
          <w:sz w:val="20"/>
          <w:szCs w:val="20"/>
        </w:rPr>
        <w:t xml:space="preserve"> options if the Commercial Operation date is delayed by more than a year, including </w:t>
      </w:r>
      <w:r w:rsidRPr="00C2361C" w:rsidR="002E1B1F">
        <w:rPr>
          <w:rFonts w:ascii="Cambria" w:hAnsi="Cambria" w:cs="Arial"/>
          <w:i/>
          <w:sz w:val="20"/>
          <w:szCs w:val="20"/>
        </w:rPr>
        <w:t>remedies and refund</w:t>
      </w:r>
      <w:r w:rsidRPr="00C2361C" w:rsidR="005B04D9">
        <w:rPr>
          <w:rFonts w:ascii="Cambria" w:hAnsi="Cambria" w:cs="Arial"/>
          <w:i/>
          <w:sz w:val="20"/>
          <w:szCs w:val="20"/>
        </w:rPr>
        <w:t xml:space="preserve">s that </w:t>
      </w:r>
      <w:r w:rsidRPr="00C2361C" w:rsidR="002E1B1F">
        <w:rPr>
          <w:rFonts w:ascii="Cambria" w:hAnsi="Cambria" w:cs="Arial"/>
          <w:i/>
          <w:sz w:val="20"/>
          <w:szCs w:val="20"/>
        </w:rPr>
        <w:t>would</w:t>
      </w:r>
      <w:r w:rsidRPr="00C2361C" w:rsidR="005B04D9">
        <w:rPr>
          <w:rFonts w:ascii="Cambria" w:hAnsi="Cambria" w:cs="Arial"/>
          <w:i/>
          <w:sz w:val="20"/>
          <w:szCs w:val="20"/>
        </w:rPr>
        <w:t xml:space="preserve"> apply under this circumstance.</w:t>
      </w:r>
      <w:r w:rsidRPr="00C2361C" w:rsidR="002E1B1F">
        <w:rPr>
          <w:rFonts w:ascii="Cambria" w:hAnsi="Cambria" w:cs="Arial"/>
          <w:i/>
          <w:sz w:val="20"/>
          <w:szCs w:val="20"/>
        </w:rPr>
        <w:t xml:space="preserve"> </w:t>
      </w:r>
      <w:r w:rsidRPr="00C2361C">
        <w:rPr>
          <w:rFonts w:ascii="Cambria" w:hAnsi="Cambria" w:cs="Arial"/>
          <w:i/>
          <w:sz w:val="20"/>
          <w:szCs w:val="20"/>
        </w:rPr>
        <w:t>The Project Man</w:t>
      </w:r>
      <w:r w:rsidRPr="00C2361C" w:rsidR="00366222">
        <w:rPr>
          <w:rFonts w:ascii="Cambria" w:hAnsi="Cambria" w:cs="Arial"/>
          <w:i/>
          <w:sz w:val="20"/>
          <w:szCs w:val="20"/>
        </w:rPr>
        <w:t>a</w:t>
      </w:r>
      <w:r w:rsidRPr="00C2361C">
        <w:rPr>
          <w:rFonts w:ascii="Cambria" w:hAnsi="Cambria" w:cs="Arial"/>
          <w:i/>
          <w:sz w:val="20"/>
          <w:szCs w:val="20"/>
        </w:rPr>
        <w:t xml:space="preserve">ger must also clearly disclose that the </w:t>
      </w:r>
      <w:r w:rsidRPr="00C2361C" w:rsidR="00473728">
        <w:rPr>
          <w:rFonts w:ascii="Cambria" w:hAnsi="Cambria" w:cs="Arial"/>
          <w:i/>
          <w:iCs/>
          <w:sz w:val="20"/>
          <w:szCs w:val="20"/>
        </w:rPr>
        <w:t>Participant</w:t>
      </w:r>
      <w:r w:rsidRPr="00C2361C">
        <w:rPr>
          <w:rFonts w:ascii="Cambria" w:hAnsi="Cambria" w:cs="Arial"/>
          <w:i/>
          <w:sz w:val="20"/>
          <w:szCs w:val="20"/>
        </w:rPr>
        <w:t xml:space="preserve"> will not receive Bill Credits until after the Project is operational.</w:t>
      </w:r>
    </w:p>
    <w:p w:rsidRPr="00C2361C" w:rsidR="00842991" w:rsidP="002F6037" w:rsidRDefault="003C52F8" w14:paraId="6FDA650A" w14:textId="28E575B9">
      <w:pPr>
        <w:spacing w:before="120" w:after="120" w:line="264" w:lineRule="auto"/>
        <w:rPr>
          <w:rFonts w:ascii="Cambria" w:hAnsi="Cambria" w:cs="Arial"/>
          <w:i/>
          <w:iCs/>
          <w:sz w:val="20"/>
          <w:szCs w:val="20"/>
        </w:rPr>
      </w:pPr>
      <w:r w:rsidRPr="00C2361C">
        <w:rPr>
          <w:rFonts w:ascii="Cambria" w:hAnsi="Cambria" w:cs="Arial"/>
          <w:i/>
          <w:sz w:val="20"/>
          <w:szCs w:val="20"/>
        </w:rPr>
        <w:t xml:space="preserve">If the estimated Commercial Operation date changes, the Project Manager must notify the </w:t>
      </w:r>
      <w:r w:rsidRPr="00C2361C" w:rsidR="00473728">
        <w:rPr>
          <w:rFonts w:ascii="Cambria" w:hAnsi="Cambria" w:cs="Arial"/>
          <w:i/>
          <w:iCs/>
          <w:sz w:val="20"/>
          <w:szCs w:val="20"/>
        </w:rPr>
        <w:t>Participant</w:t>
      </w:r>
      <w:r w:rsidRPr="00C2361C">
        <w:rPr>
          <w:rFonts w:ascii="Cambria" w:hAnsi="Cambria" w:cs="Arial"/>
          <w:i/>
          <w:iCs/>
          <w:sz w:val="20"/>
          <w:szCs w:val="20"/>
        </w:rPr>
        <w:t xml:space="preserve"> of the revised date</w:t>
      </w:r>
      <w:r w:rsidRPr="00C2361C">
        <w:rPr>
          <w:rFonts w:ascii="Cambria" w:hAnsi="Cambria" w:cs="Arial"/>
          <w:i/>
          <w:sz w:val="20"/>
          <w:szCs w:val="20"/>
        </w:rPr>
        <w:t xml:space="preserve"> as part of these recurring updates.</w:t>
      </w:r>
      <w:r w:rsidRPr="00C2361C" w:rsidR="002E1B1F">
        <w:rPr>
          <w:rFonts w:ascii="Cambria" w:hAnsi="Cambria" w:cs="Arial"/>
          <w:i/>
          <w:iCs/>
          <w:sz w:val="20"/>
          <w:szCs w:val="20"/>
        </w:rPr>
        <w:t xml:space="preserve"> </w:t>
      </w:r>
    </w:p>
    <w:p w:rsidRPr="00C2361C" w:rsidR="003C52F8" w:rsidP="002F6037" w:rsidRDefault="003C52F8" w14:paraId="74B8392E" w14:textId="5FC85C20">
      <w:pPr>
        <w:spacing w:before="120" w:after="120" w:line="264" w:lineRule="auto"/>
        <w:rPr>
          <w:rFonts w:ascii="Cambria" w:hAnsi="Cambria" w:cs="Arial"/>
          <w:i/>
          <w:iCs/>
          <w:sz w:val="20"/>
          <w:szCs w:val="20"/>
        </w:rPr>
      </w:pPr>
      <w:r w:rsidRPr="00C2361C">
        <w:rPr>
          <w:rFonts w:ascii="Cambria" w:hAnsi="Cambria" w:cs="Arial"/>
          <w:i/>
          <w:iCs/>
          <w:sz w:val="20"/>
          <w:szCs w:val="20"/>
        </w:rPr>
        <w:t xml:space="preserve">Project Managers must provide </w:t>
      </w:r>
      <w:r w:rsidRPr="00C2361C" w:rsidR="00473728">
        <w:rPr>
          <w:rFonts w:ascii="Cambria" w:hAnsi="Cambria" w:cs="Arial"/>
          <w:i/>
          <w:iCs/>
          <w:sz w:val="20"/>
          <w:szCs w:val="20"/>
        </w:rPr>
        <w:t>Participant</w:t>
      </w:r>
      <w:r w:rsidRPr="00C2361C">
        <w:rPr>
          <w:rFonts w:ascii="Cambria" w:hAnsi="Cambria" w:cs="Arial"/>
          <w:i/>
          <w:iCs/>
          <w:sz w:val="20"/>
          <w:szCs w:val="20"/>
        </w:rPr>
        <w:t xml:space="preserve">s with a status update about the Project a minimum of every three months until the Project become operational. Status updates must be provided in the form agreed upon by the </w:t>
      </w:r>
      <w:r w:rsidRPr="00C2361C" w:rsidR="00473728">
        <w:rPr>
          <w:rFonts w:ascii="Cambria" w:hAnsi="Cambria" w:cs="Arial"/>
          <w:i/>
          <w:iCs/>
          <w:sz w:val="20"/>
          <w:szCs w:val="20"/>
        </w:rPr>
        <w:t>Participant</w:t>
      </w:r>
      <w:r w:rsidRPr="00C2361C">
        <w:rPr>
          <w:rFonts w:ascii="Cambria" w:hAnsi="Cambria" w:cs="Arial"/>
          <w:i/>
          <w:iCs/>
          <w:sz w:val="20"/>
          <w:szCs w:val="20"/>
        </w:rPr>
        <w:t xml:space="preserve"> and Project Manager (phone, email, mail or text).</w:t>
      </w:r>
    </w:p>
    <w:p w:rsidRPr="00C2361C" w:rsidR="00B62905" w:rsidP="002F6037" w:rsidRDefault="00B62905" w14:paraId="2DB9C627" w14:textId="704E273A">
      <w:pPr>
        <w:spacing w:before="120" w:after="120" w:line="264" w:lineRule="auto"/>
        <w:rPr>
          <w:rFonts w:ascii="Cambria" w:hAnsi="Cambria" w:cs="Arial"/>
          <w:sz w:val="20"/>
          <w:szCs w:val="20"/>
        </w:rPr>
      </w:pPr>
      <w:r w:rsidRPr="00C2361C">
        <w:rPr>
          <w:rFonts w:ascii="Cambria" w:hAnsi="Cambria" w:cs="Arial"/>
          <w:sz w:val="20"/>
          <w:szCs w:val="20"/>
        </w:rPr>
        <w:t xml:space="preserve">The Project Manager will notify you in advance of a planned outage to the </w:t>
      </w:r>
      <w:r w:rsidRPr="00C2361C" w:rsidR="00FC4700">
        <w:rPr>
          <w:rFonts w:ascii="Cambria" w:hAnsi="Cambria" w:cs="Arial"/>
          <w:sz w:val="20"/>
          <w:szCs w:val="20"/>
        </w:rPr>
        <w:t>Community S</w:t>
      </w:r>
      <w:r w:rsidRPr="00C2361C">
        <w:rPr>
          <w:rFonts w:ascii="Cambria" w:hAnsi="Cambria" w:cs="Arial"/>
          <w:sz w:val="20"/>
          <w:szCs w:val="20"/>
        </w:rPr>
        <w:t xml:space="preserve">olar </w:t>
      </w:r>
      <w:r w:rsidRPr="00C2361C" w:rsidR="00FC4700">
        <w:rPr>
          <w:rFonts w:ascii="Cambria" w:hAnsi="Cambria" w:cs="Arial"/>
          <w:sz w:val="20"/>
          <w:szCs w:val="20"/>
        </w:rPr>
        <w:t>P</w:t>
      </w:r>
      <w:r w:rsidRPr="00C2361C">
        <w:rPr>
          <w:rFonts w:ascii="Cambria" w:hAnsi="Cambria" w:cs="Arial"/>
          <w:sz w:val="20"/>
          <w:szCs w:val="20"/>
        </w:rPr>
        <w:t xml:space="preserve">roject if the </w:t>
      </w:r>
      <w:r w:rsidRPr="00C2361C" w:rsidR="0088004B">
        <w:rPr>
          <w:rFonts w:ascii="Cambria" w:hAnsi="Cambria" w:cs="Arial"/>
          <w:sz w:val="20"/>
          <w:szCs w:val="20"/>
        </w:rPr>
        <w:t xml:space="preserve">outage will result in the </w:t>
      </w:r>
      <w:r w:rsidRPr="00C2361C" w:rsidR="00C31E5F">
        <w:rPr>
          <w:rFonts w:ascii="Cambria" w:hAnsi="Cambria" w:cs="Arial"/>
          <w:sz w:val="20"/>
          <w:szCs w:val="20"/>
        </w:rPr>
        <w:t>Community Solar P</w:t>
      </w:r>
      <w:r w:rsidRPr="00C2361C" w:rsidR="0088004B">
        <w:rPr>
          <w:rFonts w:ascii="Cambria" w:hAnsi="Cambria" w:cs="Arial"/>
          <w:sz w:val="20"/>
          <w:szCs w:val="20"/>
        </w:rPr>
        <w:t xml:space="preserve">roject being offline for more than three days. The notice will include an estimated date by which the </w:t>
      </w:r>
      <w:r w:rsidRPr="00C2361C" w:rsidR="00C90717">
        <w:rPr>
          <w:rFonts w:ascii="Cambria" w:hAnsi="Cambria" w:cs="Arial"/>
          <w:sz w:val="20"/>
          <w:szCs w:val="20"/>
        </w:rPr>
        <w:t>Community Solar P</w:t>
      </w:r>
      <w:r w:rsidRPr="00C2361C" w:rsidR="0088004B">
        <w:rPr>
          <w:rFonts w:ascii="Cambria" w:hAnsi="Cambria" w:cs="Arial"/>
          <w:sz w:val="20"/>
          <w:szCs w:val="20"/>
        </w:rPr>
        <w:t xml:space="preserve">roject will </w:t>
      </w:r>
      <w:r w:rsidRPr="00C2361C" w:rsidR="000E7C99">
        <w:rPr>
          <w:rFonts w:ascii="Cambria" w:hAnsi="Cambria" w:cs="Arial"/>
          <w:sz w:val="20"/>
          <w:szCs w:val="20"/>
        </w:rPr>
        <w:t>resume operation</w:t>
      </w:r>
      <w:r w:rsidRPr="00C2361C" w:rsidR="00C24128">
        <w:rPr>
          <w:rFonts w:ascii="Cambria" w:hAnsi="Cambria" w:cs="Arial"/>
          <w:sz w:val="20"/>
          <w:szCs w:val="20"/>
        </w:rPr>
        <w:t xml:space="preserve">. </w:t>
      </w:r>
      <w:r w:rsidRPr="00C2361C" w:rsidR="00176DB2">
        <w:rPr>
          <w:rFonts w:ascii="Cambria" w:hAnsi="Cambria" w:cs="Arial"/>
          <w:sz w:val="20"/>
          <w:szCs w:val="20"/>
        </w:rPr>
        <w:t>If there is an unplanned outage of more than three days</w:t>
      </w:r>
      <w:r w:rsidRPr="00C2361C" w:rsidR="00750683">
        <w:rPr>
          <w:rFonts w:ascii="Cambria" w:hAnsi="Cambria" w:cs="Arial"/>
          <w:sz w:val="20"/>
          <w:szCs w:val="20"/>
        </w:rPr>
        <w:t xml:space="preserve">, then the Project Manager will notify you </w:t>
      </w:r>
      <w:r w:rsidRPr="00C2361C" w:rsidR="0032273D">
        <w:rPr>
          <w:rFonts w:ascii="Cambria" w:hAnsi="Cambria" w:cs="Arial"/>
          <w:sz w:val="20"/>
          <w:szCs w:val="20"/>
        </w:rPr>
        <w:t>immediately and include</w:t>
      </w:r>
      <w:r w:rsidRPr="00C2361C" w:rsidR="00F66C92">
        <w:rPr>
          <w:rFonts w:ascii="Cambria" w:hAnsi="Cambria" w:cs="Arial"/>
          <w:sz w:val="20"/>
          <w:szCs w:val="20"/>
        </w:rPr>
        <w:t xml:space="preserve"> an estimated date</w:t>
      </w:r>
      <w:r w:rsidRPr="00C2361C" w:rsidR="003865A9">
        <w:rPr>
          <w:rFonts w:ascii="Cambria" w:hAnsi="Cambria" w:cs="Arial"/>
          <w:sz w:val="20"/>
          <w:szCs w:val="20"/>
        </w:rPr>
        <w:t xml:space="preserve"> by which the </w:t>
      </w:r>
      <w:r w:rsidRPr="00C2361C" w:rsidR="00FC4700">
        <w:rPr>
          <w:rFonts w:ascii="Cambria" w:hAnsi="Cambria" w:cs="Arial"/>
          <w:sz w:val="20"/>
          <w:szCs w:val="20"/>
        </w:rPr>
        <w:t>Community Solar P</w:t>
      </w:r>
      <w:r w:rsidRPr="00C2361C" w:rsidR="003865A9">
        <w:rPr>
          <w:rFonts w:ascii="Cambria" w:hAnsi="Cambria" w:cs="Arial"/>
          <w:sz w:val="20"/>
          <w:szCs w:val="20"/>
        </w:rPr>
        <w:t xml:space="preserve">roject will resume operation. The Project Manager will provide these notices by </w:t>
      </w:r>
      <w:r w:rsidRPr="00C2361C" w:rsidR="00657EFD">
        <w:rPr>
          <w:rFonts w:ascii="Cambria" w:hAnsi="Cambria" w:cs="Arial"/>
          <w:b/>
          <w:bCs/>
          <w:sz w:val="20"/>
          <w:szCs w:val="20"/>
        </w:rPr>
        <w:t>[PHONE, EMAIL, MAIL, OR TEXT]</w:t>
      </w:r>
      <w:r w:rsidRPr="00C2361C" w:rsidR="00657EFD">
        <w:rPr>
          <w:rFonts w:ascii="Cambria" w:hAnsi="Cambria" w:cs="Arial"/>
          <w:sz w:val="20"/>
          <w:szCs w:val="20"/>
        </w:rPr>
        <w:t>.</w:t>
      </w:r>
    </w:p>
    <w:p w:rsidRPr="00C2361C" w:rsidR="00B62905" w:rsidP="002F6037" w:rsidRDefault="0082702A" w14:paraId="7FB8999C" w14:textId="3FB2FBE7">
      <w:pPr>
        <w:spacing w:before="120" w:after="120" w:line="264" w:lineRule="auto"/>
        <w:rPr>
          <w:rFonts w:ascii="Cambria" w:hAnsi="Cambria" w:cs="Arial"/>
          <w:sz w:val="20"/>
          <w:szCs w:val="20"/>
        </w:rPr>
      </w:pPr>
      <w:r w:rsidRPr="00C2361C">
        <w:rPr>
          <w:rFonts w:ascii="Cambria" w:hAnsi="Cambria" w:cs="Arial"/>
          <w:sz w:val="20"/>
          <w:szCs w:val="20"/>
        </w:rPr>
        <w:t xml:space="preserve">The Project Manager will take all commercially reasonable steps necessary to construct, interconnect, maintain, and repair the </w:t>
      </w:r>
      <w:r w:rsidRPr="00C2361C" w:rsidR="001B77A8">
        <w:rPr>
          <w:rFonts w:ascii="Cambria" w:hAnsi="Cambria" w:cs="Arial"/>
          <w:sz w:val="20"/>
          <w:szCs w:val="20"/>
        </w:rPr>
        <w:t>Community S</w:t>
      </w:r>
      <w:r w:rsidRPr="00C2361C" w:rsidR="001F080C">
        <w:rPr>
          <w:rFonts w:ascii="Cambria" w:hAnsi="Cambria" w:cs="Arial"/>
          <w:sz w:val="20"/>
          <w:szCs w:val="20"/>
        </w:rPr>
        <w:t xml:space="preserve">olar </w:t>
      </w:r>
      <w:r w:rsidRPr="00C2361C" w:rsidR="001B77A8">
        <w:rPr>
          <w:rFonts w:ascii="Cambria" w:hAnsi="Cambria" w:cs="Arial"/>
          <w:sz w:val="20"/>
          <w:szCs w:val="20"/>
        </w:rPr>
        <w:t>P</w:t>
      </w:r>
      <w:r w:rsidRPr="00C2361C" w:rsidR="001F080C">
        <w:rPr>
          <w:rFonts w:ascii="Cambria" w:hAnsi="Cambria" w:cs="Arial"/>
          <w:sz w:val="20"/>
          <w:szCs w:val="20"/>
        </w:rPr>
        <w:t>roject</w:t>
      </w:r>
      <w:r w:rsidRPr="00C2361C" w:rsidR="00CE7D9D">
        <w:rPr>
          <w:rFonts w:ascii="Cambria" w:hAnsi="Cambria" w:cs="Arial"/>
          <w:sz w:val="20"/>
          <w:szCs w:val="20"/>
        </w:rPr>
        <w:t xml:space="preserve"> and its associated equipment to ensure that the </w:t>
      </w:r>
      <w:r w:rsidRPr="00C2361C" w:rsidR="00CE4FB6">
        <w:rPr>
          <w:rFonts w:ascii="Cambria" w:hAnsi="Cambria" w:cs="Arial"/>
          <w:sz w:val="20"/>
          <w:szCs w:val="20"/>
        </w:rPr>
        <w:t>Community S</w:t>
      </w:r>
      <w:r w:rsidRPr="00C2361C" w:rsidR="00CE7D9D">
        <w:rPr>
          <w:rFonts w:ascii="Cambria" w:hAnsi="Cambria" w:cs="Arial"/>
          <w:sz w:val="20"/>
          <w:szCs w:val="20"/>
        </w:rPr>
        <w:t xml:space="preserve">olar </w:t>
      </w:r>
      <w:r w:rsidRPr="00C2361C" w:rsidR="00CE4FB6">
        <w:rPr>
          <w:rFonts w:ascii="Cambria" w:hAnsi="Cambria" w:cs="Arial"/>
          <w:sz w:val="20"/>
          <w:szCs w:val="20"/>
        </w:rPr>
        <w:t>P</w:t>
      </w:r>
      <w:r w:rsidRPr="00C2361C" w:rsidR="00CE7D9D">
        <w:rPr>
          <w:rFonts w:ascii="Cambria" w:hAnsi="Cambria" w:cs="Arial"/>
          <w:sz w:val="20"/>
          <w:szCs w:val="20"/>
        </w:rPr>
        <w:t>roject p</w:t>
      </w:r>
      <w:r w:rsidRPr="00C2361C" w:rsidR="00C52F61">
        <w:rPr>
          <w:rFonts w:ascii="Cambria" w:hAnsi="Cambria" w:cs="Arial"/>
          <w:sz w:val="20"/>
          <w:szCs w:val="20"/>
        </w:rPr>
        <w:t xml:space="preserve">roduces electricity </w:t>
      </w:r>
      <w:r w:rsidRPr="00C2361C" w:rsidR="00146CEA">
        <w:rPr>
          <w:rFonts w:ascii="Cambria" w:hAnsi="Cambria" w:cs="Arial"/>
          <w:sz w:val="20"/>
          <w:szCs w:val="20"/>
        </w:rPr>
        <w:t xml:space="preserve">substantially as intended for the term of this Contract. </w:t>
      </w:r>
      <w:r w:rsidRPr="00C2361C" w:rsidR="00407CD3">
        <w:rPr>
          <w:rFonts w:ascii="Cambria" w:hAnsi="Cambria" w:cs="Arial"/>
          <w:sz w:val="20"/>
          <w:szCs w:val="20"/>
        </w:rPr>
        <w:t xml:space="preserve">The Project Manager assumes all responsibility, liability and costs for the ongoing operations, maintenance, and </w:t>
      </w:r>
      <w:r w:rsidRPr="00C2361C" w:rsidR="00407CD3">
        <w:rPr>
          <w:rFonts w:ascii="Cambria" w:hAnsi="Cambria" w:cs="Arial"/>
          <w:sz w:val="20"/>
          <w:szCs w:val="20"/>
        </w:rPr>
        <w:lastRenderedPageBreak/>
        <w:t xml:space="preserve">repair of the </w:t>
      </w:r>
      <w:r w:rsidRPr="00C2361C" w:rsidR="007125DE">
        <w:rPr>
          <w:rFonts w:ascii="Cambria" w:hAnsi="Cambria" w:cs="Arial"/>
          <w:sz w:val="20"/>
          <w:szCs w:val="20"/>
        </w:rPr>
        <w:t>Community S</w:t>
      </w:r>
      <w:r w:rsidRPr="00C2361C" w:rsidR="00443768">
        <w:rPr>
          <w:rFonts w:ascii="Cambria" w:hAnsi="Cambria" w:cs="Arial"/>
          <w:sz w:val="20"/>
          <w:szCs w:val="20"/>
        </w:rPr>
        <w:t xml:space="preserve">olar </w:t>
      </w:r>
      <w:r w:rsidRPr="00C2361C" w:rsidR="007125DE">
        <w:rPr>
          <w:rFonts w:ascii="Cambria" w:hAnsi="Cambria" w:cs="Arial"/>
          <w:sz w:val="20"/>
          <w:szCs w:val="20"/>
        </w:rPr>
        <w:t>P</w:t>
      </w:r>
      <w:r w:rsidRPr="00C2361C" w:rsidR="00443768">
        <w:rPr>
          <w:rFonts w:ascii="Cambria" w:hAnsi="Cambria" w:cs="Arial"/>
          <w:sz w:val="20"/>
          <w:szCs w:val="20"/>
        </w:rPr>
        <w:t>roject</w:t>
      </w:r>
      <w:r w:rsidRPr="00C2361C" w:rsidR="008534DD">
        <w:rPr>
          <w:rFonts w:ascii="Cambria" w:hAnsi="Cambria" w:cs="Arial"/>
          <w:sz w:val="20"/>
          <w:szCs w:val="20"/>
        </w:rPr>
        <w:t xml:space="preserve">. The Project Manager will not charge you </w:t>
      </w:r>
      <w:r w:rsidRPr="00C2361C" w:rsidR="00024585">
        <w:rPr>
          <w:rFonts w:ascii="Cambria" w:hAnsi="Cambria" w:cs="Arial"/>
          <w:sz w:val="20"/>
          <w:szCs w:val="20"/>
        </w:rPr>
        <w:t xml:space="preserve">any </w:t>
      </w:r>
      <w:r w:rsidRPr="00C2361C" w:rsidR="005752C1">
        <w:rPr>
          <w:rFonts w:ascii="Cambria" w:hAnsi="Cambria" w:cs="Arial"/>
          <w:sz w:val="20"/>
          <w:szCs w:val="20"/>
        </w:rPr>
        <w:t xml:space="preserve">extra fees for repair or maintenance of the </w:t>
      </w:r>
      <w:r w:rsidRPr="00C2361C" w:rsidR="00577B1A">
        <w:rPr>
          <w:rFonts w:ascii="Cambria" w:hAnsi="Cambria" w:cs="Arial"/>
          <w:sz w:val="20"/>
          <w:szCs w:val="20"/>
        </w:rPr>
        <w:t>Community S</w:t>
      </w:r>
      <w:r w:rsidRPr="00C2361C" w:rsidR="005752C1">
        <w:rPr>
          <w:rFonts w:ascii="Cambria" w:hAnsi="Cambria" w:cs="Arial"/>
          <w:sz w:val="20"/>
          <w:szCs w:val="20"/>
        </w:rPr>
        <w:t xml:space="preserve">olar </w:t>
      </w:r>
      <w:r w:rsidRPr="00C2361C" w:rsidR="00577B1A">
        <w:rPr>
          <w:rFonts w:ascii="Cambria" w:hAnsi="Cambria" w:cs="Arial"/>
          <w:sz w:val="20"/>
          <w:szCs w:val="20"/>
        </w:rPr>
        <w:t>P</w:t>
      </w:r>
      <w:r w:rsidRPr="00C2361C" w:rsidR="005752C1">
        <w:rPr>
          <w:rFonts w:ascii="Cambria" w:hAnsi="Cambria" w:cs="Arial"/>
          <w:sz w:val="20"/>
          <w:szCs w:val="20"/>
        </w:rPr>
        <w:t xml:space="preserve">roject and its associated equipment. </w:t>
      </w:r>
    </w:p>
    <w:p w:rsidRPr="00C2361C" w:rsidR="00BC0C2E" w:rsidP="002F6037" w:rsidRDefault="00BC0C2E" w14:paraId="4318AB92" w14:textId="38532A0F">
      <w:pPr>
        <w:spacing w:before="120" w:after="120" w:line="264" w:lineRule="auto"/>
        <w:rPr>
          <w:rFonts w:ascii="Cambria" w:hAnsi="Cambria" w:cs="Arial"/>
          <w:i/>
          <w:sz w:val="20"/>
          <w:szCs w:val="20"/>
        </w:rPr>
      </w:pPr>
      <w:r w:rsidRPr="00C2361C">
        <w:rPr>
          <w:rFonts w:ascii="Cambria" w:hAnsi="Cambria" w:cs="Arial"/>
          <w:sz w:val="20"/>
          <w:szCs w:val="20"/>
        </w:rPr>
        <w:t xml:space="preserve">If the </w:t>
      </w:r>
      <w:r w:rsidRPr="00C2361C" w:rsidR="00577B1A">
        <w:rPr>
          <w:rFonts w:ascii="Cambria" w:hAnsi="Cambria" w:cs="Arial"/>
          <w:sz w:val="20"/>
          <w:szCs w:val="20"/>
        </w:rPr>
        <w:t>Community S</w:t>
      </w:r>
      <w:r w:rsidRPr="00C2361C">
        <w:rPr>
          <w:rFonts w:ascii="Cambria" w:hAnsi="Cambria" w:cs="Arial"/>
          <w:sz w:val="20"/>
          <w:szCs w:val="20"/>
        </w:rPr>
        <w:t xml:space="preserve">olar </w:t>
      </w:r>
      <w:r w:rsidRPr="00C2361C" w:rsidR="00577B1A">
        <w:rPr>
          <w:rFonts w:ascii="Cambria" w:hAnsi="Cambria" w:cs="Arial"/>
          <w:sz w:val="20"/>
          <w:szCs w:val="20"/>
        </w:rPr>
        <w:t>P</w:t>
      </w:r>
      <w:r w:rsidRPr="00C2361C">
        <w:rPr>
          <w:rFonts w:ascii="Cambria" w:hAnsi="Cambria" w:cs="Arial"/>
          <w:sz w:val="20"/>
          <w:szCs w:val="20"/>
        </w:rPr>
        <w:t>roject is terminated for any reason before</w:t>
      </w:r>
      <w:r w:rsidRPr="00C2361C" w:rsidR="00271441">
        <w:rPr>
          <w:rFonts w:ascii="Cambria" w:hAnsi="Cambria" w:cs="Arial"/>
          <w:sz w:val="20"/>
          <w:szCs w:val="20"/>
        </w:rPr>
        <w:t xml:space="preserve"> or after</w:t>
      </w:r>
      <w:r w:rsidRPr="00C2361C">
        <w:rPr>
          <w:rFonts w:ascii="Cambria" w:hAnsi="Cambria" w:cs="Arial"/>
          <w:sz w:val="20"/>
          <w:szCs w:val="20"/>
        </w:rPr>
        <w:t xml:space="preserve"> it achieves commercial operation, then the Project Manager will notify you </w:t>
      </w:r>
      <w:r w:rsidRPr="00C2361C" w:rsidR="009C5C5E">
        <w:rPr>
          <w:rFonts w:ascii="Cambria" w:hAnsi="Cambria" w:cs="Arial"/>
          <w:sz w:val="20"/>
          <w:szCs w:val="20"/>
        </w:rPr>
        <w:t xml:space="preserve">within two weeks and inform you of your rights and remedies under this Contract, </w:t>
      </w:r>
      <w:r w:rsidRPr="00C2361C" w:rsidR="002D4B64">
        <w:rPr>
          <w:rFonts w:ascii="Cambria" w:hAnsi="Cambria" w:cs="Arial"/>
          <w:sz w:val="20"/>
          <w:szCs w:val="20"/>
        </w:rPr>
        <w:t xml:space="preserve">including the refundability of any upfront payments. </w:t>
      </w:r>
    </w:p>
    <w:p w:rsidRPr="00C2361C" w:rsidR="003C52F8" w:rsidP="002F6037" w:rsidRDefault="003C52F8" w14:paraId="7B24DA42" w14:textId="125B464C">
      <w:pPr>
        <w:spacing w:before="120" w:after="120" w:line="264" w:lineRule="auto"/>
        <w:rPr>
          <w:rFonts w:ascii="Cambria" w:hAnsi="Cambria" w:cs="Arial"/>
          <w:i/>
          <w:iCs/>
          <w:sz w:val="20"/>
          <w:szCs w:val="20"/>
        </w:rPr>
      </w:pPr>
      <w:r w:rsidRPr="00C2361C">
        <w:rPr>
          <w:rFonts w:ascii="Cambria" w:hAnsi="Cambria" w:cs="Arial"/>
          <w:i/>
          <w:iCs/>
          <w:sz w:val="20"/>
          <w:szCs w:val="20"/>
        </w:rPr>
        <w:t>Disclose and describe any guarantees of performance.</w:t>
      </w:r>
    </w:p>
    <w:p w:rsidRPr="00C2361C" w:rsidR="00B12C0E" w:rsidP="3C08A919" w:rsidRDefault="00B12C0E" w14:paraId="34A5D03E" w14:textId="71E50DA1">
      <w:pPr>
        <w:pStyle w:val="ListParagraph"/>
        <w:numPr>
          <w:ilvl w:val="0"/>
          <w:numId w:val="1"/>
        </w:numPr>
        <w:spacing w:before="120" w:after="120" w:line="264" w:lineRule="auto"/>
        <w:rPr>
          <w:rFonts w:ascii="Cambria" w:hAnsi="Cambria" w:cs="Arial"/>
          <w:b/>
          <w:bCs/>
          <w:sz w:val="20"/>
          <w:szCs w:val="20"/>
        </w:rPr>
      </w:pPr>
      <w:r w:rsidRPr="3C08A919">
        <w:rPr>
          <w:rFonts w:ascii="Cambria" w:hAnsi="Cambria" w:cs="Arial"/>
          <w:b/>
          <w:bCs/>
          <w:sz w:val="20"/>
          <w:szCs w:val="20"/>
        </w:rPr>
        <w:t>Dispute Resolution</w:t>
      </w:r>
    </w:p>
    <w:p w:rsidRPr="00C2361C" w:rsidR="00B12C0E" w:rsidP="002F6037" w:rsidRDefault="00B12C0E" w14:paraId="4138E832" w14:textId="71159402">
      <w:pPr>
        <w:spacing w:before="120" w:after="120" w:line="264" w:lineRule="auto"/>
        <w:outlineLvl w:val="5"/>
        <w:rPr>
          <w:rFonts w:ascii="Cambria" w:hAnsi="Cambria" w:cs="Arial"/>
          <w:sz w:val="20"/>
          <w:szCs w:val="20"/>
        </w:rPr>
      </w:pPr>
      <w:bookmarkStart w:name="_Hlk14957139" w:id="10"/>
      <w:r w:rsidRPr="00C2361C">
        <w:rPr>
          <w:rFonts w:ascii="Cambria" w:hAnsi="Cambria" w:cs="Arial"/>
          <w:sz w:val="20"/>
          <w:szCs w:val="20"/>
        </w:rPr>
        <w:t xml:space="preserve">If </w:t>
      </w:r>
      <w:r w:rsidRPr="00C2361C" w:rsidR="001A1A5D">
        <w:rPr>
          <w:rFonts w:ascii="Cambria" w:hAnsi="Cambria" w:cs="Arial"/>
          <w:sz w:val="20"/>
          <w:szCs w:val="20"/>
        </w:rPr>
        <w:t>you have</w:t>
      </w:r>
      <w:r w:rsidRPr="00C2361C">
        <w:rPr>
          <w:rFonts w:ascii="Cambria" w:hAnsi="Cambria" w:cs="Arial"/>
          <w:sz w:val="20"/>
          <w:szCs w:val="20"/>
        </w:rPr>
        <w:t xml:space="preserve"> questions, require information or wish to make a complaint, </w:t>
      </w:r>
      <w:r w:rsidRPr="00C2361C" w:rsidR="001A1A5D">
        <w:rPr>
          <w:rFonts w:ascii="Cambria" w:hAnsi="Cambria" w:cs="Arial"/>
          <w:sz w:val="20"/>
          <w:szCs w:val="20"/>
        </w:rPr>
        <w:t>contact</w:t>
      </w:r>
      <w:r w:rsidRPr="00C2361C">
        <w:rPr>
          <w:rFonts w:ascii="Cambria" w:hAnsi="Cambria" w:cs="Arial"/>
          <w:sz w:val="20"/>
          <w:szCs w:val="20"/>
        </w:rPr>
        <w:t xml:space="preserve"> </w:t>
      </w:r>
      <w:r w:rsidRPr="00C2361C" w:rsidR="001A1A5D">
        <w:rPr>
          <w:rFonts w:ascii="Cambria" w:hAnsi="Cambria" w:cs="Arial"/>
          <w:b/>
          <w:sz w:val="20"/>
          <w:szCs w:val="20"/>
        </w:rPr>
        <w:t>[</w:t>
      </w:r>
      <w:r w:rsidRPr="00C2361C" w:rsidR="002C1248">
        <w:rPr>
          <w:rFonts w:ascii="Cambria" w:hAnsi="Cambria" w:cs="Arial"/>
          <w:b/>
          <w:sz w:val="20"/>
          <w:szCs w:val="20"/>
        </w:rPr>
        <w:t>PROJECT MANAGER BUSINESS NAME</w:t>
      </w:r>
      <w:r w:rsidRPr="00C2361C" w:rsidR="00075D62">
        <w:rPr>
          <w:rFonts w:ascii="Cambria" w:hAnsi="Cambria" w:cs="Arial"/>
          <w:b/>
          <w:sz w:val="20"/>
          <w:szCs w:val="20"/>
        </w:rPr>
        <w:t>]</w:t>
      </w:r>
      <w:r w:rsidRPr="00C2361C" w:rsidR="00075D62">
        <w:rPr>
          <w:rFonts w:ascii="Cambria" w:hAnsi="Cambria" w:cs="Arial"/>
          <w:sz w:val="20"/>
          <w:szCs w:val="20"/>
        </w:rPr>
        <w:t xml:space="preserve"> </w:t>
      </w:r>
      <w:r w:rsidRPr="00C2361C">
        <w:rPr>
          <w:rFonts w:ascii="Cambria" w:hAnsi="Cambria" w:cs="Arial"/>
          <w:sz w:val="20"/>
          <w:szCs w:val="20"/>
        </w:rPr>
        <w:t xml:space="preserve">by calling </w:t>
      </w:r>
      <w:r w:rsidRPr="00C2361C" w:rsidR="00075D62">
        <w:rPr>
          <w:rFonts w:ascii="Cambria" w:hAnsi="Cambria" w:cs="Arial"/>
          <w:b/>
          <w:sz w:val="20"/>
          <w:szCs w:val="20"/>
        </w:rPr>
        <w:t>[PROJECT MANAGER CUSTOMER SERVICE PHONE]</w:t>
      </w:r>
      <w:r w:rsidRPr="00C2361C">
        <w:rPr>
          <w:rFonts w:ascii="Cambria" w:hAnsi="Cambria" w:cs="Arial"/>
          <w:sz w:val="20"/>
          <w:szCs w:val="20"/>
        </w:rPr>
        <w:t xml:space="preserve">, emailing </w:t>
      </w:r>
      <w:r w:rsidRPr="00C2361C" w:rsidR="00075D62">
        <w:rPr>
          <w:rFonts w:ascii="Cambria" w:hAnsi="Cambria" w:cs="Arial"/>
          <w:b/>
          <w:sz w:val="20"/>
          <w:szCs w:val="20"/>
        </w:rPr>
        <w:t>[PROJECT MANAGER CUSTOMER SERVICE EMAIL]</w:t>
      </w:r>
      <w:r w:rsidRPr="00C2361C" w:rsidR="00CD7811">
        <w:rPr>
          <w:rFonts w:ascii="Cambria" w:hAnsi="Cambria" w:cs="Arial"/>
          <w:sz w:val="20"/>
          <w:szCs w:val="20"/>
        </w:rPr>
        <w:t xml:space="preserve">, writing to </w:t>
      </w:r>
      <w:r w:rsidRPr="00C2361C" w:rsidR="00CD7811">
        <w:rPr>
          <w:rFonts w:ascii="Cambria" w:hAnsi="Cambria" w:cs="Arial"/>
          <w:b/>
          <w:sz w:val="20"/>
          <w:szCs w:val="20"/>
        </w:rPr>
        <w:t>[PROJECT MANAGER CUSTOMER SERVICE MAILING ADDRESS]</w:t>
      </w:r>
      <w:r w:rsidRPr="00C2361C">
        <w:rPr>
          <w:rFonts w:ascii="Cambria" w:hAnsi="Cambria" w:cs="Arial"/>
          <w:sz w:val="20"/>
          <w:szCs w:val="20"/>
        </w:rPr>
        <w:t xml:space="preserve"> or following the instructions at </w:t>
      </w:r>
      <w:r w:rsidRPr="00C2361C" w:rsidR="00CD7811">
        <w:rPr>
          <w:rFonts w:ascii="Cambria" w:hAnsi="Cambria" w:cs="Arial"/>
          <w:b/>
          <w:sz w:val="20"/>
          <w:szCs w:val="20"/>
        </w:rPr>
        <w:t>[PROJECT MANAGER WEBSITE]</w:t>
      </w:r>
      <w:r w:rsidRPr="00C2361C">
        <w:rPr>
          <w:rFonts w:ascii="Cambria" w:hAnsi="Cambria" w:cs="Arial"/>
          <w:sz w:val="20"/>
          <w:szCs w:val="20"/>
        </w:rPr>
        <w:t>.</w:t>
      </w:r>
    </w:p>
    <w:bookmarkEnd w:id="10"/>
    <w:p w:rsidRPr="00C2361C" w:rsidR="00B12C0E" w:rsidP="002F6037" w:rsidRDefault="00B12C0E" w14:paraId="3F30A087" w14:textId="7BFB03CD">
      <w:pPr>
        <w:spacing w:before="120" w:after="120" w:line="264" w:lineRule="auto"/>
        <w:outlineLvl w:val="5"/>
        <w:rPr>
          <w:rFonts w:ascii="Cambria" w:hAnsi="Cambria" w:cs="Arial"/>
          <w:sz w:val="20"/>
          <w:szCs w:val="20"/>
        </w:rPr>
      </w:pPr>
      <w:r w:rsidRPr="00C2361C">
        <w:rPr>
          <w:rFonts w:ascii="Cambria" w:hAnsi="Cambria" w:cs="Arial"/>
          <w:sz w:val="20"/>
          <w:szCs w:val="20"/>
        </w:rPr>
        <w:t xml:space="preserve">If you have inquiries or complaints that the Project Manager is unable to resolve, you should contact the Program Administrator by calling </w:t>
      </w:r>
      <w:r w:rsidRPr="00C2361C" w:rsidR="00271441">
        <w:rPr>
          <w:rFonts w:ascii="Cambria" w:hAnsi="Cambria" w:cs="Arial"/>
          <w:sz w:val="20"/>
          <w:szCs w:val="20"/>
        </w:rPr>
        <w:t>1-800-</w:t>
      </w:r>
      <w:r w:rsidRPr="00C2361C" w:rsidR="001246B7">
        <w:rPr>
          <w:rFonts w:ascii="Cambria" w:hAnsi="Cambria" w:cs="Arial"/>
          <w:sz w:val="20"/>
          <w:szCs w:val="20"/>
        </w:rPr>
        <w:t>481-0510</w:t>
      </w:r>
      <w:r w:rsidRPr="00C2361C" w:rsidR="003C0F64">
        <w:rPr>
          <w:rFonts w:ascii="Cambria" w:hAnsi="Cambria" w:cs="Arial"/>
          <w:sz w:val="20"/>
          <w:szCs w:val="20"/>
        </w:rPr>
        <w:t xml:space="preserve"> (</w:t>
      </w:r>
      <w:r w:rsidRPr="00C2361C" w:rsidR="00CA7C70">
        <w:rPr>
          <w:rFonts w:ascii="Cambria" w:hAnsi="Cambria" w:cs="Arial"/>
          <w:sz w:val="20"/>
          <w:szCs w:val="20"/>
        </w:rPr>
        <w:t xml:space="preserve">calls </w:t>
      </w:r>
      <w:r w:rsidRPr="00C2361C" w:rsidR="003C0F64">
        <w:rPr>
          <w:rFonts w:ascii="Cambria" w:hAnsi="Cambria" w:cs="Arial"/>
          <w:sz w:val="20"/>
          <w:szCs w:val="20"/>
        </w:rPr>
        <w:t xml:space="preserve">answered </w:t>
      </w:r>
      <w:r w:rsidRPr="00C2361C" w:rsidR="006A1184">
        <w:rPr>
          <w:rFonts w:ascii="Cambria" w:hAnsi="Cambria" w:cs="Arial"/>
          <w:sz w:val="20"/>
          <w:szCs w:val="20"/>
        </w:rPr>
        <w:t>Monday through Friday</w:t>
      </w:r>
      <w:r w:rsidRPr="00C2361C" w:rsidR="003C0F64">
        <w:rPr>
          <w:rFonts w:ascii="Cambria" w:hAnsi="Cambria" w:cs="Arial"/>
          <w:sz w:val="20"/>
          <w:szCs w:val="20"/>
        </w:rPr>
        <w:t>, 8</w:t>
      </w:r>
      <w:r w:rsidRPr="00C2361C" w:rsidR="00CA7C70">
        <w:rPr>
          <w:rFonts w:ascii="Cambria" w:hAnsi="Cambria" w:cs="Arial"/>
          <w:sz w:val="20"/>
          <w:szCs w:val="20"/>
        </w:rPr>
        <w:t>:00 am to 5:00 pm)</w:t>
      </w:r>
      <w:r w:rsidRPr="00C2361C" w:rsidR="001246B7">
        <w:rPr>
          <w:rFonts w:ascii="Cambria" w:hAnsi="Cambria" w:cs="Arial"/>
          <w:sz w:val="20"/>
          <w:szCs w:val="20"/>
        </w:rPr>
        <w:t xml:space="preserve"> </w:t>
      </w:r>
      <w:r w:rsidRPr="00C2361C" w:rsidR="00CA7C70">
        <w:rPr>
          <w:rFonts w:ascii="Cambria" w:hAnsi="Cambria" w:cs="Arial"/>
          <w:sz w:val="20"/>
          <w:szCs w:val="20"/>
        </w:rPr>
        <w:t>or</w:t>
      </w:r>
      <w:r w:rsidRPr="00C2361C">
        <w:rPr>
          <w:rFonts w:ascii="Cambria" w:hAnsi="Cambria" w:cs="Arial"/>
          <w:sz w:val="20"/>
          <w:szCs w:val="20"/>
        </w:rPr>
        <w:t xml:space="preserve"> emailing</w:t>
      </w:r>
      <w:r w:rsidRPr="00C2361C" w:rsidR="00CA7C70">
        <w:rPr>
          <w:rFonts w:ascii="Cambria" w:hAnsi="Cambria" w:cs="Arial"/>
          <w:sz w:val="20"/>
          <w:szCs w:val="20"/>
        </w:rPr>
        <w:t xml:space="preserve"> </w:t>
      </w:r>
      <w:hyperlink w:history="1" r:id="rId16">
        <w:r w:rsidRPr="00C2361C" w:rsidR="00CA7C70">
          <w:rPr>
            <w:rStyle w:val="Hyperlink"/>
            <w:rFonts w:ascii="Cambria" w:hAnsi="Cambria" w:cs="Arial"/>
            <w:sz w:val="20"/>
            <w:szCs w:val="20"/>
          </w:rPr>
          <w:t>info@oregoncsp.org</w:t>
        </w:r>
      </w:hyperlink>
      <w:r w:rsidRPr="00C2361C" w:rsidR="00CA7C70">
        <w:rPr>
          <w:rFonts w:ascii="Cambria" w:hAnsi="Cambria" w:cs="Arial"/>
          <w:sz w:val="20"/>
          <w:szCs w:val="20"/>
        </w:rPr>
        <w:t>.</w:t>
      </w:r>
    </w:p>
    <w:p w:rsidRPr="00C2361C" w:rsidR="00BD65FB" w:rsidP="002F6037" w:rsidRDefault="00BD65FB" w14:paraId="656F0353" w14:textId="6BC08C7F">
      <w:pPr>
        <w:spacing w:before="120" w:after="120" w:line="264" w:lineRule="auto"/>
        <w:rPr>
          <w:rFonts w:ascii="Cambria" w:hAnsi="Cambria" w:cs="Arial"/>
          <w:i/>
          <w:sz w:val="20"/>
          <w:szCs w:val="20"/>
        </w:rPr>
      </w:pPr>
      <w:r w:rsidRPr="00C2361C">
        <w:rPr>
          <w:rFonts w:ascii="Cambria" w:hAnsi="Cambria" w:cs="Arial"/>
          <w:i/>
          <w:sz w:val="20"/>
          <w:szCs w:val="20"/>
        </w:rPr>
        <w:t xml:space="preserve">The Project Manager’s dispute resolution process must be clearly described. </w:t>
      </w:r>
    </w:p>
    <w:p w:rsidRPr="00C2361C" w:rsidR="00ED1403" w:rsidP="002F6037" w:rsidRDefault="008C7D32" w14:paraId="5B4C7B6F" w14:textId="56BEE6A4">
      <w:pPr>
        <w:spacing w:before="120" w:after="120" w:line="264" w:lineRule="auto"/>
        <w:rPr>
          <w:rFonts w:ascii="Cambria" w:hAnsi="Cambria" w:cs="Arial"/>
          <w:i/>
          <w:sz w:val="20"/>
          <w:szCs w:val="20"/>
        </w:rPr>
      </w:pPr>
      <w:bookmarkStart w:name="_Hlk14957343" w:id="11"/>
      <w:r w:rsidRPr="00C2361C">
        <w:rPr>
          <w:rFonts w:ascii="Cambria" w:hAnsi="Cambria" w:cs="Arial"/>
          <w:i/>
          <w:sz w:val="20"/>
          <w:szCs w:val="20"/>
        </w:rPr>
        <w:t>The Project Manager’s dispute resolution process and any other provisions of the Contract may not</w:t>
      </w:r>
      <w:bookmarkEnd w:id="11"/>
      <w:r w:rsidRPr="00C2361C" w:rsidR="00ED1403">
        <w:rPr>
          <w:rFonts w:ascii="Cambria" w:hAnsi="Cambria" w:cs="Arial"/>
          <w:i/>
          <w:sz w:val="20"/>
          <w:szCs w:val="20"/>
        </w:rPr>
        <w:t>:</w:t>
      </w:r>
    </w:p>
    <w:p w:rsidRPr="00C2361C" w:rsidR="00ED1403" w:rsidP="002F6037" w:rsidRDefault="00ED1403" w14:paraId="202833DB" w14:textId="676369CE">
      <w:pPr>
        <w:pStyle w:val="ListParagraph"/>
        <w:numPr>
          <w:ilvl w:val="1"/>
          <w:numId w:val="9"/>
        </w:numPr>
        <w:spacing w:before="120" w:after="120" w:line="264" w:lineRule="auto"/>
        <w:ind w:left="720"/>
        <w:contextualSpacing w:val="0"/>
        <w:rPr>
          <w:rFonts w:ascii="Cambria" w:hAnsi="Cambria" w:cs="Arial"/>
          <w:i/>
          <w:sz w:val="20"/>
          <w:szCs w:val="20"/>
        </w:rPr>
      </w:pPr>
      <w:r w:rsidRPr="00C2361C">
        <w:rPr>
          <w:rFonts w:ascii="Cambria" w:hAnsi="Cambria" w:cs="Arial"/>
          <w:i/>
          <w:sz w:val="20"/>
          <w:szCs w:val="20"/>
        </w:rPr>
        <w:t xml:space="preserve">require </w:t>
      </w:r>
      <w:r w:rsidRPr="00C2361C" w:rsidR="00473728">
        <w:rPr>
          <w:rFonts w:ascii="Cambria" w:hAnsi="Cambria" w:cs="Arial"/>
          <w:i/>
          <w:sz w:val="20"/>
          <w:szCs w:val="20"/>
        </w:rPr>
        <w:t>Participant</w:t>
      </w:r>
      <w:r w:rsidRPr="00C2361C">
        <w:rPr>
          <w:rFonts w:ascii="Cambria" w:hAnsi="Cambria" w:cs="Arial"/>
          <w:i/>
          <w:sz w:val="20"/>
          <w:szCs w:val="20"/>
        </w:rPr>
        <w:t>s to bring disputes or claims in an inconvenient venue or with time limits more restrictive than the relevant statute of limitations;</w:t>
      </w:r>
    </w:p>
    <w:p w:rsidRPr="00C2361C" w:rsidR="00ED1403" w:rsidP="002F6037" w:rsidRDefault="00ED1403" w14:paraId="415A2CEE" w14:textId="6415778A">
      <w:pPr>
        <w:pStyle w:val="ListParagraph"/>
        <w:numPr>
          <w:ilvl w:val="1"/>
          <w:numId w:val="9"/>
        </w:numPr>
        <w:spacing w:before="120" w:after="120" w:line="264" w:lineRule="auto"/>
        <w:ind w:left="720"/>
        <w:contextualSpacing w:val="0"/>
        <w:rPr>
          <w:rFonts w:ascii="Cambria" w:hAnsi="Cambria" w:cs="Arial"/>
          <w:i/>
          <w:sz w:val="20"/>
          <w:szCs w:val="20"/>
        </w:rPr>
      </w:pPr>
      <w:r w:rsidRPr="00C2361C">
        <w:rPr>
          <w:rFonts w:ascii="Cambria" w:hAnsi="Cambria" w:cs="Arial"/>
          <w:i/>
          <w:sz w:val="20"/>
          <w:szCs w:val="20"/>
        </w:rPr>
        <w:t xml:space="preserve">waive the </w:t>
      </w:r>
      <w:r w:rsidRPr="00C2361C" w:rsidR="00473728">
        <w:rPr>
          <w:rFonts w:ascii="Cambria" w:hAnsi="Cambria" w:cs="Arial"/>
          <w:i/>
          <w:sz w:val="20"/>
          <w:szCs w:val="20"/>
        </w:rPr>
        <w:t>Participant</w:t>
      </w:r>
      <w:r w:rsidRPr="00C2361C">
        <w:rPr>
          <w:rFonts w:ascii="Cambria" w:hAnsi="Cambria" w:cs="Arial"/>
          <w:i/>
          <w:sz w:val="20"/>
          <w:szCs w:val="20"/>
        </w:rPr>
        <w:t>s’ redress rights under Oregon or federal law;</w:t>
      </w:r>
    </w:p>
    <w:p w:rsidRPr="00C2361C" w:rsidR="00ED1403" w:rsidP="002F6037" w:rsidRDefault="00ED1403" w14:paraId="3B7A6E2B" w14:textId="2697C838">
      <w:pPr>
        <w:pStyle w:val="ListParagraph"/>
        <w:numPr>
          <w:ilvl w:val="1"/>
          <w:numId w:val="9"/>
        </w:numPr>
        <w:spacing w:before="120" w:after="120" w:line="264" w:lineRule="auto"/>
        <w:ind w:left="720"/>
        <w:contextualSpacing w:val="0"/>
        <w:rPr>
          <w:rFonts w:ascii="Cambria" w:hAnsi="Cambria" w:cs="Arial"/>
          <w:i/>
          <w:sz w:val="20"/>
          <w:szCs w:val="20"/>
        </w:rPr>
      </w:pPr>
      <w:r w:rsidRPr="00C2361C">
        <w:rPr>
          <w:rFonts w:ascii="Cambria" w:hAnsi="Cambria" w:cs="Arial"/>
          <w:i/>
          <w:sz w:val="20"/>
          <w:szCs w:val="20"/>
        </w:rPr>
        <w:t xml:space="preserve">give up the </w:t>
      </w:r>
      <w:r w:rsidRPr="00C2361C" w:rsidR="00473728">
        <w:rPr>
          <w:rFonts w:ascii="Cambria" w:hAnsi="Cambria" w:cs="Arial"/>
          <w:i/>
          <w:sz w:val="20"/>
          <w:szCs w:val="20"/>
        </w:rPr>
        <w:t>Participant</w:t>
      </w:r>
      <w:r w:rsidRPr="00C2361C">
        <w:rPr>
          <w:rFonts w:ascii="Cambria" w:hAnsi="Cambria" w:cs="Arial"/>
          <w:i/>
          <w:sz w:val="20"/>
          <w:szCs w:val="20"/>
        </w:rPr>
        <w:t>s’ ability to seek punitive damages; or</w:t>
      </w:r>
    </w:p>
    <w:p w:rsidRPr="00C2361C" w:rsidR="00ED1403" w:rsidP="002F6037" w:rsidRDefault="00ED1403" w14:paraId="7EB0AF92" w14:textId="27E8D314">
      <w:pPr>
        <w:pStyle w:val="ListParagraph"/>
        <w:numPr>
          <w:ilvl w:val="1"/>
          <w:numId w:val="9"/>
        </w:numPr>
        <w:spacing w:before="120" w:after="120" w:line="264" w:lineRule="auto"/>
        <w:ind w:left="720"/>
        <w:contextualSpacing w:val="0"/>
        <w:rPr>
          <w:rFonts w:ascii="Cambria" w:hAnsi="Cambria" w:cs="Arial"/>
          <w:i/>
          <w:sz w:val="20"/>
          <w:szCs w:val="20"/>
        </w:rPr>
      </w:pPr>
      <w:r w:rsidRPr="00C2361C">
        <w:rPr>
          <w:rFonts w:ascii="Cambria" w:hAnsi="Cambria" w:cs="Arial"/>
          <w:i/>
          <w:sz w:val="20"/>
          <w:szCs w:val="20"/>
        </w:rPr>
        <w:t xml:space="preserve">require </w:t>
      </w:r>
      <w:r w:rsidRPr="00C2361C" w:rsidR="00473728">
        <w:rPr>
          <w:rFonts w:ascii="Cambria" w:hAnsi="Cambria" w:cs="Arial"/>
          <w:i/>
          <w:sz w:val="20"/>
          <w:szCs w:val="20"/>
        </w:rPr>
        <w:t>Participant</w:t>
      </w:r>
      <w:r w:rsidRPr="00C2361C">
        <w:rPr>
          <w:rFonts w:ascii="Cambria" w:hAnsi="Cambria" w:cs="Arial"/>
          <w:i/>
          <w:sz w:val="20"/>
          <w:szCs w:val="20"/>
        </w:rPr>
        <w:t>s to pay fees and costs beyond what Oregon state and federal courts would require.</w:t>
      </w:r>
    </w:p>
    <w:p w:rsidRPr="00C2361C" w:rsidR="00BD65FB" w:rsidP="3C08A919" w:rsidRDefault="00BD65FB" w14:paraId="1DE8985D" w14:textId="08478288">
      <w:pPr>
        <w:pStyle w:val="ListParagraph"/>
        <w:numPr>
          <w:ilvl w:val="0"/>
          <w:numId w:val="1"/>
        </w:numPr>
        <w:spacing w:before="120" w:after="120" w:line="264" w:lineRule="auto"/>
        <w:rPr>
          <w:rFonts w:ascii="Cambria" w:hAnsi="Cambria" w:cs="Arial"/>
          <w:b/>
          <w:bCs/>
          <w:sz w:val="20"/>
          <w:szCs w:val="20"/>
        </w:rPr>
      </w:pPr>
      <w:r w:rsidRPr="3C08A919">
        <w:rPr>
          <w:rFonts w:ascii="Cambria" w:hAnsi="Cambria" w:cs="Arial"/>
          <w:b/>
          <w:bCs/>
          <w:sz w:val="20"/>
          <w:szCs w:val="20"/>
        </w:rPr>
        <w:t>The Project Manager May Sell this Contract</w:t>
      </w:r>
    </w:p>
    <w:p w:rsidRPr="00C2361C" w:rsidR="00BD65FB" w:rsidP="002F6037" w:rsidRDefault="008C7D32" w14:paraId="3A6748F7" w14:textId="12041A1F">
      <w:pPr>
        <w:spacing w:before="120" w:after="120" w:line="264" w:lineRule="auto"/>
        <w:rPr>
          <w:rFonts w:ascii="Cambria" w:hAnsi="Cambria" w:cs="Arial"/>
          <w:iCs/>
          <w:sz w:val="20"/>
          <w:szCs w:val="20"/>
        </w:rPr>
      </w:pPr>
      <w:r w:rsidRPr="00C2361C">
        <w:rPr>
          <w:rFonts w:ascii="Cambria" w:hAnsi="Cambria" w:cs="Arial"/>
          <w:sz w:val="20"/>
          <w:szCs w:val="20"/>
        </w:rPr>
        <w:t>The</w:t>
      </w:r>
      <w:r w:rsidRPr="00C2361C" w:rsidR="00BD65FB">
        <w:rPr>
          <w:rFonts w:ascii="Cambria" w:hAnsi="Cambria" w:cs="Arial"/>
          <w:sz w:val="20"/>
          <w:szCs w:val="20"/>
        </w:rPr>
        <w:t xml:space="preserve"> Project Manager may assign, sell, or </w:t>
      </w:r>
      <w:r w:rsidRPr="00C2361C">
        <w:rPr>
          <w:rFonts w:ascii="Cambria" w:hAnsi="Cambria" w:cs="Arial"/>
          <w:sz w:val="20"/>
          <w:szCs w:val="20"/>
        </w:rPr>
        <w:t>t</w:t>
      </w:r>
      <w:r w:rsidRPr="00C2361C" w:rsidR="00BD65FB">
        <w:rPr>
          <w:rFonts w:ascii="Cambria" w:hAnsi="Cambria" w:cs="Arial"/>
          <w:sz w:val="20"/>
          <w:szCs w:val="20"/>
        </w:rPr>
        <w:t>ransfer this Contract to another entity</w:t>
      </w:r>
      <w:r w:rsidR="009E4C91">
        <w:rPr>
          <w:rFonts w:ascii="Cambria" w:hAnsi="Cambria" w:cs="Arial"/>
          <w:sz w:val="20"/>
          <w:szCs w:val="20"/>
        </w:rPr>
        <w:t>,</w:t>
      </w:r>
      <w:r w:rsidRPr="00C2361C" w:rsidR="00BD65FB">
        <w:rPr>
          <w:rFonts w:ascii="Cambria" w:hAnsi="Cambria" w:cs="Arial"/>
          <w:sz w:val="20"/>
          <w:szCs w:val="20"/>
        </w:rPr>
        <w:t xml:space="preserve"> and that other entity will be bound by the terms of the agreement as if it were the Project Manager.</w:t>
      </w:r>
      <w:r w:rsidRPr="00C2361C" w:rsidR="00BD65FB">
        <w:rPr>
          <w:rFonts w:ascii="Cambria" w:hAnsi="Cambria" w:cs="Arial"/>
          <w:iCs/>
          <w:sz w:val="20"/>
          <w:szCs w:val="20"/>
        </w:rPr>
        <w:t xml:space="preserve"> </w:t>
      </w:r>
      <w:r w:rsidRPr="00C2361C" w:rsidR="005402FC">
        <w:rPr>
          <w:rFonts w:ascii="Cambria" w:hAnsi="Cambria" w:cs="Arial"/>
          <w:iCs/>
          <w:sz w:val="20"/>
          <w:szCs w:val="20"/>
        </w:rPr>
        <w:t>I</w:t>
      </w:r>
      <w:r w:rsidRPr="00C2361C" w:rsidR="005402FC">
        <w:rPr>
          <w:rFonts w:ascii="Cambria" w:hAnsi="Cambria" w:cs="Arial"/>
          <w:sz w:val="20"/>
          <w:szCs w:val="20"/>
        </w:rPr>
        <w:t>f this Contract is assigned, sold or transferred, t</w:t>
      </w:r>
      <w:r w:rsidRPr="00C2361C" w:rsidR="00336BF3">
        <w:rPr>
          <w:rFonts w:ascii="Cambria" w:hAnsi="Cambria" w:cs="Arial"/>
          <w:sz w:val="20"/>
          <w:szCs w:val="20"/>
        </w:rPr>
        <w:t xml:space="preserve">he Project Manager will notify you </w:t>
      </w:r>
      <w:r w:rsidRPr="00C2361C" w:rsidR="00773C0B">
        <w:rPr>
          <w:rFonts w:ascii="Cambria" w:hAnsi="Cambria" w:cs="Arial"/>
          <w:sz w:val="20"/>
          <w:szCs w:val="20"/>
        </w:rPr>
        <w:t xml:space="preserve">in advance </w:t>
      </w:r>
      <w:r w:rsidRPr="00C2361C" w:rsidR="005402FC">
        <w:rPr>
          <w:rFonts w:ascii="Cambria" w:hAnsi="Cambria" w:cs="Arial"/>
          <w:sz w:val="20"/>
          <w:szCs w:val="20"/>
        </w:rPr>
        <w:t>of the change</w:t>
      </w:r>
      <w:r w:rsidRPr="00C2361C" w:rsidR="00773C0B">
        <w:rPr>
          <w:rFonts w:ascii="Cambria" w:hAnsi="Cambria" w:cs="Arial"/>
          <w:sz w:val="20"/>
          <w:szCs w:val="20"/>
        </w:rPr>
        <w:t>.</w:t>
      </w:r>
    </w:p>
    <w:p w:rsidRPr="00C2361C" w:rsidR="003C52F8" w:rsidP="3C08A919" w:rsidRDefault="00ED1403" w14:paraId="64B0225A" w14:textId="2557F0FF">
      <w:pPr>
        <w:pStyle w:val="ListParagraph"/>
        <w:numPr>
          <w:ilvl w:val="0"/>
          <w:numId w:val="1"/>
        </w:numPr>
        <w:spacing w:before="120" w:after="120" w:line="264" w:lineRule="auto"/>
        <w:rPr>
          <w:rFonts w:ascii="Cambria" w:hAnsi="Cambria" w:cs="Arial"/>
          <w:b/>
          <w:bCs/>
          <w:sz w:val="20"/>
          <w:szCs w:val="20"/>
        </w:rPr>
      </w:pPr>
      <w:r w:rsidRPr="3C08A919">
        <w:rPr>
          <w:rFonts w:ascii="Cambria" w:hAnsi="Cambria" w:cs="Arial"/>
          <w:b/>
          <w:bCs/>
          <w:sz w:val="20"/>
          <w:szCs w:val="20"/>
        </w:rPr>
        <w:t>Three-Day Right to Cancel</w:t>
      </w:r>
    </w:p>
    <w:p w:rsidRPr="00A22B59" w:rsidR="00A22B59" w:rsidP="002F6037" w:rsidRDefault="00A22B59" w14:paraId="1D5E4AE5" w14:textId="77777777">
      <w:pPr>
        <w:spacing w:before="120" w:after="120" w:line="264" w:lineRule="auto"/>
        <w:rPr>
          <w:rFonts w:ascii="Cambria" w:hAnsi="Cambria" w:cs="Arial"/>
          <w:iCs/>
          <w:sz w:val="20"/>
          <w:szCs w:val="20"/>
        </w:rPr>
      </w:pPr>
      <w:r w:rsidRPr="00A22B59">
        <w:rPr>
          <w:rFonts w:ascii="Cambria" w:hAnsi="Cambria" w:cs="Arial"/>
          <w:iCs/>
          <w:sz w:val="20"/>
          <w:szCs w:val="20"/>
        </w:rPr>
        <w:t>You have</w:t>
      </w:r>
      <w:r w:rsidRPr="00A22B59">
        <w:rPr>
          <w:rFonts w:ascii="Cambria" w:hAnsi="Cambria" w:cs="Arial"/>
          <w:sz w:val="20"/>
          <w:szCs w:val="20"/>
        </w:rPr>
        <w:t xml:space="preserve"> the right to cancel this Contract and receive a full refund on any deposits or payments if you make the request within three business days (Monday through Friday, excluding federal holidays) of signing the Contract. </w:t>
      </w:r>
    </w:p>
    <w:p w:rsidRPr="00C2361C" w:rsidR="00BD65FB" w:rsidP="3C08A919" w:rsidRDefault="00ED1403" w14:paraId="3F1AD574" w14:textId="2FB5D705">
      <w:pPr>
        <w:pStyle w:val="ListParagraph"/>
        <w:numPr>
          <w:ilvl w:val="0"/>
          <w:numId w:val="1"/>
        </w:numPr>
        <w:spacing w:before="120" w:after="120" w:line="264" w:lineRule="auto"/>
        <w:rPr>
          <w:rFonts w:ascii="Cambria" w:hAnsi="Cambria" w:cs="Arial"/>
          <w:b/>
          <w:bCs/>
          <w:sz w:val="20"/>
          <w:szCs w:val="20"/>
        </w:rPr>
      </w:pPr>
      <w:r w:rsidRPr="3C08A919">
        <w:rPr>
          <w:rFonts w:ascii="Cambria" w:hAnsi="Cambria" w:cs="Arial"/>
          <w:b/>
          <w:bCs/>
          <w:sz w:val="20"/>
          <w:szCs w:val="20"/>
        </w:rPr>
        <w:t>Consent to Access and Use Your Energy Information</w:t>
      </w:r>
    </w:p>
    <w:p w:rsidRPr="00441E48" w:rsidR="00441E48" w:rsidP="002F6037" w:rsidRDefault="00441E48" w14:paraId="34C4AC5D" w14:textId="77777777">
      <w:pPr>
        <w:spacing w:before="120" w:after="120" w:line="264" w:lineRule="auto"/>
        <w:rPr>
          <w:rFonts w:ascii="Cambria" w:hAnsi="Cambria" w:cs="Arial"/>
          <w:iCs/>
          <w:sz w:val="20"/>
          <w:szCs w:val="20"/>
        </w:rPr>
      </w:pPr>
      <w:bookmarkStart w:name="_Hlk14957494" w:id="12"/>
      <w:r w:rsidRPr="00441E48">
        <w:rPr>
          <w:rFonts w:ascii="Cambria" w:hAnsi="Cambria" w:cs="Arial"/>
          <w:iCs/>
          <w:sz w:val="20"/>
          <w:szCs w:val="20"/>
        </w:rPr>
        <w:t xml:space="preserve">You authorize </w:t>
      </w:r>
      <w:r w:rsidRPr="00441E48">
        <w:rPr>
          <w:rFonts w:ascii="Cambria" w:hAnsi="Cambria" w:cs="Arial"/>
          <w:b/>
          <w:iCs/>
          <w:sz w:val="20"/>
          <w:szCs w:val="20"/>
        </w:rPr>
        <w:t>[UTILITY]</w:t>
      </w:r>
      <w:r w:rsidRPr="00441E48">
        <w:rPr>
          <w:rFonts w:ascii="Cambria" w:hAnsi="Cambria" w:cs="Arial"/>
          <w:iCs/>
          <w:sz w:val="20"/>
          <w:szCs w:val="20"/>
        </w:rPr>
        <w:t xml:space="preserve"> to provide utility usage and billing information to the Project Manager and Program Administrator for the electric account(s) specified by you, for the term of your Contract. </w:t>
      </w:r>
      <w:bookmarkEnd w:id="12"/>
      <w:r w:rsidRPr="00441E48">
        <w:rPr>
          <w:rFonts w:ascii="Cambria" w:hAnsi="Cambria" w:cs="Arial"/>
          <w:iCs/>
          <w:sz w:val="20"/>
          <w:szCs w:val="20"/>
        </w:rPr>
        <w:t>This information may include your electricity account and meter number(s), utility rate schedule(s), electricity use and billing information. This information will be used by the Program Administrator and Project Manager to verify your eligibility for the Community Solar Program and to perform monthly billing and crediting for your Subscription.</w:t>
      </w:r>
    </w:p>
    <w:p w:rsidRPr="00C2361C" w:rsidR="00ED1403" w:rsidP="3C08A919" w:rsidRDefault="00ED1403" w14:paraId="630CD560" w14:textId="58D53148">
      <w:pPr>
        <w:pStyle w:val="ListParagraph"/>
        <w:numPr>
          <w:ilvl w:val="0"/>
          <w:numId w:val="1"/>
        </w:numPr>
        <w:spacing w:before="120" w:after="120" w:line="264" w:lineRule="auto"/>
        <w:rPr>
          <w:rFonts w:ascii="Cambria" w:hAnsi="Cambria" w:cs="Arial"/>
          <w:b/>
          <w:bCs/>
          <w:sz w:val="20"/>
          <w:szCs w:val="20"/>
        </w:rPr>
      </w:pPr>
      <w:r w:rsidRPr="3C08A919">
        <w:rPr>
          <w:rFonts w:ascii="Cambria" w:hAnsi="Cambria" w:cs="Arial"/>
          <w:b/>
          <w:bCs/>
          <w:sz w:val="20"/>
          <w:szCs w:val="20"/>
        </w:rPr>
        <w:t>Subscription Information Release</w:t>
      </w:r>
    </w:p>
    <w:p w:rsidRPr="00C2361C" w:rsidR="0003565B" w:rsidP="002F6037" w:rsidRDefault="0003565B" w14:paraId="07206BD4" w14:textId="2AF11729">
      <w:pPr>
        <w:spacing w:after="0" w:line="264" w:lineRule="auto"/>
        <w:rPr>
          <w:rFonts w:ascii="Cambria" w:hAnsi="Cambria" w:cs="Arial"/>
          <w:sz w:val="20"/>
          <w:szCs w:val="20"/>
        </w:rPr>
      </w:pPr>
      <w:bookmarkStart w:name="_Hlk14957806" w:id="13"/>
      <w:r w:rsidRPr="00C2361C">
        <w:rPr>
          <w:rFonts w:ascii="Cambria" w:hAnsi="Cambria" w:cs="Arial"/>
          <w:iCs/>
          <w:sz w:val="20"/>
          <w:szCs w:val="20"/>
        </w:rPr>
        <w:t xml:space="preserve">You agree that the Program Administrator may report non-identifiable information, in aggregate, about you and your Subscription to the </w:t>
      </w:r>
      <w:r w:rsidRPr="00C2361C">
        <w:rPr>
          <w:rFonts w:ascii="Cambria" w:hAnsi="Cambria" w:cs="Arial"/>
          <w:sz w:val="20"/>
          <w:szCs w:val="20"/>
        </w:rPr>
        <w:t>Oregon Public Utility Commission</w:t>
      </w:r>
      <w:r w:rsidRPr="00C2361C">
        <w:rPr>
          <w:rFonts w:ascii="Cambria" w:hAnsi="Cambria" w:cs="Arial"/>
          <w:iCs/>
          <w:sz w:val="20"/>
          <w:szCs w:val="20"/>
        </w:rPr>
        <w:t xml:space="preserve">, the Oregon legislature or other state agencies </w:t>
      </w:r>
      <w:r w:rsidRPr="00C2361C">
        <w:rPr>
          <w:rFonts w:ascii="Cambria" w:hAnsi="Cambria" w:cs="Arial"/>
          <w:iCs/>
          <w:sz w:val="20"/>
          <w:szCs w:val="20"/>
        </w:rPr>
        <w:lastRenderedPageBreak/>
        <w:t>as necessary to meet the Program Administrator responsibilities. The Program Administrator and Project Manager will treat all other Participant information gathered as confidential.</w:t>
      </w:r>
      <w:bookmarkEnd w:id="13"/>
    </w:p>
    <w:p w:rsidR="00F40ABD" w:rsidP="00F9579D" w:rsidRDefault="00F40ABD" w14:paraId="5914EFA9" w14:textId="2A89B2E9">
      <w:pPr>
        <w:spacing w:before="120" w:after="120"/>
        <w:jc w:val="both"/>
        <w:outlineLvl w:val="5"/>
        <w:rPr>
          <w:rFonts w:ascii="Georgia" w:hAnsi="Georgia" w:cs="Arial"/>
          <w:b/>
          <w:bCs/>
        </w:rPr>
      </w:pPr>
    </w:p>
    <w:p w:rsidRPr="00C363B0" w:rsidR="00FA7936" w:rsidP="00F9579D" w:rsidRDefault="00FA7936" w14:paraId="7FA16B09" w14:textId="77777777">
      <w:pPr>
        <w:spacing w:before="120" w:after="120"/>
        <w:jc w:val="both"/>
        <w:outlineLvl w:val="5"/>
        <w:rPr>
          <w:rFonts w:ascii="Georgia" w:hAnsi="Georgia" w:cs="Arial"/>
          <w:b/>
          <w:bCs/>
        </w:rPr>
      </w:pPr>
    </w:p>
    <w:p w:rsidR="008116AA" w:rsidP="00F9579D" w:rsidRDefault="008116AA" w14:paraId="313D5B22" w14:textId="4FF10991">
      <w:pPr>
        <w:spacing w:before="120" w:after="120"/>
        <w:jc w:val="both"/>
        <w:outlineLvl w:val="5"/>
        <w:rPr>
          <w:rFonts w:ascii="Georgia" w:hAnsi="Georgia" w:cs="Arial"/>
          <w:b/>
          <w:bCs/>
        </w:rPr>
      </w:pPr>
      <w:r w:rsidRPr="00C363B0">
        <w:rPr>
          <w:rFonts w:ascii="Georgia" w:hAnsi="Georgia" w:cs="Arial"/>
          <w:b/>
          <w:bCs/>
        </w:rPr>
        <w:t>SIGNATURES</w:t>
      </w:r>
      <w:r w:rsidR="00705637">
        <w:rPr>
          <w:rFonts w:ascii="Georgia" w:hAnsi="Georgia" w:cs="Arial"/>
          <w:b/>
          <w:bCs/>
        </w:rPr>
        <w:t>:</w:t>
      </w:r>
      <w:r w:rsidRPr="00C363B0">
        <w:rPr>
          <w:rFonts w:ascii="Georgia" w:hAnsi="Georgia" w:cs="Arial"/>
          <w:b/>
          <w:bCs/>
        </w:rPr>
        <w:t xml:space="preserve"> </w:t>
      </w:r>
    </w:p>
    <w:p w:rsidRPr="00C72DCB" w:rsidR="003C4861" w:rsidP="00F9579D" w:rsidRDefault="003C4861" w14:paraId="6D08DB9C" w14:textId="334D30E5">
      <w:pPr>
        <w:spacing w:before="120" w:after="120"/>
        <w:jc w:val="both"/>
        <w:outlineLvl w:val="5"/>
        <w:rPr>
          <w:rFonts w:ascii="Cambria" w:hAnsi="Cambria" w:cs="Arial"/>
          <w:sz w:val="20"/>
          <w:szCs w:val="20"/>
        </w:rPr>
      </w:pPr>
      <w:r>
        <w:rPr>
          <w:rFonts w:ascii="Cambria" w:hAnsi="Cambria" w:cs="Arial"/>
          <w:sz w:val="20"/>
          <w:szCs w:val="20"/>
        </w:rPr>
        <w:t>T</w:t>
      </w:r>
      <w:r w:rsidRPr="00C72DCB">
        <w:rPr>
          <w:rFonts w:ascii="Cambria" w:hAnsi="Cambria" w:cs="Arial"/>
          <w:sz w:val="20"/>
          <w:szCs w:val="20"/>
        </w:rPr>
        <w:t>he individual signing attests that they have full authority to enter into this agreement on behalf of all name account holders for the Account Number identified in this agreement</w:t>
      </w:r>
      <w:r w:rsidRPr="00F660C8">
        <w:rPr>
          <w:rFonts w:ascii="Cambria" w:hAnsi="Cambria" w:cs="Arial"/>
          <w:sz w:val="20"/>
          <w:szCs w:val="20"/>
        </w:rPr>
        <w:t>.</w:t>
      </w:r>
      <w:r>
        <w:rPr>
          <w:rFonts w:ascii="Cambria" w:hAnsi="Cambria" w:cs="Arial"/>
          <w:sz w:val="20"/>
          <w:szCs w:val="20"/>
        </w:rPr>
        <w:t xml:space="preserve"> </w:t>
      </w:r>
    </w:p>
    <w:tbl>
      <w:tblPr>
        <w:tblpPr w:leftFromText="180" w:rightFromText="180" w:vertAnchor="text" w:horzAnchor="margin" w:tblpY="191"/>
        <w:tblW w:w="9486" w:type="dxa"/>
        <w:tblLayout w:type="fixed"/>
        <w:tblLook w:val="0200" w:firstRow="0" w:lastRow="0" w:firstColumn="0" w:lastColumn="0" w:noHBand="1" w:noVBand="0"/>
      </w:tblPr>
      <w:tblGrid>
        <w:gridCol w:w="1260"/>
        <w:gridCol w:w="3060"/>
        <w:gridCol w:w="108"/>
        <w:gridCol w:w="252"/>
        <w:gridCol w:w="108"/>
        <w:gridCol w:w="1242"/>
        <w:gridCol w:w="3420"/>
        <w:gridCol w:w="36"/>
      </w:tblGrid>
      <w:tr w:rsidRPr="00AB0A07" w:rsidR="00644905" w:rsidTr="002F7827" w14:paraId="1FD43E32" w14:textId="77777777">
        <w:trPr>
          <w:gridAfter w:val="1"/>
          <w:wAfter w:w="36" w:type="dxa"/>
          <w:cantSplit/>
          <w:trHeight w:val="576"/>
        </w:trPr>
        <w:tc>
          <w:tcPr>
            <w:tcW w:w="4320" w:type="dxa"/>
            <w:gridSpan w:val="2"/>
            <w:vAlign w:val="bottom"/>
          </w:tcPr>
          <w:p w:rsidRPr="00C2361C" w:rsidR="00F74B84" w:rsidP="00705637" w:rsidRDefault="00F74B84" w14:paraId="7E8F3B20" w14:textId="77777777">
            <w:pPr>
              <w:spacing w:after="0"/>
              <w:rPr>
                <w:rFonts w:ascii="Georgia" w:hAnsi="Georgia" w:cs="Arial"/>
                <w:b/>
                <w:sz w:val="21"/>
                <w:szCs w:val="21"/>
              </w:rPr>
            </w:pPr>
            <w:r w:rsidRPr="00C2361C">
              <w:rPr>
                <w:rFonts w:ascii="Georgia" w:hAnsi="Georgia" w:cs="Arial"/>
                <w:b/>
                <w:snapToGrid w:val="0"/>
                <w:sz w:val="21"/>
                <w:szCs w:val="21"/>
              </w:rPr>
              <w:t>PARTICIPANT</w:t>
            </w:r>
          </w:p>
          <w:p w:rsidRPr="00C2361C" w:rsidR="00F74B84" w:rsidP="00705637" w:rsidRDefault="00F74B84" w14:paraId="57DC3C40" w14:textId="77777777">
            <w:pPr>
              <w:spacing w:after="0"/>
              <w:rPr>
                <w:rFonts w:ascii="Georgia" w:hAnsi="Georgia" w:cs="Arial"/>
                <w:b/>
                <w:snapToGrid w:val="0"/>
                <w:sz w:val="21"/>
                <w:szCs w:val="21"/>
              </w:rPr>
            </w:pPr>
          </w:p>
        </w:tc>
        <w:tc>
          <w:tcPr>
            <w:tcW w:w="360" w:type="dxa"/>
            <w:gridSpan w:val="2"/>
          </w:tcPr>
          <w:p w:rsidRPr="00C2361C" w:rsidR="00F74B84" w:rsidP="00705637" w:rsidRDefault="00F74B84" w14:paraId="37004662" w14:textId="77777777">
            <w:pPr>
              <w:spacing w:after="0"/>
              <w:rPr>
                <w:rFonts w:ascii="Georgia" w:hAnsi="Georgia" w:cs="Arial"/>
                <w:snapToGrid w:val="0"/>
                <w:sz w:val="21"/>
                <w:szCs w:val="21"/>
              </w:rPr>
            </w:pPr>
          </w:p>
        </w:tc>
        <w:tc>
          <w:tcPr>
            <w:tcW w:w="4770" w:type="dxa"/>
            <w:gridSpan w:val="3"/>
          </w:tcPr>
          <w:p w:rsidRPr="00C2361C" w:rsidR="00F74B84" w:rsidP="00705637" w:rsidRDefault="00F74B84" w14:paraId="2098DCFE" w14:textId="77777777">
            <w:pPr>
              <w:spacing w:after="0"/>
              <w:rPr>
                <w:rFonts w:ascii="Georgia" w:hAnsi="Georgia" w:cs="Arial"/>
                <w:b/>
                <w:sz w:val="21"/>
                <w:szCs w:val="21"/>
              </w:rPr>
            </w:pPr>
            <w:r w:rsidRPr="00C2361C">
              <w:rPr>
                <w:rFonts w:ascii="Georgia" w:hAnsi="Georgia" w:cs="Arial"/>
                <w:b/>
                <w:snapToGrid w:val="0"/>
                <w:sz w:val="21"/>
                <w:szCs w:val="21"/>
              </w:rPr>
              <w:t>PROJECT MANAGER</w:t>
            </w:r>
          </w:p>
          <w:p w:rsidRPr="00C2361C" w:rsidR="00F74B84" w:rsidP="00705637" w:rsidRDefault="00F74B84" w14:paraId="2362C960" w14:textId="77777777">
            <w:pPr>
              <w:spacing w:after="0"/>
              <w:rPr>
                <w:rFonts w:ascii="Georgia" w:hAnsi="Georgia" w:cs="Arial"/>
                <w:snapToGrid w:val="0"/>
                <w:sz w:val="21"/>
                <w:szCs w:val="21"/>
              </w:rPr>
            </w:pPr>
          </w:p>
        </w:tc>
      </w:tr>
      <w:tr w:rsidRPr="00737019" w:rsidR="00F74B84" w:rsidTr="002F7827" w14:paraId="1C35DBDC" w14:textId="77777777">
        <w:trPr>
          <w:trHeight w:val="576"/>
        </w:trPr>
        <w:tc>
          <w:tcPr>
            <w:tcW w:w="1260" w:type="dxa"/>
            <w:vAlign w:val="bottom"/>
          </w:tcPr>
          <w:p w:rsidRPr="00C2361C" w:rsidR="00F74B84" w:rsidP="002F7827" w:rsidRDefault="00F74B84" w14:paraId="2C62C13B" w14:textId="77777777">
            <w:pPr>
              <w:spacing w:before="100" w:beforeAutospacing="1" w:after="100" w:afterAutospacing="1"/>
              <w:rPr>
                <w:rFonts w:ascii="Cambria" w:hAnsi="Cambria" w:cs="Arial"/>
                <w:sz w:val="20"/>
              </w:rPr>
            </w:pPr>
            <w:r w:rsidRPr="00C2361C">
              <w:rPr>
                <w:rFonts w:ascii="Cambria" w:hAnsi="Cambria" w:cs="Arial"/>
                <w:snapToGrid w:val="0"/>
                <w:sz w:val="20"/>
              </w:rPr>
              <w:t>Signature:</w:t>
            </w:r>
          </w:p>
        </w:tc>
        <w:tc>
          <w:tcPr>
            <w:tcW w:w="3168" w:type="dxa"/>
            <w:gridSpan w:val="2"/>
            <w:vAlign w:val="bottom"/>
          </w:tcPr>
          <w:p w:rsidRPr="00C2361C" w:rsidR="00F74B84" w:rsidP="002F7827" w:rsidRDefault="00F74B84" w14:paraId="639BCFB2" w14:textId="77777777">
            <w:pPr>
              <w:spacing w:before="100" w:beforeAutospacing="1" w:after="100" w:afterAutospacing="1"/>
              <w:jc w:val="both"/>
              <w:rPr>
                <w:rFonts w:ascii="Cambria" w:hAnsi="Cambria" w:cs="Arial"/>
                <w:snapToGrid w:val="0"/>
              </w:rPr>
            </w:pPr>
          </w:p>
        </w:tc>
        <w:tc>
          <w:tcPr>
            <w:tcW w:w="360" w:type="dxa"/>
            <w:gridSpan w:val="2"/>
            <w:vAlign w:val="bottom"/>
          </w:tcPr>
          <w:p w:rsidRPr="00C2361C" w:rsidR="00F74B84" w:rsidP="002F7827" w:rsidRDefault="00F74B84" w14:paraId="6B7BC2A4" w14:textId="77777777">
            <w:pPr>
              <w:spacing w:before="100" w:beforeAutospacing="1" w:after="100" w:afterAutospacing="1"/>
              <w:jc w:val="both"/>
              <w:rPr>
                <w:rFonts w:ascii="Cambria" w:hAnsi="Cambria" w:cs="Arial"/>
                <w:snapToGrid w:val="0"/>
              </w:rPr>
            </w:pPr>
          </w:p>
        </w:tc>
        <w:tc>
          <w:tcPr>
            <w:tcW w:w="1242" w:type="dxa"/>
            <w:vAlign w:val="bottom"/>
          </w:tcPr>
          <w:p w:rsidRPr="00C2361C" w:rsidR="00F74B84" w:rsidP="002F7827" w:rsidRDefault="00F74B84" w14:paraId="05E70BC3" w14:textId="77777777">
            <w:pPr>
              <w:spacing w:before="100" w:beforeAutospacing="1" w:after="100" w:afterAutospacing="1"/>
              <w:jc w:val="both"/>
              <w:rPr>
                <w:rFonts w:ascii="Cambria" w:hAnsi="Cambria" w:cs="Arial"/>
                <w:sz w:val="20"/>
              </w:rPr>
            </w:pPr>
            <w:r w:rsidRPr="00C2361C">
              <w:rPr>
                <w:rFonts w:ascii="Cambria" w:hAnsi="Cambria" w:cs="Arial"/>
                <w:snapToGrid w:val="0"/>
                <w:sz w:val="20"/>
              </w:rPr>
              <w:t>Signature:</w:t>
            </w:r>
          </w:p>
        </w:tc>
        <w:tc>
          <w:tcPr>
            <w:tcW w:w="3456" w:type="dxa"/>
            <w:gridSpan w:val="2"/>
            <w:vAlign w:val="bottom"/>
          </w:tcPr>
          <w:p w:rsidRPr="00C2361C" w:rsidR="00F74B84" w:rsidP="002F7827" w:rsidRDefault="00F74B84" w14:paraId="0BBAE6D3" w14:textId="77777777">
            <w:pPr>
              <w:spacing w:before="100" w:beforeAutospacing="1" w:after="100" w:afterAutospacing="1"/>
              <w:jc w:val="both"/>
              <w:rPr>
                <w:rFonts w:ascii="Cambria" w:hAnsi="Cambria" w:cs="Arial"/>
                <w:snapToGrid w:val="0"/>
              </w:rPr>
            </w:pPr>
          </w:p>
        </w:tc>
      </w:tr>
      <w:tr w:rsidRPr="00737019" w:rsidR="00F74B84" w:rsidTr="002F7827" w14:paraId="08B6F2AB" w14:textId="77777777">
        <w:trPr>
          <w:trHeight w:val="576"/>
        </w:trPr>
        <w:tc>
          <w:tcPr>
            <w:tcW w:w="1260" w:type="dxa"/>
            <w:vAlign w:val="bottom"/>
          </w:tcPr>
          <w:p w:rsidRPr="00C2361C" w:rsidR="00F74B84" w:rsidP="002F7827" w:rsidRDefault="00F74B84" w14:paraId="59404B08" w14:textId="77777777">
            <w:pPr>
              <w:spacing w:before="100" w:beforeAutospacing="1" w:after="100" w:afterAutospacing="1"/>
              <w:rPr>
                <w:rFonts w:ascii="Cambria" w:hAnsi="Cambria" w:cs="Arial"/>
                <w:snapToGrid w:val="0"/>
                <w:sz w:val="20"/>
              </w:rPr>
            </w:pPr>
            <w:r w:rsidRPr="00C2361C">
              <w:rPr>
                <w:rFonts w:ascii="Cambria" w:hAnsi="Cambria" w:cs="Arial"/>
                <w:snapToGrid w:val="0"/>
                <w:sz w:val="20"/>
              </w:rPr>
              <w:t>Print name:</w:t>
            </w:r>
          </w:p>
        </w:tc>
        <w:tc>
          <w:tcPr>
            <w:tcW w:w="3168" w:type="dxa"/>
            <w:gridSpan w:val="2"/>
            <w:tcBorders>
              <w:top w:val="single" w:color="auto" w:sz="4" w:space="0"/>
              <w:bottom w:val="single" w:color="auto" w:sz="4" w:space="0"/>
            </w:tcBorders>
            <w:vAlign w:val="bottom"/>
          </w:tcPr>
          <w:p w:rsidRPr="00C2361C" w:rsidR="00F74B84" w:rsidP="002F7827" w:rsidRDefault="00F74B84" w14:paraId="128B5005" w14:textId="77777777">
            <w:pPr>
              <w:spacing w:before="100" w:beforeAutospacing="1" w:after="100" w:afterAutospacing="1"/>
              <w:jc w:val="both"/>
              <w:rPr>
                <w:rFonts w:ascii="Cambria" w:hAnsi="Cambria" w:cs="Arial"/>
                <w:snapToGrid w:val="0"/>
              </w:rPr>
            </w:pPr>
          </w:p>
        </w:tc>
        <w:tc>
          <w:tcPr>
            <w:tcW w:w="360" w:type="dxa"/>
            <w:gridSpan w:val="2"/>
            <w:vAlign w:val="bottom"/>
          </w:tcPr>
          <w:p w:rsidRPr="00C2361C" w:rsidR="00F74B84" w:rsidP="002F7827" w:rsidRDefault="00F74B84" w14:paraId="058988B1" w14:textId="77777777">
            <w:pPr>
              <w:spacing w:before="100" w:beforeAutospacing="1" w:after="100" w:afterAutospacing="1"/>
              <w:jc w:val="both"/>
              <w:rPr>
                <w:rFonts w:ascii="Cambria" w:hAnsi="Cambria" w:cs="Arial"/>
                <w:snapToGrid w:val="0"/>
              </w:rPr>
            </w:pPr>
          </w:p>
        </w:tc>
        <w:tc>
          <w:tcPr>
            <w:tcW w:w="1242" w:type="dxa"/>
            <w:vAlign w:val="bottom"/>
          </w:tcPr>
          <w:p w:rsidRPr="00C2361C" w:rsidR="00F74B84" w:rsidP="002F7827" w:rsidRDefault="00F74B84" w14:paraId="084D9C9C" w14:textId="77777777">
            <w:pPr>
              <w:spacing w:before="100" w:beforeAutospacing="1" w:after="100" w:afterAutospacing="1"/>
              <w:jc w:val="both"/>
              <w:rPr>
                <w:rFonts w:ascii="Cambria" w:hAnsi="Cambria" w:cs="Arial"/>
                <w:snapToGrid w:val="0"/>
                <w:sz w:val="20"/>
              </w:rPr>
            </w:pPr>
            <w:r w:rsidRPr="00C2361C">
              <w:rPr>
                <w:rFonts w:ascii="Cambria" w:hAnsi="Cambria" w:cs="Arial"/>
                <w:snapToGrid w:val="0"/>
                <w:sz w:val="20"/>
              </w:rPr>
              <w:t>Print name:</w:t>
            </w:r>
          </w:p>
        </w:tc>
        <w:tc>
          <w:tcPr>
            <w:tcW w:w="3456" w:type="dxa"/>
            <w:gridSpan w:val="2"/>
            <w:tcBorders>
              <w:top w:val="single" w:color="auto" w:sz="4" w:space="0"/>
              <w:bottom w:val="single" w:color="auto" w:sz="4" w:space="0"/>
            </w:tcBorders>
            <w:vAlign w:val="bottom"/>
          </w:tcPr>
          <w:p w:rsidRPr="00C2361C" w:rsidR="00F74B84" w:rsidP="002F7827" w:rsidRDefault="00F74B84" w14:paraId="247DC9E4" w14:textId="77777777">
            <w:pPr>
              <w:spacing w:before="100" w:beforeAutospacing="1" w:after="100" w:afterAutospacing="1"/>
              <w:jc w:val="both"/>
              <w:rPr>
                <w:rFonts w:ascii="Cambria" w:hAnsi="Cambria" w:cs="Arial"/>
                <w:snapToGrid w:val="0"/>
              </w:rPr>
            </w:pPr>
          </w:p>
        </w:tc>
      </w:tr>
      <w:tr w:rsidRPr="00737019" w:rsidR="00F74B84" w:rsidTr="002F7827" w14:paraId="741B1AEE" w14:textId="77777777">
        <w:trPr>
          <w:trHeight w:val="576"/>
        </w:trPr>
        <w:tc>
          <w:tcPr>
            <w:tcW w:w="1260" w:type="dxa"/>
            <w:vAlign w:val="bottom"/>
          </w:tcPr>
          <w:p w:rsidRPr="00C2361C" w:rsidR="00F74B84" w:rsidP="002F7827" w:rsidRDefault="00F74B84" w14:paraId="6D883E7E" w14:textId="77777777">
            <w:pPr>
              <w:spacing w:before="100" w:beforeAutospacing="1" w:after="100" w:afterAutospacing="1"/>
              <w:rPr>
                <w:rFonts w:ascii="Cambria" w:hAnsi="Cambria" w:cs="Arial"/>
                <w:snapToGrid w:val="0"/>
                <w:sz w:val="20"/>
              </w:rPr>
            </w:pPr>
            <w:r w:rsidRPr="00C2361C">
              <w:rPr>
                <w:rFonts w:ascii="Cambria" w:hAnsi="Cambria" w:cs="Arial"/>
                <w:snapToGrid w:val="0"/>
                <w:sz w:val="20"/>
              </w:rPr>
              <w:t>Date:</w:t>
            </w:r>
          </w:p>
        </w:tc>
        <w:tc>
          <w:tcPr>
            <w:tcW w:w="3168" w:type="dxa"/>
            <w:gridSpan w:val="2"/>
            <w:tcBorders>
              <w:top w:val="single" w:color="auto" w:sz="4" w:space="0"/>
              <w:bottom w:val="single" w:color="auto" w:sz="4" w:space="0"/>
            </w:tcBorders>
            <w:vAlign w:val="bottom"/>
          </w:tcPr>
          <w:p w:rsidRPr="00C2361C" w:rsidR="00F74B84" w:rsidP="002F7827" w:rsidRDefault="00F74B84" w14:paraId="1ED266B4" w14:textId="77777777">
            <w:pPr>
              <w:spacing w:before="100" w:beforeAutospacing="1" w:after="100" w:afterAutospacing="1"/>
              <w:jc w:val="both"/>
              <w:rPr>
                <w:rFonts w:ascii="Cambria" w:hAnsi="Cambria" w:cs="Arial"/>
                <w:snapToGrid w:val="0"/>
              </w:rPr>
            </w:pPr>
          </w:p>
        </w:tc>
        <w:tc>
          <w:tcPr>
            <w:tcW w:w="360" w:type="dxa"/>
            <w:gridSpan w:val="2"/>
            <w:vAlign w:val="bottom"/>
          </w:tcPr>
          <w:p w:rsidRPr="00C2361C" w:rsidR="00F74B84" w:rsidP="002F7827" w:rsidRDefault="00F74B84" w14:paraId="08BAD5D8" w14:textId="77777777">
            <w:pPr>
              <w:spacing w:before="100" w:beforeAutospacing="1" w:after="100" w:afterAutospacing="1"/>
              <w:jc w:val="both"/>
              <w:rPr>
                <w:rFonts w:ascii="Cambria" w:hAnsi="Cambria" w:cs="Arial"/>
                <w:snapToGrid w:val="0"/>
              </w:rPr>
            </w:pPr>
          </w:p>
        </w:tc>
        <w:tc>
          <w:tcPr>
            <w:tcW w:w="1242" w:type="dxa"/>
            <w:vAlign w:val="bottom"/>
          </w:tcPr>
          <w:p w:rsidRPr="00C2361C" w:rsidR="00F74B84" w:rsidP="002F7827" w:rsidRDefault="00F74B84" w14:paraId="02AA79C4" w14:textId="77777777">
            <w:pPr>
              <w:spacing w:before="100" w:beforeAutospacing="1" w:after="100" w:afterAutospacing="1"/>
              <w:jc w:val="both"/>
              <w:rPr>
                <w:rFonts w:ascii="Cambria" w:hAnsi="Cambria" w:cs="Arial"/>
                <w:snapToGrid w:val="0"/>
                <w:sz w:val="20"/>
              </w:rPr>
            </w:pPr>
            <w:r w:rsidRPr="00C2361C">
              <w:rPr>
                <w:rFonts w:ascii="Cambria" w:hAnsi="Cambria" w:cs="Arial"/>
                <w:snapToGrid w:val="0"/>
                <w:sz w:val="20"/>
              </w:rPr>
              <w:t>Title:</w:t>
            </w:r>
          </w:p>
        </w:tc>
        <w:tc>
          <w:tcPr>
            <w:tcW w:w="3456" w:type="dxa"/>
            <w:gridSpan w:val="2"/>
            <w:tcBorders>
              <w:top w:val="single" w:color="auto" w:sz="4" w:space="0"/>
              <w:bottom w:val="single" w:color="auto" w:sz="4" w:space="0"/>
            </w:tcBorders>
            <w:vAlign w:val="bottom"/>
          </w:tcPr>
          <w:p w:rsidRPr="00C2361C" w:rsidR="00F74B84" w:rsidP="002F7827" w:rsidRDefault="00F74B84" w14:paraId="610E13D1" w14:textId="77777777">
            <w:pPr>
              <w:spacing w:before="100" w:beforeAutospacing="1" w:after="100" w:afterAutospacing="1"/>
              <w:jc w:val="both"/>
              <w:rPr>
                <w:rFonts w:ascii="Cambria" w:hAnsi="Cambria" w:cs="Arial"/>
                <w:snapToGrid w:val="0"/>
              </w:rPr>
            </w:pPr>
          </w:p>
        </w:tc>
      </w:tr>
      <w:tr w:rsidRPr="00737019" w:rsidR="00F74B84" w:rsidTr="002F7827" w14:paraId="3944D93D" w14:textId="77777777">
        <w:trPr>
          <w:trHeight w:val="576"/>
        </w:trPr>
        <w:tc>
          <w:tcPr>
            <w:tcW w:w="1260" w:type="dxa"/>
            <w:vAlign w:val="bottom"/>
          </w:tcPr>
          <w:p w:rsidRPr="00C2361C" w:rsidR="00F74B84" w:rsidDel="007457A4" w:rsidP="002F7827" w:rsidRDefault="00F74B84" w14:paraId="4EE523C8" w14:textId="77777777">
            <w:pPr>
              <w:spacing w:before="100" w:beforeAutospacing="1" w:after="100" w:afterAutospacing="1"/>
              <w:rPr>
                <w:rFonts w:ascii="Cambria" w:hAnsi="Cambria" w:cs="Arial"/>
                <w:snapToGrid w:val="0"/>
              </w:rPr>
            </w:pPr>
          </w:p>
        </w:tc>
        <w:tc>
          <w:tcPr>
            <w:tcW w:w="3168" w:type="dxa"/>
            <w:gridSpan w:val="2"/>
            <w:tcBorders>
              <w:top w:val="single" w:color="auto" w:sz="4" w:space="0"/>
            </w:tcBorders>
            <w:vAlign w:val="bottom"/>
          </w:tcPr>
          <w:p w:rsidRPr="00C2361C" w:rsidR="00F74B84" w:rsidP="002F7827" w:rsidRDefault="00F74B84" w14:paraId="479A8B4B" w14:textId="77777777">
            <w:pPr>
              <w:spacing w:before="100" w:beforeAutospacing="1" w:after="100" w:afterAutospacing="1"/>
              <w:jc w:val="both"/>
              <w:rPr>
                <w:rFonts w:ascii="Cambria" w:hAnsi="Cambria" w:cs="Arial"/>
                <w:color w:val="FFFFFF" w:themeColor="background1"/>
              </w:rPr>
            </w:pPr>
          </w:p>
        </w:tc>
        <w:tc>
          <w:tcPr>
            <w:tcW w:w="360" w:type="dxa"/>
            <w:gridSpan w:val="2"/>
            <w:vAlign w:val="bottom"/>
          </w:tcPr>
          <w:p w:rsidRPr="00C2361C" w:rsidR="00F74B84" w:rsidP="002F7827" w:rsidRDefault="00F74B84" w14:paraId="0EDE9BB5" w14:textId="77777777">
            <w:pPr>
              <w:spacing w:before="100" w:beforeAutospacing="1" w:after="100" w:afterAutospacing="1"/>
              <w:jc w:val="both"/>
              <w:rPr>
                <w:rFonts w:ascii="Cambria" w:hAnsi="Cambria" w:cs="Arial"/>
                <w:snapToGrid w:val="0"/>
              </w:rPr>
            </w:pPr>
          </w:p>
        </w:tc>
        <w:tc>
          <w:tcPr>
            <w:tcW w:w="1242" w:type="dxa"/>
            <w:vAlign w:val="bottom"/>
          </w:tcPr>
          <w:p w:rsidRPr="00C2361C" w:rsidR="00F74B84" w:rsidP="002F7827" w:rsidRDefault="00F74B84" w14:paraId="0D0831F8" w14:textId="77777777">
            <w:pPr>
              <w:spacing w:before="100" w:beforeAutospacing="1" w:after="100" w:afterAutospacing="1"/>
              <w:jc w:val="both"/>
              <w:rPr>
                <w:rFonts w:ascii="Cambria" w:hAnsi="Cambria" w:cs="Arial"/>
                <w:snapToGrid w:val="0"/>
                <w:sz w:val="20"/>
              </w:rPr>
            </w:pPr>
            <w:r w:rsidRPr="00C2361C">
              <w:rPr>
                <w:rFonts w:ascii="Cambria" w:hAnsi="Cambria" w:cs="Arial"/>
                <w:snapToGrid w:val="0"/>
                <w:sz w:val="20"/>
              </w:rPr>
              <w:t>Business:</w:t>
            </w:r>
          </w:p>
        </w:tc>
        <w:tc>
          <w:tcPr>
            <w:tcW w:w="3456" w:type="dxa"/>
            <w:gridSpan w:val="2"/>
            <w:tcBorders>
              <w:top w:val="single" w:color="auto" w:sz="4" w:space="0"/>
              <w:bottom w:val="single" w:color="auto" w:sz="4" w:space="0"/>
            </w:tcBorders>
            <w:vAlign w:val="bottom"/>
          </w:tcPr>
          <w:p w:rsidRPr="00C2361C" w:rsidR="00F74B84" w:rsidP="002F7827" w:rsidRDefault="00F74B84" w14:paraId="0E71A7F3" w14:textId="77777777">
            <w:pPr>
              <w:spacing w:before="100" w:beforeAutospacing="1" w:after="100" w:afterAutospacing="1"/>
              <w:jc w:val="both"/>
              <w:rPr>
                <w:rFonts w:ascii="Cambria" w:hAnsi="Cambria" w:cs="Arial"/>
                <w:snapToGrid w:val="0"/>
              </w:rPr>
            </w:pPr>
          </w:p>
        </w:tc>
      </w:tr>
      <w:tr w:rsidRPr="00737019" w:rsidR="00F74B84" w:rsidTr="002F7827" w14:paraId="04C19514" w14:textId="77777777">
        <w:trPr>
          <w:trHeight w:val="576"/>
        </w:trPr>
        <w:tc>
          <w:tcPr>
            <w:tcW w:w="1260" w:type="dxa"/>
            <w:vAlign w:val="bottom"/>
          </w:tcPr>
          <w:p w:rsidRPr="00C2361C" w:rsidR="00F74B84" w:rsidP="002F7827" w:rsidRDefault="00F74B84" w14:paraId="214EC956" w14:textId="77777777">
            <w:pPr>
              <w:spacing w:before="100" w:beforeAutospacing="1" w:after="100" w:afterAutospacing="1"/>
              <w:rPr>
                <w:rFonts w:ascii="Cambria" w:hAnsi="Cambria" w:cs="Arial"/>
                <w:snapToGrid w:val="0"/>
              </w:rPr>
            </w:pPr>
          </w:p>
        </w:tc>
        <w:tc>
          <w:tcPr>
            <w:tcW w:w="3060" w:type="dxa"/>
            <w:vAlign w:val="bottom"/>
          </w:tcPr>
          <w:p w:rsidRPr="00C2361C" w:rsidR="00F74B84" w:rsidP="002F7827" w:rsidRDefault="00F74B84" w14:paraId="668EA95A" w14:textId="77777777">
            <w:pPr>
              <w:spacing w:before="100" w:beforeAutospacing="1" w:after="100" w:afterAutospacing="1"/>
              <w:jc w:val="both"/>
              <w:rPr>
                <w:rFonts w:ascii="Cambria" w:hAnsi="Cambria" w:cs="Arial"/>
                <w:color w:val="FFFFFF" w:themeColor="background1"/>
              </w:rPr>
            </w:pPr>
          </w:p>
        </w:tc>
        <w:tc>
          <w:tcPr>
            <w:tcW w:w="360" w:type="dxa"/>
            <w:gridSpan w:val="2"/>
            <w:vAlign w:val="bottom"/>
          </w:tcPr>
          <w:p w:rsidRPr="00C2361C" w:rsidR="00F74B84" w:rsidP="002F7827" w:rsidRDefault="00F74B84" w14:paraId="0A03DBFB" w14:textId="77777777">
            <w:pPr>
              <w:spacing w:before="100" w:beforeAutospacing="1" w:after="100" w:afterAutospacing="1"/>
              <w:jc w:val="both"/>
              <w:rPr>
                <w:rFonts w:ascii="Cambria" w:hAnsi="Cambria" w:cs="Arial"/>
                <w:snapToGrid w:val="0"/>
              </w:rPr>
            </w:pPr>
          </w:p>
        </w:tc>
        <w:tc>
          <w:tcPr>
            <w:tcW w:w="1350" w:type="dxa"/>
            <w:gridSpan w:val="2"/>
            <w:vAlign w:val="bottom"/>
          </w:tcPr>
          <w:p w:rsidRPr="00C2361C" w:rsidR="00F74B84" w:rsidP="002F7827" w:rsidRDefault="00F74B84" w14:paraId="511AF071" w14:textId="77777777">
            <w:pPr>
              <w:spacing w:before="100" w:beforeAutospacing="1" w:after="100" w:afterAutospacing="1"/>
              <w:ind w:left="78"/>
              <w:jc w:val="both"/>
              <w:rPr>
                <w:rFonts w:ascii="Cambria" w:hAnsi="Cambria" w:cs="Arial"/>
                <w:snapToGrid w:val="0"/>
                <w:sz w:val="20"/>
              </w:rPr>
            </w:pPr>
            <w:r w:rsidRPr="00C2361C">
              <w:rPr>
                <w:rFonts w:ascii="Cambria" w:hAnsi="Cambria" w:cs="Arial"/>
                <w:snapToGrid w:val="0"/>
                <w:sz w:val="20"/>
              </w:rPr>
              <w:t>Date:</w:t>
            </w:r>
          </w:p>
        </w:tc>
        <w:tc>
          <w:tcPr>
            <w:tcW w:w="3456" w:type="dxa"/>
            <w:gridSpan w:val="2"/>
            <w:tcBorders>
              <w:top w:val="single" w:color="auto" w:sz="4" w:space="0"/>
              <w:bottom w:val="single" w:color="auto" w:sz="4" w:space="0"/>
            </w:tcBorders>
            <w:vAlign w:val="bottom"/>
          </w:tcPr>
          <w:p w:rsidRPr="00C2361C" w:rsidR="00F74B84" w:rsidP="002F7827" w:rsidRDefault="00F74B84" w14:paraId="11870B1A" w14:textId="77777777">
            <w:pPr>
              <w:spacing w:before="100" w:beforeAutospacing="1" w:after="100" w:afterAutospacing="1"/>
              <w:ind w:left="78" w:right="-194"/>
              <w:jc w:val="both"/>
              <w:rPr>
                <w:rFonts w:ascii="Cambria" w:hAnsi="Cambria" w:cs="Arial"/>
                <w:snapToGrid w:val="0"/>
              </w:rPr>
            </w:pPr>
          </w:p>
        </w:tc>
      </w:tr>
    </w:tbl>
    <w:p w:rsidRPr="00C363B0" w:rsidR="004C4EDF" w:rsidP="002F7827" w:rsidRDefault="004C4EDF" w14:paraId="1906B4FF" w14:textId="72C3D3EA">
      <w:pPr>
        <w:spacing w:before="100" w:beforeAutospacing="1" w:after="100" w:afterAutospacing="1"/>
        <w:jc w:val="both"/>
        <w:rPr>
          <w:rFonts w:ascii="Georgia" w:hAnsi="Georgia" w:cs="Arial"/>
        </w:rPr>
      </w:pPr>
    </w:p>
    <w:sectPr w:rsidRPr="00C363B0" w:rsidR="004C4EDF" w:rsidSect="00C363B0">
      <w:headerReference w:type="default" r:id="rId17"/>
      <w:footerReference w:type="default" r:id="rId18"/>
      <w:pgSz w:w="12240" w:h="15840" w:orient="portrait"/>
      <w:pgMar w:top="108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B34CAC" w16cex:dateUtc="2020-03-23T19:35:43.59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162" w:rsidP="002855E2" w:rsidRDefault="00520162" w14:paraId="2CD9E97C" w14:textId="77777777">
      <w:pPr>
        <w:spacing w:after="0" w:line="240" w:lineRule="auto"/>
      </w:pPr>
      <w:r>
        <w:separator/>
      </w:r>
    </w:p>
    <w:p w:rsidR="00520162" w:rsidRDefault="00520162" w14:paraId="3EDEFD7C" w14:textId="77777777"/>
    <w:p w:rsidR="00520162" w:rsidP="00400DF9" w:rsidRDefault="00520162" w14:paraId="0BAF43CF" w14:textId="77777777"/>
  </w:endnote>
  <w:endnote w:type="continuationSeparator" w:id="0">
    <w:p w:rsidR="00520162" w:rsidP="002855E2" w:rsidRDefault="00520162" w14:paraId="06094A69" w14:textId="77777777">
      <w:pPr>
        <w:spacing w:after="0" w:line="240" w:lineRule="auto"/>
      </w:pPr>
      <w:r>
        <w:continuationSeparator/>
      </w:r>
    </w:p>
    <w:p w:rsidR="00520162" w:rsidRDefault="00520162" w14:paraId="2D7854B2" w14:textId="77777777"/>
    <w:p w:rsidR="00520162" w:rsidP="00400DF9" w:rsidRDefault="00520162" w14:paraId="7C55ED21" w14:textId="77777777"/>
  </w:endnote>
  <w:endnote w:type="continuationNotice" w:id="1">
    <w:p w:rsidR="00520162" w:rsidRDefault="00520162" w14:paraId="7A90E42A" w14:textId="77777777">
      <w:pPr>
        <w:spacing w:after="0" w:line="240" w:lineRule="auto"/>
      </w:pPr>
    </w:p>
    <w:p w:rsidR="00520162" w:rsidRDefault="00520162" w14:paraId="238E2861" w14:textId="77777777"/>
    <w:p w:rsidR="00520162" w:rsidP="00400DF9" w:rsidRDefault="00520162" w14:paraId="1FAFD44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922315"/>
      <w:docPartObj>
        <w:docPartGallery w:val="Page Numbers (Bottom of Page)"/>
        <w:docPartUnique/>
      </w:docPartObj>
    </w:sdtPr>
    <w:sdtEndPr>
      <w:rPr>
        <w:rFonts w:ascii="Georgia" w:hAnsi="Georgia" w:cs="Arial"/>
        <w:noProof/>
        <w:sz w:val="20"/>
      </w:rPr>
    </w:sdtEndPr>
    <w:sdtContent>
      <w:p w:rsidRPr="00921E77" w:rsidR="007B5186" w:rsidRDefault="007B5186" w14:paraId="5B5F8E70" w14:textId="1A345D88">
        <w:pPr>
          <w:pStyle w:val="Footer"/>
          <w:jc w:val="right"/>
          <w:rPr>
            <w:rFonts w:ascii="Georgia" w:hAnsi="Georgia" w:cs="Arial"/>
            <w:sz w:val="20"/>
          </w:rPr>
        </w:pPr>
        <w:r w:rsidRPr="00921E77">
          <w:rPr>
            <w:rFonts w:ascii="Georgia" w:hAnsi="Georgia" w:cs="Arial"/>
            <w:sz w:val="20"/>
          </w:rPr>
          <w:fldChar w:fldCharType="begin"/>
        </w:r>
        <w:r w:rsidRPr="00921E77">
          <w:rPr>
            <w:rFonts w:ascii="Georgia" w:hAnsi="Georgia" w:cs="Arial"/>
            <w:sz w:val="20"/>
          </w:rPr>
          <w:instrText xml:space="preserve"> PAGE   \* MERGEFORMAT </w:instrText>
        </w:r>
        <w:r w:rsidRPr="00921E77">
          <w:rPr>
            <w:rFonts w:ascii="Georgia" w:hAnsi="Georgia" w:cs="Arial"/>
            <w:sz w:val="20"/>
          </w:rPr>
          <w:fldChar w:fldCharType="separate"/>
        </w:r>
        <w:r>
          <w:rPr>
            <w:rFonts w:ascii="Georgia" w:hAnsi="Georgia" w:cs="Arial"/>
            <w:noProof/>
            <w:sz w:val="20"/>
          </w:rPr>
          <w:t>11</w:t>
        </w:r>
        <w:r w:rsidRPr="00921E77">
          <w:rPr>
            <w:rFonts w:ascii="Georgia" w:hAnsi="Georgia" w:cs="Arial"/>
            <w:noProof/>
            <w:sz w:val="20"/>
          </w:rPr>
          <w:fldChar w:fldCharType="end"/>
        </w:r>
      </w:p>
    </w:sdtContent>
  </w:sdt>
  <w:p w:rsidR="007B5186" w:rsidRDefault="007B5186" w14:paraId="4CBD8D3A" w14:textId="77777777">
    <w:pPr>
      <w:pStyle w:val="Footer"/>
    </w:pPr>
  </w:p>
  <w:p w:rsidR="007B5186" w:rsidRDefault="007B5186" w14:paraId="6EC1AACE" w14:textId="77777777"/>
  <w:p w:rsidR="007B5186" w:rsidP="00400DF9" w:rsidRDefault="007B5186" w14:paraId="2C56865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162" w:rsidP="002855E2" w:rsidRDefault="00520162" w14:paraId="2F2B36AC" w14:textId="77777777">
      <w:pPr>
        <w:spacing w:after="0" w:line="240" w:lineRule="auto"/>
      </w:pPr>
      <w:r>
        <w:separator/>
      </w:r>
    </w:p>
    <w:p w:rsidR="00520162" w:rsidRDefault="00520162" w14:paraId="27DD2DEB" w14:textId="77777777"/>
    <w:p w:rsidR="00520162" w:rsidP="00400DF9" w:rsidRDefault="00520162" w14:paraId="6B374FA5" w14:textId="77777777"/>
  </w:footnote>
  <w:footnote w:type="continuationSeparator" w:id="0">
    <w:p w:rsidR="00520162" w:rsidP="002855E2" w:rsidRDefault="00520162" w14:paraId="05892D13" w14:textId="77777777">
      <w:pPr>
        <w:spacing w:after="0" w:line="240" w:lineRule="auto"/>
      </w:pPr>
      <w:r>
        <w:continuationSeparator/>
      </w:r>
    </w:p>
    <w:p w:rsidR="00520162" w:rsidRDefault="00520162" w14:paraId="7A92DEB5" w14:textId="77777777"/>
    <w:p w:rsidR="00520162" w:rsidP="00400DF9" w:rsidRDefault="00520162" w14:paraId="6F76B76B" w14:textId="77777777"/>
  </w:footnote>
  <w:footnote w:type="continuationNotice" w:id="1">
    <w:p w:rsidR="00520162" w:rsidRDefault="00520162" w14:paraId="73AD7C64" w14:textId="77777777">
      <w:pPr>
        <w:spacing w:after="0" w:line="240" w:lineRule="auto"/>
      </w:pPr>
    </w:p>
    <w:p w:rsidR="00520162" w:rsidRDefault="00520162" w14:paraId="618A03CF" w14:textId="77777777"/>
    <w:p w:rsidR="00520162" w:rsidP="00400DF9" w:rsidRDefault="00520162" w14:paraId="06C1033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E" w:rsidRDefault="008C6CBE" w14:paraId="42046F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80940"/>
    <w:multiLevelType w:val="hybridMultilevel"/>
    <w:tmpl w:val="EDEAE60C"/>
    <w:lvl w:ilvl="0" w:tplc="F17265DA">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A7CB0"/>
    <w:multiLevelType w:val="hybridMultilevel"/>
    <w:tmpl w:val="5366DEC0"/>
    <w:lvl w:ilvl="0" w:tplc="AB4622DA">
      <w:start w:val="1"/>
      <w:numFmt w:val="decimal"/>
      <w:lvlText w:val="%1."/>
      <w:lvlJc w:val="left"/>
      <w:pPr>
        <w:ind w:left="360" w:hanging="360"/>
      </w:pPr>
      <w:rPr>
        <w:rFonts w:hint="default"/>
      </w:rPr>
    </w:lvl>
    <w:lvl w:ilvl="1" w:tplc="6A549A52">
      <w:start w:val="1"/>
      <w:numFmt w:val="lowerLetter"/>
      <w:lvlText w:val="%2."/>
      <w:lvlJc w:val="left"/>
      <w:pPr>
        <w:ind w:left="1440" w:hanging="360"/>
      </w:pPr>
      <w:rPr>
        <w:rFonts w:ascii="Arial" w:hAnsi="Arial" w:cs="Arial" w:eastAsia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4503B"/>
    <w:multiLevelType w:val="hybridMultilevel"/>
    <w:tmpl w:val="793C83FC"/>
    <w:lvl w:ilvl="0" w:tplc="04090003">
      <w:start w:val="1"/>
      <w:numFmt w:val="bullet"/>
      <w:lvlText w:val="o"/>
      <w:lvlJc w:val="left"/>
      <w:pPr>
        <w:ind w:left="2520" w:hanging="360"/>
      </w:pPr>
      <w:rPr>
        <w:rFonts w:hint="default" w:ascii="Courier New" w:hAnsi="Courier New" w:cs="Courier New"/>
      </w:rPr>
    </w:lvl>
    <w:lvl w:ilvl="1" w:tplc="04090003">
      <w:start w:val="1"/>
      <w:numFmt w:val="bullet"/>
      <w:lvlText w:val="o"/>
      <w:lvlJc w:val="left"/>
      <w:pPr>
        <w:ind w:left="3240" w:hanging="360"/>
      </w:pPr>
      <w:rPr>
        <w:rFonts w:hint="default" w:ascii="Courier New" w:hAnsi="Courier New" w:cs="Courier New"/>
      </w:rPr>
    </w:lvl>
    <w:lvl w:ilvl="2" w:tplc="04090003">
      <w:start w:val="1"/>
      <w:numFmt w:val="bullet"/>
      <w:lvlText w:val="o"/>
      <w:lvlJc w:val="left"/>
      <w:pPr>
        <w:ind w:left="3960" w:hanging="360"/>
      </w:pPr>
      <w:rPr>
        <w:rFonts w:hint="default" w:ascii="Courier New" w:hAnsi="Courier New" w:cs="Courier New"/>
      </w:rPr>
    </w:lvl>
    <w:lvl w:ilvl="3" w:tplc="04090001">
      <w:start w:val="1"/>
      <w:numFmt w:val="bullet"/>
      <w:lvlText w:val=""/>
      <w:lvlJc w:val="left"/>
      <w:pPr>
        <w:ind w:left="4680" w:hanging="360"/>
      </w:pPr>
      <w:rPr>
        <w:rFonts w:hint="default" w:ascii="Symbol" w:hAnsi="Symbol"/>
      </w:rPr>
    </w:lvl>
    <w:lvl w:ilvl="4" w:tplc="04090003">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 w15:restartNumberingAfterBreak="0">
    <w:nsid w:val="2CE62DAE"/>
    <w:multiLevelType w:val="hybridMultilevel"/>
    <w:tmpl w:val="17E4F41C"/>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3600" w:hanging="360"/>
      </w:pPr>
      <w:rPr>
        <w:rFonts w:hint="default" w:ascii="Courier New" w:hAnsi="Courier New" w:cs="Courier New"/>
      </w:rPr>
    </w:lvl>
    <w:lvl w:ilvl="2" w:tplc="04090001">
      <w:start w:val="1"/>
      <w:numFmt w:val="bullet"/>
      <w:lvlText w:val=""/>
      <w:lvlJc w:val="left"/>
      <w:pPr>
        <w:ind w:left="4320" w:hanging="360"/>
      </w:pPr>
      <w:rPr>
        <w:rFonts w:hint="default" w:ascii="Symbol" w:hAnsi="Symbol"/>
      </w:rPr>
    </w:lvl>
    <w:lvl w:ilvl="3" w:tplc="04090001">
      <w:start w:val="1"/>
      <w:numFmt w:val="bullet"/>
      <w:lvlText w:val=""/>
      <w:lvlJc w:val="left"/>
      <w:pPr>
        <w:ind w:left="5040" w:hanging="360"/>
      </w:pPr>
      <w:rPr>
        <w:rFonts w:hint="default" w:ascii="Symbol" w:hAnsi="Symbol"/>
      </w:rPr>
    </w:lvl>
    <w:lvl w:ilvl="4" w:tplc="04090003">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4" w15:restartNumberingAfterBreak="0">
    <w:nsid w:val="2E971EB6"/>
    <w:multiLevelType w:val="hybridMultilevel"/>
    <w:tmpl w:val="DFEE2F34"/>
    <w:lvl w:ilvl="0" w:tplc="FFFFFFFF">
      <w:start w:val="1"/>
      <w:numFmt w:val="bullet"/>
      <w:lvlText w:val="o"/>
      <w:lvlJc w:val="left"/>
      <w:pPr>
        <w:ind w:left="2520" w:hanging="360"/>
      </w:pPr>
      <w:rPr>
        <w:rFonts w:hint="default" w:ascii="Courier New" w:hAnsi="Courier New"/>
      </w:rPr>
    </w:lvl>
    <w:lvl w:ilvl="1" w:tplc="04090003">
      <w:start w:val="1"/>
      <w:numFmt w:val="bullet"/>
      <w:lvlText w:val="o"/>
      <w:lvlJc w:val="left"/>
      <w:pPr>
        <w:ind w:left="3240" w:hanging="360"/>
      </w:pPr>
      <w:rPr>
        <w:rFonts w:hint="default" w:ascii="Courier New" w:hAnsi="Courier New" w:cs="Courier New"/>
      </w:rPr>
    </w:lvl>
    <w:lvl w:ilvl="2" w:tplc="04090003">
      <w:start w:val="1"/>
      <w:numFmt w:val="bullet"/>
      <w:lvlText w:val="o"/>
      <w:lvlJc w:val="left"/>
      <w:pPr>
        <w:ind w:left="3960" w:hanging="360"/>
      </w:pPr>
      <w:rPr>
        <w:rFonts w:hint="default" w:ascii="Courier New" w:hAnsi="Courier New" w:cs="Courier New"/>
      </w:rPr>
    </w:lvl>
    <w:lvl w:ilvl="3" w:tplc="04090001">
      <w:start w:val="1"/>
      <w:numFmt w:val="bullet"/>
      <w:lvlText w:val=""/>
      <w:lvlJc w:val="left"/>
      <w:pPr>
        <w:ind w:left="4680" w:hanging="360"/>
      </w:pPr>
      <w:rPr>
        <w:rFonts w:hint="default" w:ascii="Symbol" w:hAnsi="Symbol"/>
      </w:rPr>
    </w:lvl>
    <w:lvl w:ilvl="4" w:tplc="04090003">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5" w15:restartNumberingAfterBreak="0">
    <w:nsid w:val="37D772BD"/>
    <w:multiLevelType w:val="hybridMultilevel"/>
    <w:tmpl w:val="1824611C"/>
    <w:lvl w:ilvl="0" w:tplc="0409000F">
      <w:start w:val="1"/>
      <w:numFmt w:val="decimal"/>
      <w:lvlText w:val="%1."/>
      <w:lvlJc w:val="left"/>
      <w:pPr>
        <w:ind w:left="720" w:hanging="360"/>
      </w:pPr>
      <w:rPr>
        <w:rFonts w:hint="default"/>
      </w:rPr>
    </w:lvl>
    <w:lvl w:ilvl="1" w:tplc="0986AF14">
      <w:start w:val="1"/>
      <w:numFmt w:val="lowerLetter"/>
      <w:lvlText w:val="%2."/>
      <w:lvlJc w:val="left"/>
      <w:pPr>
        <w:ind w:left="1440" w:hanging="360"/>
      </w:pPr>
      <w:rPr>
        <w:rFonts w:ascii="Arial" w:hAnsi="Arial" w:cs="Arial" w:eastAsia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D683A"/>
    <w:multiLevelType w:val="hybridMultilevel"/>
    <w:tmpl w:val="74707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21511"/>
    <w:multiLevelType w:val="hybridMultilevel"/>
    <w:tmpl w:val="C4EE9514"/>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718139A8"/>
    <w:multiLevelType w:val="hybridMultilevel"/>
    <w:tmpl w:val="8A7A162A"/>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E2D4901"/>
    <w:multiLevelType w:val="hybridMultilevel"/>
    <w:tmpl w:val="CAA6ED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0"/>
  </w:num>
  <w:num w:numId="4">
    <w:abstractNumId w:val="7"/>
  </w:num>
  <w:num w:numId="5">
    <w:abstractNumId w:val="5"/>
  </w:num>
  <w:num w:numId="6">
    <w:abstractNumId w:val="8"/>
  </w:num>
  <w:num w:numId="7">
    <w:abstractNumId w:val="3"/>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27"/>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46"/>
    <w:rsid w:val="00000700"/>
    <w:rsid w:val="000151FD"/>
    <w:rsid w:val="000226AB"/>
    <w:rsid w:val="000227DA"/>
    <w:rsid w:val="00024585"/>
    <w:rsid w:val="00030ECA"/>
    <w:rsid w:val="0003565B"/>
    <w:rsid w:val="0003697D"/>
    <w:rsid w:val="000420F8"/>
    <w:rsid w:val="000422C7"/>
    <w:rsid w:val="00063052"/>
    <w:rsid w:val="00070E49"/>
    <w:rsid w:val="00072EA3"/>
    <w:rsid w:val="000746EA"/>
    <w:rsid w:val="00075D62"/>
    <w:rsid w:val="00081688"/>
    <w:rsid w:val="00096859"/>
    <w:rsid w:val="00096E63"/>
    <w:rsid w:val="000A138E"/>
    <w:rsid w:val="000A3DC2"/>
    <w:rsid w:val="000B693E"/>
    <w:rsid w:val="000C1673"/>
    <w:rsid w:val="000C5B0C"/>
    <w:rsid w:val="000C5D27"/>
    <w:rsid w:val="000C66D5"/>
    <w:rsid w:val="000C74E1"/>
    <w:rsid w:val="000C7BAA"/>
    <w:rsid w:val="000D0E98"/>
    <w:rsid w:val="000D397E"/>
    <w:rsid w:val="000D6D47"/>
    <w:rsid w:val="000E2056"/>
    <w:rsid w:val="000E4772"/>
    <w:rsid w:val="000E51F9"/>
    <w:rsid w:val="000E79FA"/>
    <w:rsid w:val="000E7C99"/>
    <w:rsid w:val="000F1220"/>
    <w:rsid w:val="000F6898"/>
    <w:rsid w:val="00103DFC"/>
    <w:rsid w:val="001045A2"/>
    <w:rsid w:val="0011211B"/>
    <w:rsid w:val="0011231F"/>
    <w:rsid w:val="00113F7C"/>
    <w:rsid w:val="0011601C"/>
    <w:rsid w:val="00120328"/>
    <w:rsid w:val="00121C7B"/>
    <w:rsid w:val="001246B7"/>
    <w:rsid w:val="001278AC"/>
    <w:rsid w:val="00132CA2"/>
    <w:rsid w:val="00133EA2"/>
    <w:rsid w:val="00146CEA"/>
    <w:rsid w:val="00155B4A"/>
    <w:rsid w:val="00161223"/>
    <w:rsid w:val="001675DE"/>
    <w:rsid w:val="00171256"/>
    <w:rsid w:val="00175EC1"/>
    <w:rsid w:val="00176DB2"/>
    <w:rsid w:val="00183B13"/>
    <w:rsid w:val="00187E4C"/>
    <w:rsid w:val="00191C2E"/>
    <w:rsid w:val="00194A5C"/>
    <w:rsid w:val="00196FF6"/>
    <w:rsid w:val="001A1A5D"/>
    <w:rsid w:val="001B0E25"/>
    <w:rsid w:val="001B23AC"/>
    <w:rsid w:val="001B2502"/>
    <w:rsid w:val="001B77A8"/>
    <w:rsid w:val="001C2FC1"/>
    <w:rsid w:val="001D71AD"/>
    <w:rsid w:val="001D7AA4"/>
    <w:rsid w:val="001E15D4"/>
    <w:rsid w:val="001F080C"/>
    <w:rsid w:val="001F2789"/>
    <w:rsid w:val="001F2AA1"/>
    <w:rsid w:val="00200EC7"/>
    <w:rsid w:val="00202BDC"/>
    <w:rsid w:val="00204EC0"/>
    <w:rsid w:val="002050DF"/>
    <w:rsid w:val="0021031B"/>
    <w:rsid w:val="002150D7"/>
    <w:rsid w:val="002211E6"/>
    <w:rsid w:val="00223311"/>
    <w:rsid w:val="00224EF6"/>
    <w:rsid w:val="00226FCD"/>
    <w:rsid w:val="00233885"/>
    <w:rsid w:val="00233A17"/>
    <w:rsid w:val="00235885"/>
    <w:rsid w:val="00237B49"/>
    <w:rsid w:val="0024344A"/>
    <w:rsid w:val="00243B5B"/>
    <w:rsid w:val="00245A61"/>
    <w:rsid w:val="00247B11"/>
    <w:rsid w:val="00251368"/>
    <w:rsid w:val="00251B5A"/>
    <w:rsid w:val="00256B4D"/>
    <w:rsid w:val="002578A1"/>
    <w:rsid w:val="0026468F"/>
    <w:rsid w:val="00266935"/>
    <w:rsid w:val="00271441"/>
    <w:rsid w:val="00273C1D"/>
    <w:rsid w:val="00280D0E"/>
    <w:rsid w:val="0028309B"/>
    <w:rsid w:val="002855E2"/>
    <w:rsid w:val="002919EE"/>
    <w:rsid w:val="0029357B"/>
    <w:rsid w:val="00294637"/>
    <w:rsid w:val="002A0427"/>
    <w:rsid w:val="002A3DD5"/>
    <w:rsid w:val="002B1271"/>
    <w:rsid w:val="002B21D1"/>
    <w:rsid w:val="002C1248"/>
    <w:rsid w:val="002C1EEF"/>
    <w:rsid w:val="002C4F4C"/>
    <w:rsid w:val="002C7DC7"/>
    <w:rsid w:val="002D2B5A"/>
    <w:rsid w:val="002D4B64"/>
    <w:rsid w:val="002D5702"/>
    <w:rsid w:val="002D7E01"/>
    <w:rsid w:val="002E0EF8"/>
    <w:rsid w:val="002E17BC"/>
    <w:rsid w:val="002E1B1F"/>
    <w:rsid w:val="002E42B1"/>
    <w:rsid w:val="002E6B93"/>
    <w:rsid w:val="002F554F"/>
    <w:rsid w:val="002F56E1"/>
    <w:rsid w:val="002F6037"/>
    <w:rsid w:val="002F611D"/>
    <w:rsid w:val="002F7827"/>
    <w:rsid w:val="002F7D63"/>
    <w:rsid w:val="00303737"/>
    <w:rsid w:val="003049EE"/>
    <w:rsid w:val="0030517C"/>
    <w:rsid w:val="003127FB"/>
    <w:rsid w:val="003153D9"/>
    <w:rsid w:val="0032273D"/>
    <w:rsid w:val="0032606A"/>
    <w:rsid w:val="00326151"/>
    <w:rsid w:val="00336BF3"/>
    <w:rsid w:val="00340130"/>
    <w:rsid w:val="003417F4"/>
    <w:rsid w:val="00342FD7"/>
    <w:rsid w:val="00347DEC"/>
    <w:rsid w:val="00350FD7"/>
    <w:rsid w:val="00351B8C"/>
    <w:rsid w:val="00355523"/>
    <w:rsid w:val="00360AB2"/>
    <w:rsid w:val="00362494"/>
    <w:rsid w:val="00363105"/>
    <w:rsid w:val="00363A21"/>
    <w:rsid w:val="00366222"/>
    <w:rsid w:val="00380293"/>
    <w:rsid w:val="0038330F"/>
    <w:rsid w:val="00383CA7"/>
    <w:rsid w:val="003847FD"/>
    <w:rsid w:val="00385ACF"/>
    <w:rsid w:val="003865A9"/>
    <w:rsid w:val="00391A5C"/>
    <w:rsid w:val="003922DF"/>
    <w:rsid w:val="003A0F19"/>
    <w:rsid w:val="003A5A7D"/>
    <w:rsid w:val="003A72ED"/>
    <w:rsid w:val="003B196B"/>
    <w:rsid w:val="003B1B50"/>
    <w:rsid w:val="003B3631"/>
    <w:rsid w:val="003B6956"/>
    <w:rsid w:val="003B7905"/>
    <w:rsid w:val="003C0F64"/>
    <w:rsid w:val="003C1678"/>
    <w:rsid w:val="003C26BB"/>
    <w:rsid w:val="003C4861"/>
    <w:rsid w:val="003C52F8"/>
    <w:rsid w:val="003C7F23"/>
    <w:rsid w:val="003D216D"/>
    <w:rsid w:val="003E046B"/>
    <w:rsid w:val="003E339C"/>
    <w:rsid w:val="003E38EB"/>
    <w:rsid w:val="003E44D8"/>
    <w:rsid w:val="003F027A"/>
    <w:rsid w:val="003F0CF2"/>
    <w:rsid w:val="003F664A"/>
    <w:rsid w:val="003F6A86"/>
    <w:rsid w:val="00400DF9"/>
    <w:rsid w:val="004025BE"/>
    <w:rsid w:val="00407A40"/>
    <w:rsid w:val="00407CD3"/>
    <w:rsid w:val="00412092"/>
    <w:rsid w:val="00416426"/>
    <w:rsid w:val="00420C7D"/>
    <w:rsid w:val="00425066"/>
    <w:rsid w:val="00431FF1"/>
    <w:rsid w:val="004331B1"/>
    <w:rsid w:val="00434DB2"/>
    <w:rsid w:val="00436F68"/>
    <w:rsid w:val="0044093D"/>
    <w:rsid w:val="00441E48"/>
    <w:rsid w:val="00443768"/>
    <w:rsid w:val="00444249"/>
    <w:rsid w:val="004455F6"/>
    <w:rsid w:val="0044621C"/>
    <w:rsid w:val="00447B5C"/>
    <w:rsid w:val="004503EE"/>
    <w:rsid w:val="004511CC"/>
    <w:rsid w:val="004559C7"/>
    <w:rsid w:val="00462A7A"/>
    <w:rsid w:val="004707DF"/>
    <w:rsid w:val="004726A7"/>
    <w:rsid w:val="00473728"/>
    <w:rsid w:val="00475C58"/>
    <w:rsid w:val="00482351"/>
    <w:rsid w:val="004864D0"/>
    <w:rsid w:val="00487374"/>
    <w:rsid w:val="004914A5"/>
    <w:rsid w:val="00492229"/>
    <w:rsid w:val="0049304C"/>
    <w:rsid w:val="004932D8"/>
    <w:rsid w:val="00495377"/>
    <w:rsid w:val="004A4552"/>
    <w:rsid w:val="004A455A"/>
    <w:rsid w:val="004A45EF"/>
    <w:rsid w:val="004A60CC"/>
    <w:rsid w:val="004B06E0"/>
    <w:rsid w:val="004B51CA"/>
    <w:rsid w:val="004C049F"/>
    <w:rsid w:val="004C2A86"/>
    <w:rsid w:val="004C3015"/>
    <w:rsid w:val="004C4EDF"/>
    <w:rsid w:val="004C5270"/>
    <w:rsid w:val="004C552C"/>
    <w:rsid w:val="004D0C65"/>
    <w:rsid w:val="004D4F8D"/>
    <w:rsid w:val="004D76B5"/>
    <w:rsid w:val="004E1789"/>
    <w:rsid w:val="004E32F3"/>
    <w:rsid w:val="004F0FB4"/>
    <w:rsid w:val="004F2C62"/>
    <w:rsid w:val="00502408"/>
    <w:rsid w:val="00511B62"/>
    <w:rsid w:val="0051366F"/>
    <w:rsid w:val="00520162"/>
    <w:rsid w:val="00532AD3"/>
    <w:rsid w:val="00535A66"/>
    <w:rsid w:val="00535B5F"/>
    <w:rsid w:val="005374CD"/>
    <w:rsid w:val="005402FC"/>
    <w:rsid w:val="00546388"/>
    <w:rsid w:val="00546701"/>
    <w:rsid w:val="005475C1"/>
    <w:rsid w:val="00551B1A"/>
    <w:rsid w:val="00551BDF"/>
    <w:rsid w:val="00551C42"/>
    <w:rsid w:val="005538D3"/>
    <w:rsid w:val="005661A5"/>
    <w:rsid w:val="005668CE"/>
    <w:rsid w:val="00567EB1"/>
    <w:rsid w:val="00571644"/>
    <w:rsid w:val="005752BB"/>
    <w:rsid w:val="005752C1"/>
    <w:rsid w:val="00576802"/>
    <w:rsid w:val="005768C7"/>
    <w:rsid w:val="00577B1A"/>
    <w:rsid w:val="00582413"/>
    <w:rsid w:val="00592C35"/>
    <w:rsid w:val="00595B94"/>
    <w:rsid w:val="00595EE9"/>
    <w:rsid w:val="005B04D9"/>
    <w:rsid w:val="005B3084"/>
    <w:rsid w:val="005B4F62"/>
    <w:rsid w:val="005B6AD4"/>
    <w:rsid w:val="005C5AE9"/>
    <w:rsid w:val="005C6C0C"/>
    <w:rsid w:val="005D7279"/>
    <w:rsid w:val="005E022C"/>
    <w:rsid w:val="005E05C3"/>
    <w:rsid w:val="005E4B87"/>
    <w:rsid w:val="005F27C6"/>
    <w:rsid w:val="005F3314"/>
    <w:rsid w:val="00612F02"/>
    <w:rsid w:val="00613B53"/>
    <w:rsid w:val="00614531"/>
    <w:rsid w:val="0061532D"/>
    <w:rsid w:val="00616699"/>
    <w:rsid w:val="00627513"/>
    <w:rsid w:val="00634E6F"/>
    <w:rsid w:val="00635A91"/>
    <w:rsid w:val="00637808"/>
    <w:rsid w:val="0064334A"/>
    <w:rsid w:val="00644905"/>
    <w:rsid w:val="00647774"/>
    <w:rsid w:val="00647C27"/>
    <w:rsid w:val="00652AB5"/>
    <w:rsid w:val="00657EFD"/>
    <w:rsid w:val="00661FEE"/>
    <w:rsid w:val="0067454E"/>
    <w:rsid w:val="006746A9"/>
    <w:rsid w:val="00684B78"/>
    <w:rsid w:val="00685E55"/>
    <w:rsid w:val="0068631A"/>
    <w:rsid w:val="00690C65"/>
    <w:rsid w:val="0069121D"/>
    <w:rsid w:val="00693D7C"/>
    <w:rsid w:val="006A1184"/>
    <w:rsid w:val="006A328C"/>
    <w:rsid w:val="006A66B8"/>
    <w:rsid w:val="006B1CA5"/>
    <w:rsid w:val="006C371F"/>
    <w:rsid w:val="006C3947"/>
    <w:rsid w:val="006C3E3A"/>
    <w:rsid w:val="006D11FF"/>
    <w:rsid w:val="006D12AD"/>
    <w:rsid w:val="006D1A82"/>
    <w:rsid w:val="006D23BB"/>
    <w:rsid w:val="006D2A1D"/>
    <w:rsid w:val="006D3BFC"/>
    <w:rsid w:val="006D54E4"/>
    <w:rsid w:val="006D56BD"/>
    <w:rsid w:val="006D7254"/>
    <w:rsid w:val="006E2587"/>
    <w:rsid w:val="006E3916"/>
    <w:rsid w:val="006F1A01"/>
    <w:rsid w:val="007027EF"/>
    <w:rsid w:val="00705637"/>
    <w:rsid w:val="00706FF5"/>
    <w:rsid w:val="007116BD"/>
    <w:rsid w:val="007125DE"/>
    <w:rsid w:val="00714E66"/>
    <w:rsid w:val="007214BC"/>
    <w:rsid w:val="00732C92"/>
    <w:rsid w:val="00737019"/>
    <w:rsid w:val="00740E24"/>
    <w:rsid w:val="0074467A"/>
    <w:rsid w:val="00747873"/>
    <w:rsid w:val="00747A2B"/>
    <w:rsid w:val="00750683"/>
    <w:rsid w:val="007521F9"/>
    <w:rsid w:val="00763CE6"/>
    <w:rsid w:val="00773C0B"/>
    <w:rsid w:val="00780046"/>
    <w:rsid w:val="00780D38"/>
    <w:rsid w:val="00781E7C"/>
    <w:rsid w:val="0078659E"/>
    <w:rsid w:val="007874D8"/>
    <w:rsid w:val="00791C73"/>
    <w:rsid w:val="00795025"/>
    <w:rsid w:val="00796357"/>
    <w:rsid w:val="00797C14"/>
    <w:rsid w:val="007A75A3"/>
    <w:rsid w:val="007B1CB5"/>
    <w:rsid w:val="007B35E6"/>
    <w:rsid w:val="007B5186"/>
    <w:rsid w:val="007C45E2"/>
    <w:rsid w:val="007D1918"/>
    <w:rsid w:val="007D3777"/>
    <w:rsid w:val="007D484A"/>
    <w:rsid w:val="007D49FF"/>
    <w:rsid w:val="007D5B39"/>
    <w:rsid w:val="007E05D7"/>
    <w:rsid w:val="007E2A9F"/>
    <w:rsid w:val="007E52D5"/>
    <w:rsid w:val="007E6267"/>
    <w:rsid w:val="007F5A5F"/>
    <w:rsid w:val="007F6693"/>
    <w:rsid w:val="00803476"/>
    <w:rsid w:val="008046A9"/>
    <w:rsid w:val="00806208"/>
    <w:rsid w:val="00806A9B"/>
    <w:rsid w:val="00807A50"/>
    <w:rsid w:val="008104A6"/>
    <w:rsid w:val="008116AA"/>
    <w:rsid w:val="00812B9D"/>
    <w:rsid w:val="008212B1"/>
    <w:rsid w:val="00821764"/>
    <w:rsid w:val="00825E9B"/>
    <w:rsid w:val="00826E56"/>
    <w:rsid w:val="0082702A"/>
    <w:rsid w:val="00831C9D"/>
    <w:rsid w:val="0084102D"/>
    <w:rsid w:val="00842991"/>
    <w:rsid w:val="0084343A"/>
    <w:rsid w:val="0084381A"/>
    <w:rsid w:val="00851FF8"/>
    <w:rsid w:val="008534DD"/>
    <w:rsid w:val="00865EA8"/>
    <w:rsid w:val="008678AE"/>
    <w:rsid w:val="00870C58"/>
    <w:rsid w:val="00871210"/>
    <w:rsid w:val="00872CF8"/>
    <w:rsid w:val="008733E4"/>
    <w:rsid w:val="00875263"/>
    <w:rsid w:val="008755A7"/>
    <w:rsid w:val="008760C5"/>
    <w:rsid w:val="0087611C"/>
    <w:rsid w:val="00876DD6"/>
    <w:rsid w:val="008778DD"/>
    <w:rsid w:val="0088004B"/>
    <w:rsid w:val="0088172E"/>
    <w:rsid w:val="008821EF"/>
    <w:rsid w:val="00885BC9"/>
    <w:rsid w:val="008935F6"/>
    <w:rsid w:val="008954C9"/>
    <w:rsid w:val="008A3614"/>
    <w:rsid w:val="008B3D32"/>
    <w:rsid w:val="008B6DD7"/>
    <w:rsid w:val="008C5AB3"/>
    <w:rsid w:val="008C6829"/>
    <w:rsid w:val="008C6CBE"/>
    <w:rsid w:val="008C7D32"/>
    <w:rsid w:val="008D2AA9"/>
    <w:rsid w:val="008D4F0B"/>
    <w:rsid w:val="008E117B"/>
    <w:rsid w:val="008E1963"/>
    <w:rsid w:val="008E263A"/>
    <w:rsid w:val="008E42CC"/>
    <w:rsid w:val="008E62B0"/>
    <w:rsid w:val="008F7A16"/>
    <w:rsid w:val="009040F0"/>
    <w:rsid w:val="00904958"/>
    <w:rsid w:val="00904D42"/>
    <w:rsid w:val="0090661C"/>
    <w:rsid w:val="00912B9B"/>
    <w:rsid w:val="009207ED"/>
    <w:rsid w:val="00921C41"/>
    <w:rsid w:val="00921E77"/>
    <w:rsid w:val="00923DD2"/>
    <w:rsid w:val="00923E65"/>
    <w:rsid w:val="00925B2E"/>
    <w:rsid w:val="00930543"/>
    <w:rsid w:val="00931F12"/>
    <w:rsid w:val="009332CF"/>
    <w:rsid w:val="00933BC8"/>
    <w:rsid w:val="00934888"/>
    <w:rsid w:val="00964F3B"/>
    <w:rsid w:val="00975118"/>
    <w:rsid w:val="00977425"/>
    <w:rsid w:val="00977902"/>
    <w:rsid w:val="009901C5"/>
    <w:rsid w:val="00993B96"/>
    <w:rsid w:val="00996CC8"/>
    <w:rsid w:val="00997A90"/>
    <w:rsid w:val="009A416C"/>
    <w:rsid w:val="009A68C6"/>
    <w:rsid w:val="009A73B8"/>
    <w:rsid w:val="009B0C4E"/>
    <w:rsid w:val="009B2F05"/>
    <w:rsid w:val="009B2F81"/>
    <w:rsid w:val="009B472A"/>
    <w:rsid w:val="009C1108"/>
    <w:rsid w:val="009C3C7E"/>
    <w:rsid w:val="009C5C5E"/>
    <w:rsid w:val="009C786C"/>
    <w:rsid w:val="009D4A2B"/>
    <w:rsid w:val="009E4C91"/>
    <w:rsid w:val="009F2662"/>
    <w:rsid w:val="009F4276"/>
    <w:rsid w:val="00A053C0"/>
    <w:rsid w:val="00A152B5"/>
    <w:rsid w:val="00A21EFD"/>
    <w:rsid w:val="00A22B59"/>
    <w:rsid w:val="00A248C2"/>
    <w:rsid w:val="00A27D1F"/>
    <w:rsid w:val="00A319FE"/>
    <w:rsid w:val="00A36F7F"/>
    <w:rsid w:val="00A37A6B"/>
    <w:rsid w:val="00A42F7C"/>
    <w:rsid w:val="00A43FFD"/>
    <w:rsid w:val="00A45C0D"/>
    <w:rsid w:val="00A46317"/>
    <w:rsid w:val="00A47CFD"/>
    <w:rsid w:val="00A516F4"/>
    <w:rsid w:val="00A522D1"/>
    <w:rsid w:val="00A667A1"/>
    <w:rsid w:val="00A763F3"/>
    <w:rsid w:val="00A775AC"/>
    <w:rsid w:val="00A9155A"/>
    <w:rsid w:val="00A957F2"/>
    <w:rsid w:val="00AA1EC5"/>
    <w:rsid w:val="00AB0A07"/>
    <w:rsid w:val="00AB1720"/>
    <w:rsid w:val="00AB4FB1"/>
    <w:rsid w:val="00AB57E8"/>
    <w:rsid w:val="00AC23A2"/>
    <w:rsid w:val="00AC3330"/>
    <w:rsid w:val="00AD39AD"/>
    <w:rsid w:val="00AD3A43"/>
    <w:rsid w:val="00AF10AD"/>
    <w:rsid w:val="00AF5053"/>
    <w:rsid w:val="00AF665F"/>
    <w:rsid w:val="00B02450"/>
    <w:rsid w:val="00B028B0"/>
    <w:rsid w:val="00B039FE"/>
    <w:rsid w:val="00B04883"/>
    <w:rsid w:val="00B04F23"/>
    <w:rsid w:val="00B06620"/>
    <w:rsid w:val="00B1036F"/>
    <w:rsid w:val="00B10B57"/>
    <w:rsid w:val="00B118D6"/>
    <w:rsid w:val="00B11E1D"/>
    <w:rsid w:val="00B12C0E"/>
    <w:rsid w:val="00B13251"/>
    <w:rsid w:val="00B15465"/>
    <w:rsid w:val="00B164EF"/>
    <w:rsid w:val="00B313E0"/>
    <w:rsid w:val="00B315F8"/>
    <w:rsid w:val="00B32268"/>
    <w:rsid w:val="00B3439E"/>
    <w:rsid w:val="00B34EF6"/>
    <w:rsid w:val="00B3725B"/>
    <w:rsid w:val="00B406E7"/>
    <w:rsid w:val="00B41A9C"/>
    <w:rsid w:val="00B45A73"/>
    <w:rsid w:val="00B4774E"/>
    <w:rsid w:val="00B51241"/>
    <w:rsid w:val="00B5475B"/>
    <w:rsid w:val="00B57060"/>
    <w:rsid w:val="00B57C3C"/>
    <w:rsid w:val="00B57F5C"/>
    <w:rsid w:val="00B61F3D"/>
    <w:rsid w:val="00B62431"/>
    <w:rsid w:val="00B628BB"/>
    <w:rsid w:val="00B62905"/>
    <w:rsid w:val="00B6330F"/>
    <w:rsid w:val="00B72463"/>
    <w:rsid w:val="00B73C9E"/>
    <w:rsid w:val="00B77360"/>
    <w:rsid w:val="00B848FA"/>
    <w:rsid w:val="00B85729"/>
    <w:rsid w:val="00B86E8C"/>
    <w:rsid w:val="00B96152"/>
    <w:rsid w:val="00BA023E"/>
    <w:rsid w:val="00BA0693"/>
    <w:rsid w:val="00BA3223"/>
    <w:rsid w:val="00BB4F64"/>
    <w:rsid w:val="00BB5355"/>
    <w:rsid w:val="00BB5EF7"/>
    <w:rsid w:val="00BB7FA9"/>
    <w:rsid w:val="00BC0C2E"/>
    <w:rsid w:val="00BC12C9"/>
    <w:rsid w:val="00BC3164"/>
    <w:rsid w:val="00BC62A2"/>
    <w:rsid w:val="00BC77CB"/>
    <w:rsid w:val="00BC79F0"/>
    <w:rsid w:val="00BD17AF"/>
    <w:rsid w:val="00BD20EB"/>
    <w:rsid w:val="00BD65FB"/>
    <w:rsid w:val="00BF19DD"/>
    <w:rsid w:val="00C149C8"/>
    <w:rsid w:val="00C21CD2"/>
    <w:rsid w:val="00C2361C"/>
    <w:rsid w:val="00C239DF"/>
    <w:rsid w:val="00C24128"/>
    <w:rsid w:val="00C2648D"/>
    <w:rsid w:val="00C31DD7"/>
    <w:rsid w:val="00C31E5F"/>
    <w:rsid w:val="00C32888"/>
    <w:rsid w:val="00C363B0"/>
    <w:rsid w:val="00C41F09"/>
    <w:rsid w:val="00C434B8"/>
    <w:rsid w:val="00C4507F"/>
    <w:rsid w:val="00C4631C"/>
    <w:rsid w:val="00C472A4"/>
    <w:rsid w:val="00C523B8"/>
    <w:rsid w:val="00C52F61"/>
    <w:rsid w:val="00C5477B"/>
    <w:rsid w:val="00C57200"/>
    <w:rsid w:val="00C62AFF"/>
    <w:rsid w:val="00C674EB"/>
    <w:rsid w:val="00C67F9A"/>
    <w:rsid w:val="00C7125E"/>
    <w:rsid w:val="00C72DCB"/>
    <w:rsid w:val="00C736CB"/>
    <w:rsid w:val="00C75675"/>
    <w:rsid w:val="00C77A98"/>
    <w:rsid w:val="00C81A5A"/>
    <w:rsid w:val="00C81DBD"/>
    <w:rsid w:val="00C82AED"/>
    <w:rsid w:val="00C90717"/>
    <w:rsid w:val="00C9149F"/>
    <w:rsid w:val="00C9279F"/>
    <w:rsid w:val="00C93A83"/>
    <w:rsid w:val="00C95105"/>
    <w:rsid w:val="00CA3381"/>
    <w:rsid w:val="00CA4957"/>
    <w:rsid w:val="00CA63D7"/>
    <w:rsid w:val="00CA6EE6"/>
    <w:rsid w:val="00CA7C70"/>
    <w:rsid w:val="00CB1E18"/>
    <w:rsid w:val="00CB7D60"/>
    <w:rsid w:val="00CC1D51"/>
    <w:rsid w:val="00CD1180"/>
    <w:rsid w:val="00CD272C"/>
    <w:rsid w:val="00CD2C1F"/>
    <w:rsid w:val="00CD5037"/>
    <w:rsid w:val="00CD52E2"/>
    <w:rsid w:val="00CD7811"/>
    <w:rsid w:val="00CE2EF2"/>
    <w:rsid w:val="00CE4FB6"/>
    <w:rsid w:val="00CE67B3"/>
    <w:rsid w:val="00CE7D9D"/>
    <w:rsid w:val="00CF03A8"/>
    <w:rsid w:val="00CF297F"/>
    <w:rsid w:val="00CF5A38"/>
    <w:rsid w:val="00CF71D6"/>
    <w:rsid w:val="00CF7E10"/>
    <w:rsid w:val="00D005EC"/>
    <w:rsid w:val="00D04E6B"/>
    <w:rsid w:val="00D06217"/>
    <w:rsid w:val="00D10728"/>
    <w:rsid w:val="00D17626"/>
    <w:rsid w:val="00D21190"/>
    <w:rsid w:val="00D2206D"/>
    <w:rsid w:val="00D228B3"/>
    <w:rsid w:val="00D23B26"/>
    <w:rsid w:val="00D31B74"/>
    <w:rsid w:val="00D35FC4"/>
    <w:rsid w:val="00D36FD2"/>
    <w:rsid w:val="00D3719C"/>
    <w:rsid w:val="00D42287"/>
    <w:rsid w:val="00D53636"/>
    <w:rsid w:val="00D53E9A"/>
    <w:rsid w:val="00D57908"/>
    <w:rsid w:val="00D61D66"/>
    <w:rsid w:val="00D6652F"/>
    <w:rsid w:val="00D67DD9"/>
    <w:rsid w:val="00D8535A"/>
    <w:rsid w:val="00D87786"/>
    <w:rsid w:val="00D95E2D"/>
    <w:rsid w:val="00DA131A"/>
    <w:rsid w:val="00DA2DF7"/>
    <w:rsid w:val="00DA3C4C"/>
    <w:rsid w:val="00DA62AA"/>
    <w:rsid w:val="00DB022A"/>
    <w:rsid w:val="00DB431D"/>
    <w:rsid w:val="00DC44E8"/>
    <w:rsid w:val="00DD0EBA"/>
    <w:rsid w:val="00DD3E6D"/>
    <w:rsid w:val="00DD74F3"/>
    <w:rsid w:val="00DE18ED"/>
    <w:rsid w:val="00DE2609"/>
    <w:rsid w:val="00DE29A4"/>
    <w:rsid w:val="00DE4849"/>
    <w:rsid w:val="00DE6A08"/>
    <w:rsid w:val="00DE7E35"/>
    <w:rsid w:val="00DF1690"/>
    <w:rsid w:val="00DF20F6"/>
    <w:rsid w:val="00DF3A6C"/>
    <w:rsid w:val="00DF578B"/>
    <w:rsid w:val="00E1420B"/>
    <w:rsid w:val="00E20658"/>
    <w:rsid w:val="00E23604"/>
    <w:rsid w:val="00E24228"/>
    <w:rsid w:val="00E24CB9"/>
    <w:rsid w:val="00E25EA9"/>
    <w:rsid w:val="00E420D8"/>
    <w:rsid w:val="00E45E55"/>
    <w:rsid w:val="00E51322"/>
    <w:rsid w:val="00E531AE"/>
    <w:rsid w:val="00E53DD2"/>
    <w:rsid w:val="00E57F7A"/>
    <w:rsid w:val="00E611B0"/>
    <w:rsid w:val="00E62DD6"/>
    <w:rsid w:val="00E62EC3"/>
    <w:rsid w:val="00E639C9"/>
    <w:rsid w:val="00E63A44"/>
    <w:rsid w:val="00E66BC4"/>
    <w:rsid w:val="00E67F7F"/>
    <w:rsid w:val="00E73160"/>
    <w:rsid w:val="00E74EB8"/>
    <w:rsid w:val="00E80A2D"/>
    <w:rsid w:val="00E81453"/>
    <w:rsid w:val="00E84AC9"/>
    <w:rsid w:val="00EA72CA"/>
    <w:rsid w:val="00EB2A4D"/>
    <w:rsid w:val="00EB4846"/>
    <w:rsid w:val="00EB5E69"/>
    <w:rsid w:val="00EC5320"/>
    <w:rsid w:val="00EC59DF"/>
    <w:rsid w:val="00EC7AEE"/>
    <w:rsid w:val="00EC7C3F"/>
    <w:rsid w:val="00ED1403"/>
    <w:rsid w:val="00ED5B2B"/>
    <w:rsid w:val="00EF165A"/>
    <w:rsid w:val="00EF753F"/>
    <w:rsid w:val="00EF75C8"/>
    <w:rsid w:val="00F06D1E"/>
    <w:rsid w:val="00F13381"/>
    <w:rsid w:val="00F1361E"/>
    <w:rsid w:val="00F14497"/>
    <w:rsid w:val="00F31034"/>
    <w:rsid w:val="00F32799"/>
    <w:rsid w:val="00F32A8D"/>
    <w:rsid w:val="00F334E4"/>
    <w:rsid w:val="00F33D3B"/>
    <w:rsid w:val="00F343E3"/>
    <w:rsid w:val="00F35C1A"/>
    <w:rsid w:val="00F40ABD"/>
    <w:rsid w:val="00F41A9B"/>
    <w:rsid w:val="00F4309D"/>
    <w:rsid w:val="00F44761"/>
    <w:rsid w:val="00F541B4"/>
    <w:rsid w:val="00F56C81"/>
    <w:rsid w:val="00F64BF8"/>
    <w:rsid w:val="00F66C92"/>
    <w:rsid w:val="00F67311"/>
    <w:rsid w:val="00F74B84"/>
    <w:rsid w:val="00F759C5"/>
    <w:rsid w:val="00F8180B"/>
    <w:rsid w:val="00F83583"/>
    <w:rsid w:val="00F8799C"/>
    <w:rsid w:val="00F94397"/>
    <w:rsid w:val="00F9568E"/>
    <w:rsid w:val="00F9579D"/>
    <w:rsid w:val="00F97A60"/>
    <w:rsid w:val="00FA4683"/>
    <w:rsid w:val="00FA503D"/>
    <w:rsid w:val="00FA6BD4"/>
    <w:rsid w:val="00FA6DC9"/>
    <w:rsid w:val="00FA7936"/>
    <w:rsid w:val="00FB2671"/>
    <w:rsid w:val="00FB5368"/>
    <w:rsid w:val="00FB769C"/>
    <w:rsid w:val="00FC2F17"/>
    <w:rsid w:val="00FC4700"/>
    <w:rsid w:val="00FD333F"/>
    <w:rsid w:val="00FD67AD"/>
    <w:rsid w:val="00FE3C75"/>
    <w:rsid w:val="00FE4042"/>
    <w:rsid w:val="00FF6B63"/>
    <w:rsid w:val="04F8C015"/>
    <w:rsid w:val="05E51407"/>
    <w:rsid w:val="1594B517"/>
    <w:rsid w:val="1F4E49BE"/>
    <w:rsid w:val="21D04376"/>
    <w:rsid w:val="26F35991"/>
    <w:rsid w:val="34789905"/>
    <w:rsid w:val="3C08A919"/>
    <w:rsid w:val="44AB529C"/>
    <w:rsid w:val="636BAEB2"/>
    <w:rsid w:val="683B8C7C"/>
    <w:rsid w:val="6A4A0054"/>
    <w:rsid w:val="7233C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EE0C5"/>
  <w15:docId w15:val="{3C3F3D92-8A3A-4C93-9121-2155C2C0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06D1E"/>
    <w:pPr>
      <w:ind w:left="720"/>
      <w:contextualSpacing/>
    </w:pPr>
  </w:style>
  <w:style w:type="character" w:styleId="CommentReference">
    <w:name w:val="annotation reference"/>
    <w:basedOn w:val="DefaultParagraphFont"/>
    <w:uiPriority w:val="99"/>
    <w:semiHidden/>
    <w:unhideWhenUsed/>
    <w:rsid w:val="00C2648D"/>
    <w:rPr>
      <w:sz w:val="16"/>
      <w:szCs w:val="16"/>
    </w:rPr>
  </w:style>
  <w:style w:type="paragraph" w:styleId="CommentText">
    <w:name w:val="annotation text"/>
    <w:basedOn w:val="Normal"/>
    <w:link w:val="CommentTextChar"/>
    <w:uiPriority w:val="99"/>
    <w:unhideWhenUsed/>
    <w:rsid w:val="00C2648D"/>
    <w:pPr>
      <w:spacing w:line="240" w:lineRule="auto"/>
    </w:pPr>
    <w:rPr>
      <w:sz w:val="20"/>
      <w:szCs w:val="20"/>
    </w:rPr>
  </w:style>
  <w:style w:type="character" w:styleId="CommentTextChar" w:customStyle="1">
    <w:name w:val="Comment Text Char"/>
    <w:basedOn w:val="DefaultParagraphFont"/>
    <w:link w:val="CommentText"/>
    <w:uiPriority w:val="99"/>
    <w:rsid w:val="00C2648D"/>
    <w:rPr>
      <w:sz w:val="20"/>
      <w:szCs w:val="20"/>
    </w:rPr>
  </w:style>
  <w:style w:type="paragraph" w:styleId="BalloonText">
    <w:name w:val="Balloon Text"/>
    <w:basedOn w:val="Normal"/>
    <w:link w:val="BalloonTextChar"/>
    <w:uiPriority w:val="99"/>
    <w:semiHidden/>
    <w:unhideWhenUsed/>
    <w:rsid w:val="00C2648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648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648D"/>
    <w:rPr>
      <w:b/>
      <w:bCs/>
    </w:rPr>
  </w:style>
  <w:style w:type="character" w:styleId="CommentSubjectChar" w:customStyle="1">
    <w:name w:val="Comment Subject Char"/>
    <w:basedOn w:val="CommentTextChar"/>
    <w:link w:val="CommentSubject"/>
    <w:uiPriority w:val="99"/>
    <w:semiHidden/>
    <w:rsid w:val="00C2648D"/>
    <w:rPr>
      <w:b/>
      <w:bCs/>
      <w:sz w:val="20"/>
      <w:szCs w:val="20"/>
    </w:rPr>
  </w:style>
  <w:style w:type="table" w:styleId="TableGrid">
    <w:name w:val="Table Grid"/>
    <w:basedOn w:val="TableNormal"/>
    <w:uiPriority w:val="39"/>
    <w:rsid w:val="004823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unhideWhenUsed/>
    <w:qFormat/>
    <w:rsid w:val="00B118D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855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55E2"/>
  </w:style>
  <w:style w:type="paragraph" w:styleId="Footer">
    <w:name w:val="footer"/>
    <w:basedOn w:val="Normal"/>
    <w:link w:val="FooterChar"/>
    <w:uiPriority w:val="99"/>
    <w:unhideWhenUsed/>
    <w:rsid w:val="002855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55E2"/>
  </w:style>
  <w:style w:type="character" w:styleId="Hyperlink">
    <w:name w:val="Hyperlink"/>
    <w:basedOn w:val="DefaultParagraphFont"/>
    <w:uiPriority w:val="99"/>
    <w:unhideWhenUsed/>
    <w:rsid w:val="00FE4042"/>
    <w:rPr>
      <w:color w:val="0563C1" w:themeColor="hyperlink"/>
      <w:u w:val="single"/>
    </w:rPr>
  </w:style>
  <w:style w:type="paragraph" w:styleId="HTMLPreformatted">
    <w:name w:val="HTML Preformatted"/>
    <w:basedOn w:val="Normal"/>
    <w:link w:val="HTMLPreformattedChar"/>
    <w:uiPriority w:val="99"/>
    <w:semiHidden/>
    <w:unhideWhenUsed/>
    <w:rsid w:val="0097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sid w:val="00977902"/>
    <w:rPr>
      <w:rFonts w:ascii="Courier New" w:hAnsi="Courier New" w:eastAsia="Times New Roman" w:cs="Courier New"/>
      <w:sz w:val="20"/>
      <w:szCs w:val="20"/>
    </w:rPr>
  </w:style>
  <w:style w:type="character" w:styleId="UnresolvedMention1" w:customStyle="1">
    <w:name w:val="Unresolved Mention1"/>
    <w:basedOn w:val="DefaultParagraphFont"/>
    <w:uiPriority w:val="99"/>
    <w:semiHidden/>
    <w:unhideWhenUsed/>
    <w:rsid w:val="0038330F"/>
    <w:rPr>
      <w:color w:val="605E5C"/>
      <w:shd w:val="clear" w:color="auto" w:fill="E1DFDD"/>
    </w:rPr>
  </w:style>
  <w:style w:type="paragraph" w:styleId="Revision">
    <w:name w:val="Revision"/>
    <w:hidden/>
    <w:uiPriority w:val="99"/>
    <w:semiHidden/>
    <w:rsid w:val="00A319FE"/>
    <w:pPr>
      <w:spacing w:after="0" w:line="240" w:lineRule="auto"/>
    </w:pPr>
  </w:style>
  <w:style w:type="character" w:styleId="normaltextrun" w:customStyle="1">
    <w:name w:val="normaltextrun"/>
    <w:basedOn w:val="DefaultParagraphFont"/>
    <w:rsid w:val="008C6CBE"/>
  </w:style>
  <w:style w:type="character" w:styleId="eop" w:customStyle="1">
    <w:name w:val="eop"/>
    <w:basedOn w:val="DefaultParagraphFont"/>
    <w:rsid w:val="008C6CBE"/>
  </w:style>
  <w:style w:type="paragraph" w:styleId="NormalWeb">
    <w:name w:val="Normal (Web)"/>
    <w:basedOn w:val="Normal"/>
    <w:uiPriority w:val="99"/>
    <w:semiHidden/>
    <w:unhideWhenUsed/>
    <w:rsid w:val="00F1338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4947">
      <w:bodyDiv w:val="1"/>
      <w:marLeft w:val="0"/>
      <w:marRight w:val="0"/>
      <w:marTop w:val="0"/>
      <w:marBottom w:val="0"/>
      <w:divBdr>
        <w:top w:val="none" w:sz="0" w:space="0" w:color="auto"/>
        <w:left w:val="none" w:sz="0" w:space="0" w:color="auto"/>
        <w:bottom w:val="none" w:sz="0" w:space="0" w:color="auto"/>
        <w:right w:val="none" w:sz="0" w:space="0" w:color="auto"/>
      </w:divBdr>
    </w:div>
    <w:div w:id="410468886">
      <w:bodyDiv w:val="1"/>
      <w:marLeft w:val="0"/>
      <w:marRight w:val="0"/>
      <w:marTop w:val="0"/>
      <w:marBottom w:val="0"/>
      <w:divBdr>
        <w:top w:val="none" w:sz="0" w:space="0" w:color="auto"/>
        <w:left w:val="none" w:sz="0" w:space="0" w:color="auto"/>
        <w:bottom w:val="none" w:sz="0" w:space="0" w:color="auto"/>
        <w:right w:val="none" w:sz="0" w:space="0" w:color="auto"/>
      </w:divBdr>
    </w:div>
    <w:div w:id="801726581">
      <w:bodyDiv w:val="1"/>
      <w:marLeft w:val="0"/>
      <w:marRight w:val="0"/>
      <w:marTop w:val="0"/>
      <w:marBottom w:val="0"/>
      <w:divBdr>
        <w:top w:val="none" w:sz="0" w:space="0" w:color="auto"/>
        <w:left w:val="none" w:sz="0" w:space="0" w:color="auto"/>
        <w:bottom w:val="none" w:sz="0" w:space="0" w:color="auto"/>
        <w:right w:val="none" w:sz="0" w:space="0" w:color="auto"/>
      </w:divBdr>
    </w:div>
    <w:div w:id="941184783">
      <w:bodyDiv w:val="1"/>
      <w:marLeft w:val="0"/>
      <w:marRight w:val="0"/>
      <w:marTop w:val="0"/>
      <w:marBottom w:val="0"/>
      <w:divBdr>
        <w:top w:val="none" w:sz="0" w:space="0" w:color="auto"/>
        <w:left w:val="none" w:sz="0" w:space="0" w:color="auto"/>
        <w:bottom w:val="none" w:sz="0" w:space="0" w:color="auto"/>
        <w:right w:val="none" w:sz="0" w:space="0" w:color="auto"/>
      </w:divBdr>
    </w:div>
    <w:div w:id="998385962">
      <w:bodyDiv w:val="1"/>
      <w:marLeft w:val="0"/>
      <w:marRight w:val="0"/>
      <w:marTop w:val="0"/>
      <w:marBottom w:val="0"/>
      <w:divBdr>
        <w:top w:val="none" w:sz="0" w:space="0" w:color="auto"/>
        <w:left w:val="none" w:sz="0" w:space="0" w:color="auto"/>
        <w:bottom w:val="none" w:sz="0" w:space="0" w:color="auto"/>
        <w:right w:val="none" w:sz="0" w:space="0" w:color="auto"/>
      </w:divBdr>
    </w:div>
    <w:div w:id="1243569251">
      <w:bodyDiv w:val="1"/>
      <w:marLeft w:val="0"/>
      <w:marRight w:val="0"/>
      <w:marTop w:val="0"/>
      <w:marBottom w:val="0"/>
      <w:divBdr>
        <w:top w:val="none" w:sz="0" w:space="0" w:color="auto"/>
        <w:left w:val="none" w:sz="0" w:space="0" w:color="auto"/>
        <w:bottom w:val="none" w:sz="0" w:space="0" w:color="auto"/>
        <w:right w:val="none" w:sz="0" w:space="0" w:color="auto"/>
      </w:divBdr>
    </w:div>
    <w:div w:id="156370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oregoncsp.org" TargetMode="External" Id="rId13" /><Relationship Type="http://schemas.openxmlformats.org/officeDocument/2006/relationships/footer" Target="footer1.xml" Id="rId18" /><Relationship Type="http://schemas.microsoft.com/office/2018/08/relationships/commentsExtensible" Target="commentsExtensible.xml" Id="R5416f17040dd400a"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oregoncsp.org/"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info@oregoncsp.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oregoncsp.org" TargetMode="External" Id="rId14" /><Relationship Type="http://schemas.openxmlformats.org/officeDocument/2006/relationships/image" Target="/media/image2.jpg" Id="Rbde67ca405034dbb" /><Relationship Type="http://schemas.openxmlformats.org/officeDocument/2006/relationships/glossaryDocument" Target="/word/glossary/document.xml" Id="Rc974a74452804a1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8696f56-1f8f-4164-97d7-9e960540e72c}"/>
      </w:docPartPr>
      <w:docPartBody>
        <w:p w14:paraId="77E9FC1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56E25094A9748A43F1D79894A3F05" ma:contentTypeVersion="10" ma:contentTypeDescription="Create a new document." ma:contentTypeScope="" ma:versionID="535df221ec44459938e1e7c75abe4cef">
  <xsd:schema xmlns:xsd="http://www.w3.org/2001/XMLSchema" xmlns:xs="http://www.w3.org/2001/XMLSchema" xmlns:p="http://schemas.microsoft.com/office/2006/metadata/properties" xmlns:ns2="1286d89d-1b87-4861-be0f-2e356d2e856e" targetNamespace="http://schemas.microsoft.com/office/2006/metadata/properties" ma:root="true" ma:fieldsID="e45b5e77bec81b1198bad8f38e383342" ns2:_="">
    <xsd:import namespace="1286d89d-1b87-4861-be0f-2e356d2e8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6d89d-1b87-4861-be0f-2e356d2e8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E9CEB-BC5A-4DA8-9B6C-C4CF8B9D7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6d89d-1b87-4861-be0f-2e356d2e8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B83A1-EE1C-4C3F-9EE5-18D6D9A7B6FB}">
  <ds:schemaRefs>
    <ds:schemaRef ds:uri="http://schemas.microsoft.com/sharepoint/v3/contenttype/forms"/>
  </ds:schemaRefs>
</ds:datastoreItem>
</file>

<file path=customXml/itemProps3.xml><?xml version="1.0" encoding="utf-8"?>
<ds:datastoreItem xmlns:ds="http://schemas.openxmlformats.org/officeDocument/2006/customXml" ds:itemID="{8A0DCB6A-3107-BC4A-BE23-C641735E5AF2}">
  <ds:schemaRefs>
    <ds:schemaRef ds:uri="http://schemas.openxmlformats.org/officeDocument/2006/bibliography"/>
  </ds:schemaRefs>
</ds:datastoreItem>
</file>

<file path=customXml/itemProps4.xml><?xml version="1.0" encoding="utf-8"?>
<ds:datastoreItem xmlns:ds="http://schemas.openxmlformats.org/officeDocument/2006/customXml" ds:itemID="{02A5815D-D34A-43C3-835A-A2948455DCB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Lizzie Rubado</dc:creator>
  <keywords/>
  <dc:description/>
  <lastModifiedBy>Ryan Cook</lastModifiedBy>
  <revision>54</revision>
  <lastPrinted>2019-07-17T17:00:00.0000000Z</lastPrinted>
  <dcterms:created xsi:type="dcterms:W3CDTF">2019-11-11T22:06:00.0000000Z</dcterms:created>
  <dcterms:modified xsi:type="dcterms:W3CDTF">2020-09-11T19:35:04.1580813Z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0x0101008C956E25094A9748A43F1D79894A3F05</vt:lpwstr>
  </property>
</Properties>
</file>